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712" w:rsidRPr="004F34EA" w:rsidRDefault="00876FBD" w:rsidP="00876FBD">
      <w:pPr>
        <w:pStyle w:val="BOPVClave"/>
        <w:rPr>
          <w:rFonts w:cs="Arial"/>
          <w:b/>
          <w:lang w:val="fr-FR"/>
        </w:rPr>
      </w:pPr>
      <w:r w:rsidRPr="004F34EA">
        <w:rPr>
          <w:rFonts w:cs="Arial"/>
          <w:b/>
          <w:lang w:val="fr-FR"/>
        </w:rPr>
        <w:t xml:space="preserve">FORMULAIRE TECHNIQUE DU PROJET </w:t>
      </w:r>
    </w:p>
    <w:p w:rsidR="00A74BA0" w:rsidRPr="004F34EA" w:rsidRDefault="002F7712" w:rsidP="002F7712">
      <w:pPr>
        <w:pBdr>
          <w:top w:val="single" w:sz="4" w:space="1" w:color="auto"/>
          <w:left w:val="single" w:sz="4" w:space="4" w:color="auto"/>
          <w:bottom w:val="single" w:sz="4" w:space="1" w:color="auto"/>
          <w:right w:val="single" w:sz="4" w:space="4" w:color="auto"/>
        </w:pBdr>
        <w:spacing w:line="280" w:lineRule="auto"/>
        <w:jc w:val="both"/>
        <w:rPr>
          <w:rFonts w:ascii="Arial" w:hAnsi="Arial" w:cs="Arial"/>
          <w:b/>
          <w:i/>
          <w:sz w:val="22"/>
          <w:szCs w:val="22"/>
          <w:lang w:val="fr-FR"/>
        </w:rPr>
      </w:pPr>
      <w:r w:rsidRPr="004F34EA">
        <w:rPr>
          <w:rFonts w:ascii="Arial" w:hAnsi="Arial" w:cs="Arial"/>
          <w:b/>
          <w:sz w:val="22"/>
          <w:szCs w:val="22"/>
          <w:lang w:val="fr-FR"/>
        </w:rPr>
        <w:t xml:space="preserve">A.- PROJECTS DE COOPÉRATION AU DÉVELOPPEMENT (CHAPITRE I) ET PROJECTS DE DÉVELOPPEMENT PRODUCTIF, DE FORMATION ET D’ASSISTANCE TECHNOLOGIQUE (CHAPITRE II) DÉVELOPPÉS EN PRIORITÉ DANS UN PAYS PAUVRE DU SUD. </w:t>
      </w:r>
    </w:p>
    <w:p w:rsidR="00A74BA0" w:rsidRPr="004F34EA" w:rsidRDefault="00A74BA0" w:rsidP="00A74BA0">
      <w:pPr>
        <w:spacing w:line="276" w:lineRule="auto"/>
        <w:jc w:val="both"/>
        <w:rPr>
          <w:rFonts w:ascii="Arial" w:hAnsi="Arial" w:cs="Arial"/>
          <w:szCs w:val="24"/>
          <w:lang w:val="fr-FR"/>
        </w:rPr>
      </w:pPr>
    </w:p>
    <w:p w:rsidR="006625B5" w:rsidRPr="004F34EA" w:rsidRDefault="00876FBD"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1.-</w:t>
      </w:r>
      <w:r w:rsidR="002F7712" w:rsidRPr="004F34EA">
        <w:rPr>
          <w:rFonts w:ascii="Arial" w:hAnsi="Arial" w:cs="Arial"/>
          <w:sz w:val="22"/>
          <w:szCs w:val="22"/>
          <w:lang w:val="fr-FR"/>
        </w:rPr>
        <w:t xml:space="preserve"> DESCRIPTION RÉSUMÉE DU PROJET. D</w:t>
      </w:r>
      <w:r w:rsidR="0096153A" w:rsidRPr="004F34EA">
        <w:rPr>
          <w:rFonts w:ascii="Arial" w:hAnsi="Arial" w:cs="Arial"/>
          <w:sz w:val="22"/>
          <w:szCs w:val="22"/>
          <w:lang w:val="fr-FR"/>
        </w:rPr>
        <w:t xml:space="preserve">écrire en un </w:t>
      </w:r>
      <w:r w:rsidRPr="004F34EA">
        <w:rPr>
          <w:rFonts w:ascii="Arial" w:hAnsi="Arial" w:cs="Arial"/>
          <w:sz w:val="22"/>
          <w:szCs w:val="22"/>
          <w:lang w:val="fr-FR"/>
        </w:rPr>
        <w:t xml:space="preserve">résumé de 5-10 lignes maximum </w:t>
      </w:r>
      <w:r w:rsidR="0096153A" w:rsidRPr="004F34EA">
        <w:rPr>
          <w:rFonts w:ascii="Arial" w:hAnsi="Arial" w:cs="Arial"/>
          <w:sz w:val="22"/>
          <w:szCs w:val="22"/>
          <w:lang w:val="fr-FR"/>
        </w:rPr>
        <w:t>le</w:t>
      </w:r>
      <w:r w:rsidRPr="004F34EA">
        <w:rPr>
          <w:rFonts w:ascii="Arial" w:hAnsi="Arial" w:cs="Arial"/>
          <w:sz w:val="22"/>
          <w:szCs w:val="22"/>
          <w:lang w:val="fr-FR"/>
        </w:rPr>
        <w:t xml:space="preserve"> contenu du projet et ses principales données.</w:t>
      </w:r>
    </w:p>
    <w:p w:rsidR="006625B5" w:rsidRPr="004F34EA" w:rsidRDefault="006625B5" w:rsidP="006625B5">
      <w:pPr>
        <w:tabs>
          <w:tab w:val="left" w:pos="425"/>
          <w:tab w:val="left" w:pos="6946"/>
        </w:tabs>
        <w:jc w:val="both"/>
        <w:rPr>
          <w:rFonts w:ascii="Arial" w:hAnsi="Arial" w:cs="Arial"/>
          <w:sz w:val="22"/>
          <w:szCs w:val="22"/>
          <w:lang w:val="fr-FR"/>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0938A3" w:rsidRPr="004F34EA" w:rsidRDefault="000938A3"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2F7712"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2.- LOCALISATION DÉTAILLÉE. D</w:t>
      </w:r>
      <w:r w:rsidR="00876FBD" w:rsidRPr="004F34EA">
        <w:rPr>
          <w:rFonts w:ascii="Arial" w:hAnsi="Arial" w:cs="Arial"/>
          <w:sz w:val="22"/>
          <w:szCs w:val="22"/>
          <w:lang w:val="fr-FR"/>
        </w:rPr>
        <w:t xml:space="preserve">écrire en </w:t>
      </w:r>
      <w:r w:rsidR="00793B5F" w:rsidRPr="004F34EA">
        <w:rPr>
          <w:rFonts w:ascii="Arial" w:hAnsi="Arial" w:cs="Arial"/>
          <w:sz w:val="22"/>
          <w:szCs w:val="22"/>
          <w:lang w:val="fr-FR"/>
        </w:rPr>
        <w:t>maximum 20 lignes</w:t>
      </w:r>
      <w:r w:rsidR="00876FBD" w:rsidRPr="004F34EA">
        <w:rPr>
          <w:rFonts w:ascii="Arial" w:hAnsi="Arial" w:cs="Arial"/>
          <w:sz w:val="22"/>
          <w:szCs w:val="22"/>
          <w:lang w:val="fr-FR"/>
        </w:rPr>
        <w:t xml:space="preserve"> la localisation du projet.</w:t>
      </w:r>
      <w:r w:rsidR="00BB7C6C" w:rsidRPr="004F34EA">
        <w:rPr>
          <w:rFonts w:ascii="Arial" w:hAnsi="Arial" w:cs="Arial"/>
          <w:sz w:val="22"/>
          <w:szCs w:val="22"/>
          <w:lang w:val="fr-FR"/>
        </w:rPr>
        <w:t xml:space="preserve"> </w:t>
      </w:r>
      <w:r w:rsidR="000938A3" w:rsidRPr="004F34EA">
        <w:rPr>
          <w:rFonts w:ascii="Arial" w:hAnsi="Arial" w:cs="Arial"/>
          <w:sz w:val="22"/>
          <w:szCs w:val="22"/>
          <w:lang w:val="fr-FR"/>
        </w:rPr>
        <w:t xml:space="preserve">Joindre le/les carte/s avec l’emplacement du projet dans </w:t>
      </w:r>
      <w:r w:rsidR="000938A3" w:rsidRPr="004F34EA">
        <w:rPr>
          <w:rFonts w:ascii="Arial" w:hAnsi="Arial" w:cs="Arial"/>
          <w:i/>
          <w:sz w:val="22"/>
          <w:szCs w:val="22"/>
          <w:u w:val="single"/>
          <w:lang w:val="fr-FR"/>
        </w:rPr>
        <w:t>Annexes Historique, contexte et justification</w:t>
      </w:r>
      <w:r w:rsidR="000938A3" w:rsidRPr="004F34EA">
        <w:rPr>
          <w:rFonts w:ascii="Arial" w:hAnsi="Arial" w:cs="Arial"/>
          <w:sz w:val="22"/>
          <w:szCs w:val="22"/>
          <w:lang w:val="fr-FR"/>
        </w:rPr>
        <w:t>.</w:t>
      </w:r>
    </w:p>
    <w:p w:rsidR="006625B5" w:rsidRPr="004F34EA" w:rsidRDefault="006625B5" w:rsidP="006625B5">
      <w:pPr>
        <w:tabs>
          <w:tab w:val="left" w:pos="425"/>
          <w:tab w:val="left" w:pos="6946"/>
        </w:tabs>
        <w:jc w:val="both"/>
        <w:rPr>
          <w:rFonts w:ascii="Arial" w:hAnsi="Arial" w:cs="Arial"/>
          <w:sz w:val="22"/>
          <w:szCs w:val="22"/>
          <w:lang w:val="fr-FR"/>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0938A3" w:rsidRPr="004F34EA" w:rsidRDefault="000938A3"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876FBD"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3.- CONTEXT</w:t>
      </w:r>
      <w:r w:rsidR="002F7712" w:rsidRPr="004F34EA">
        <w:rPr>
          <w:rFonts w:ascii="Arial" w:hAnsi="Arial" w:cs="Arial"/>
          <w:sz w:val="22"/>
          <w:szCs w:val="22"/>
          <w:lang w:val="fr-FR"/>
        </w:rPr>
        <w:t>E, ANTÉCÉDENTS ET JUSTIFICATION</w:t>
      </w:r>
    </w:p>
    <w:p w:rsidR="006625B5" w:rsidRPr="004F34EA" w:rsidRDefault="006625B5" w:rsidP="006625B5">
      <w:pPr>
        <w:tabs>
          <w:tab w:val="left" w:pos="425"/>
          <w:tab w:val="left" w:pos="6946"/>
        </w:tabs>
        <w:jc w:val="both"/>
        <w:rPr>
          <w:rFonts w:ascii="Arial" w:hAnsi="Arial" w:cs="Arial"/>
          <w:sz w:val="22"/>
          <w:szCs w:val="22"/>
          <w:lang w:val="fr-FR"/>
        </w:rPr>
      </w:pPr>
    </w:p>
    <w:p w:rsidR="000938A3" w:rsidRPr="004F34EA" w:rsidRDefault="006625B5" w:rsidP="000938A3">
      <w:pPr>
        <w:jc w:val="both"/>
        <w:rPr>
          <w:rFonts w:ascii="Arial" w:hAnsi="Arial" w:cs="Arial"/>
          <w:u w:val="single"/>
          <w:lang w:val="fr-FR"/>
        </w:rPr>
      </w:pPr>
      <w:r w:rsidRPr="004F34EA">
        <w:rPr>
          <w:rFonts w:ascii="Arial" w:hAnsi="Arial" w:cs="Arial"/>
          <w:sz w:val="22"/>
          <w:szCs w:val="22"/>
          <w:lang w:val="fr-FR"/>
        </w:rPr>
        <w:t xml:space="preserve">3.1.- </w:t>
      </w:r>
      <w:r w:rsidR="002F7712" w:rsidRPr="004F34EA">
        <w:rPr>
          <w:rFonts w:ascii="Arial" w:hAnsi="Arial" w:cs="Arial"/>
          <w:sz w:val="22"/>
          <w:szCs w:val="22"/>
          <w:lang w:val="fr-FR"/>
        </w:rPr>
        <w:t>Contexte. C</w:t>
      </w:r>
      <w:r w:rsidR="00876FBD" w:rsidRPr="004F34EA">
        <w:rPr>
          <w:rFonts w:ascii="Arial" w:hAnsi="Arial" w:cs="Arial"/>
          <w:sz w:val="22"/>
          <w:szCs w:val="22"/>
          <w:lang w:val="fr-FR"/>
        </w:rPr>
        <w:t xml:space="preserve">adre géographique, caractéristiques socioéconomiques, population, diagnostic des relations hommes-femmes, capacités locales, participation, organisation, approche </w:t>
      </w:r>
      <w:r w:rsidR="00C430F8" w:rsidRPr="004F34EA">
        <w:rPr>
          <w:rFonts w:ascii="Arial" w:hAnsi="Arial" w:cs="Arial"/>
          <w:sz w:val="22"/>
          <w:szCs w:val="22"/>
          <w:lang w:val="fr-FR"/>
        </w:rPr>
        <w:t>fondée sur les</w:t>
      </w:r>
      <w:r w:rsidR="00876FBD" w:rsidRPr="004F34EA">
        <w:rPr>
          <w:rFonts w:ascii="Arial" w:hAnsi="Arial" w:cs="Arial"/>
          <w:sz w:val="22"/>
          <w:szCs w:val="22"/>
          <w:lang w:val="fr-FR"/>
        </w:rPr>
        <w:t xml:space="preserve"> droits et durabilité écologique, afin de documenter avec le plus de précision possible le cadre dans lequel s’inscrit le projet, notamment </w:t>
      </w:r>
      <w:r w:rsidR="00C430F8" w:rsidRPr="004F34EA">
        <w:rPr>
          <w:rFonts w:ascii="Arial" w:hAnsi="Arial" w:cs="Arial"/>
          <w:sz w:val="22"/>
          <w:szCs w:val="22"/>
          <w:lang w:val="fr-FR"/>
        </w:rPr>
        <w:t xml:space="preserve">à l’égard des </w:t>
      </w:r>
      <w:r w:rsidR="00876FBD" w:rsidRPr="004F34EA">
        <w:rPr>
          <w:rFonts w:ascii="Arial" w:hAnsi="Arial" w:cs="Arial"/>
          <w:sz w:val="22"/>
          <w:szCs w:val="22"/>
          <w:lang w:val="fr-FR"/>
        </w:rPr>
        <w:t xml:space="preserve"> aspects en rapport avec l’objet du projet, le territoire et le secteur.</w:t>
      </w:r>
      <w:r w:rsidRPr="004F34EA">
        <w:rPr>
          <w:rFonts w:ascii="Arial" w:hAnsi="Arial" w:cs="Arial"/>
          <w:sz w:val="22"/>
          <w:szCs w:val="22"/>
          <w:lang w:val="fr-FR"/>
        </w:rPr>
        <w:t xml:space="preserve"> </w:t>
      </w:r>
      <w:r w:rsidR="000938A3" w:rsidRPr="004F34EA">
        <w:rPr>
          <w:rFonts w:ascii="Arial" w:hAnsi="Arial" w:cs="Arial"/>
          <w:sz w:val="22"/>
          <w:szCs w:val="22"/>
          <w:lang w:val="fr-FR"/>
        </w:rPr>
        <w:t xml:space="preserve">Joindre l’information additionnelle nécessaire dans </w:t>
      </w:r>
      <w:r w:rsidR="000938A3" w:rsidRPr="004F34EA">
        <w:rPr>
          <w:rFonts w:ascii="Arial" w:hAnsi="Arial" w:cs="Arial"/>
          <w:i/>
          <w:sz w:val="22"/>
          <w:szCs w:val="22"/>
          <w:u w:val="single"/>
          <w:lang w:val="fr-FR"/>
        </w:rPr>
        <w:t>Annexes Historique, contexte et justification</w:t>
      </w:r>
      <w:r w:rsidR="000938A3" w:rsidRPr="004F34EA">
        <w:rPr>
          <w:rFonts w:ascii="Arial" w:hAnsi="Arial" w:cs="Arial"/>
          <w:sz w:val="22"/>
          <w:szCs w:val="22"/>
          <w:u w:val="single"/>
          <w:lang w:val="fr-FR"/>
        </w:rPr>
        <w:t>.</w:t>
      </w:r>
    </w:p>
    <w:p w:rsidR="006625B5" w:rsidRPr="004F34EA" w:rsidRDefault="006625B5" w:rsidP="006625B5">
      <w:pPr>
        <w:tabs>
          <w:tab w:val="left" w:pos="425"/>
          <w:tab w:val="left" w:pos="6946"/>
        </w:tabs>
        <w:jc w:val="both"/>
        <w:rPr>
          <w:rFonts w:ascii="Arial" w:hAnsi="Arial" w:cs="Arial"/>
          <w:sz w:val="22"/>
          <w:szCs w:val="22"/>
          <w:lang w:val="fr-FR"/>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0938A3" w:rsidRPr="004F34EA" w:rsidRDefault="000938A3"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6625B5"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3.2.- </w:t>
      </w:r>
      <w:r w:rsidR="002F7712" w:rsidRPr="004F34EA">
        <w:rPr>
          <w:rFonts w:ascii="Arial" w:hAnsi="Arial" w:cs="Arial"/>
          <w:sz w:val="22"/>
          <w:szCs w:val="22"/>
          <w:lang w:val="fr-FR"/>
        </w:rPr>
        <w:t>Antécédents. O</w:t>
      </w:r>
      <w:r w:rsidR="00876FBD" w:rsidRPr="004F34EA">
        <w:rPr>
          <w:rFonts w:ascii="Arial" w:hAnsi="Arial" w:cs="Arial"/>
          <w:sz w:val="22"/>
          <w:szCs w:val="22"/>
          <w:lang w:val="fr-FR"/>
        </w:rPr>
        <w:t>rigine de l’initiative; diagnostic et études préalables; processus d’identification; in</w:t>
      </w:r>
      <w:r w:rsidR="002F7712" w:rsidRPr="004F34EA">
        <w:rPr>
          <w:rFonts w:ascii="Arial" w:hAnsi="Arial" w:cs="Arial"/>
          <w:sz w:val="22"/>
          <w:szCs w:val="22"/>
          <w:lang w:val="fr-FR"/>
        </w:rPr>
        <w:t>formation sur l’organisme local</w:t>
      </w:r>
      <w:r w:rsidR="00876FBD" w:rsidRPr="004F34EA">
        <w:rPr>
          <w:rFonts w:ascii="Arial" w:hAnsi="Arial" w:cs="Arial"/>
          <w:sz w:val="22"/>
          <w:szCs w:val="22"/>
          <w:lang w:val="fr-FR"/>
        </w:rPr>
        <w:t xml:space="preserve">; pertinence de la constitution d’un consortium; relation entre l’organisme basque demandeur ou la délégation permanente dans la Communauté Autonome du Pays Basque, et l’organisme local, autres organismes ou </w:t>
      </w:r>
      <w:r w:rsidR="00595ABE" w:rsidRPr="004F34EA">
        <w:rPr>
          <w:rFonts w:ascii="Arial" w:hAnsi="Arial" w:cs="Arial"/>
          <w:sz w:val="22"/>
          <w:szCs w:val="22"/>
          <w:lang w:val="fr-FR"/>
        </w:rPr>
        <w:t>collectivité</w:t>
      </w:r>
      <w:r w:rsidR="00876FBD" w:rsidRPr="004F34EA">
        <w:rPr>
          <w:rFonts w:ascii="Arial" w:hAnsi="Arial" w:cs="Arial"/>
          <w:sz w:val="22"/>
          <w:szCs w:val="22"/>
          <w:lang w:val="fr-FR"/>
        </w:rPr>
        <w:t>s locaux, internationaux, etc.</w:t>
      </w:r>
      <w:r w:rsidRPr="004F34EA">
        <w:rPr>
          <w:rFonts w:ascii="Arial" w:hAnsi="Arial" w:cs="Arial"/>
          <w:sz w:val="22"/>
          <w:szCs w:val="22"/>
          <w:lang w:val="fr-FR"/>
        </w:rPr>
        <w:t xml:space="preserve">; </w:t>
      </w:r>
      <w:r w:rsidR="00876FBD" w:rsidRPr="004F34EA">
        <w:rPr>
          <w:rFonts w:ascii="Arial" w:hAnsi="Arial" w:cs="Arial"/>
          <w:sz w:val="22"/>
          <w:szCs w:val="22"/>
          <w:lang w:val="fr-FR"/>
        </w:rPr>
        <w:t>insertion dans les plans stratégiques de l’organisme de</w:t>
      </w:r>
      <w:r w:rsidR="002F7712" w:rsidRPr="004F34EA">
        <w:rPr>
          <w:rFonts w:ascii="Arial" w:hAnsi="Arial" w:cs="Arial"/>
          <w:sz w:val="22"/>
          <w:szCs w:val="22"/>
          <w:lang w:val="fr-FR"/>
        </w:rPr>
        <w:t>mandeur et de l’organisme local</w:t>
      </w:r>
      <w:r w:rsidR="00876FBD" w:rsidRPr="004F34EA">
        <w:rPr>
          <w:rFonts w:ascii="Arial" w:hAnsi="Arial" w:cs="Arial"/>
          <w:sz w:val="22"/>
          <w:szCs w:val="22"/>
          <w:lang w:val="fr-FR"/>
        </w:rPr>
        <w:t>; autres initiatives ou projets similaires dans la région et coordination prévue le cas échéant pour l’exécution, etc.</w:t>
      </w:r>
      <w:r w:rsidRPr="004F34EA">
        <w:rPr>
          <w:rFonts w:ascii="Arial" w:hAnsi="Arial" w:cs="Arial"/>
          <w:sz w:val="22"/>
          <w:szCs w:val="22"/>
          <w:lang w:val="fr-FR"/>
        </w:rPr>
        <w:t xml:space="preserve"> </w:t>
      </w:r>
      <w:r w:rsidR="000938A3" w:rsidRPr="004F34EA">
        <w:rPr>
          <w:rFonts w:ascii="Arial" w:hAnsi="Arial" w:cs="Arial"/>
          <w:sz w:val="22"/>
          <w:szCs w:val="22"/>
          <w:lang w:val="fr-FR"/>
        </w:rPr>
        <w:t xml:space="preserve">Joindre l’information additionnelle nécessaire dans </w:t>
      </w:r>
      <w:r w:rsidR="000938A3" w:rsidRPr="004F34EA">
        <w:rPr>
          <w:rFonts w:ascii="Arial" w:hAnsi="Arial" w:cs="Arial"/>
          <w:i/>
          <w:sz w:val="22"/>
          <w:szCs w:val="22"/>
          <w:u w:val="single"/>
          <w:lang w:val="fr-FR"/>
        </w:rPr>
        <w:t>Annexes Historique, contexte et justification</w:t>
      </w:r>
      <w:r w:rsidR="000938A3" w:rsidRPr="004F34EA">
        <w:rPr>
          <w:rFonts w:ascii="Arial" w:hAnsi="Arial" w:cs="Arial"/>
          <w:sz w:val="22"/>
          <w:szCs w:val="22"/>
          <w:u w:val="single"/>
          <w:lang w:val="fr-FR"/>
        </w:rPr>
        <w:t>.</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0938A3" w:rsidRPr="004F34EA" w:rsidRDefault="000938A3"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6625B5"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3.3.- </w:t>
      </w:r>
      <w:r w:rsidR="002F7712" w:rsidRPr="004F34EA">
        <w:rPr>
          <w:rFonts w:ascii="Arial" w:hAnsi="Arial" w:cs="Arial"/>
          <w:sz w:val="22"/>
          <w:szCs w:val="22"/>
          <w:lang w:val="fr-FR"/>
        </w:rPr>
        <w:t>Justification. M</w:t>
      </w:r>
      <w:r w:rsidR="00876FBD" w:rsidRPr="004F34EA">
        <w:rPr>
          <w:rFonts w:ascii="Arial" w:hAnsi="Arial" w:cs="Arial"/>
          <w:sz w:val="22"/>
          <w:szCs w:val="22"/>
          <w:lang w:val="fr-FR"/>
        </w:rPr>
        <w:t>otifs à l’origine de la proposition du projet, pertinence pour la population cible et stratégie de lutte contre la pauvreté, stratégie prévue et sa relation avec chaque axe transversal.</w:t>
      </w:r>
      <w:r w:rsidRPr="004F34EA">
        <w:rPr>
          <w:rFonts w:ascii="Arial" w:hAnsi="Arial" w:cs="Arial"/>
          <w:sz w:val="22"/>
          <w:szCs w:val="22"/>
          <w:lang w:val="fr-FR"/>
        </w:rPr>
        <w:t xml:space="preserve"> </w:t>
      </w:r>
      <w:r w:rsidR="000938A3" w:rsidRPr="004F34EA">
        <w:rPr>
          <w:rFonts w:ascii="Arial" w:hAnsi="Arial" w:cs="Arial"/>
          <w:sz w:val="22"/>
          <w:szCs w:val="22"/>
          <w:lang w:val="fr-FR"/>
        </w:rPr>
        <w:t xml:space="preserve">Joindre l’information additionnelle nécessaire dans </w:t>
      </w:r>
      <w:r w:rsidR="000938A3" w:rsidRPr="004F34EA">
        <w:rPr>
          <w:rFonts w:ascii="Arial" w:hAnsi="Arial" w:cs="Arial"/>
          <w:i/>
          <w:sz w:val="22"/>
          <w:szCs w:val="22"/>
          <w:u w:val="single"/>
          <w:lang w:val="fr-FR"/>
        </w:rPr>
        <w:t>Annexes Historique, contexte et justification</w:t>
      </w:r>
      <w:r w:rsidR="000938A3" w:rsidRPr="004F34EA">
        <w:rPr>
          <w:rFonts w:ascii="Arial" w:hAnsi="Arial" w:cs="Arial"/>
          <w:sz w:val="22"/>
          <w:szCs w:val="22"/>
          <w:u w:val="single"/>
          <w:lang w:val="fr-FR"/>
        </w:rPr>
        <w:t>.</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6625B5" w:rsidRPr="004F34EA" w:rsidRDefault="006625B5"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0938A3" w:rsidRPr="004F34EA" w:rsidRDefault="000938A3" w:rsidP="006625B5">
      <w:pPr>
        <w:tabs>
          <w:tab w:val="left" w:pos="425"/>
          <w:tab w:val="left" w:pos="6946"/>
        </w:tabs>
        <w:jc w:val="both"/>
        <w:rPr>
          <w:rFonts w:ascii="Arial" w:hAnsi="Arial" w:cs="Arial"/>
          <w:sz w:val="22"/>
          <w:szCs w:val="22"/>
          <w:lang w:val="fr-FR"/>
        </w:rPr>
      </w:pPr>
    </w:p>
    <w:p w:rsidR="00336471" w:rsidRPr="004F34EA" w:rsidRDefault="00F83470" w:rsidP="00336471">
      <w:pPr>
        <w:tabs>
          <w:tab w:val="left" w:pos="425"/>
        </w:tabs>
        <w:ind w:right="-81"/>
        <w:jc w:val="both"/>
        <w:rPr>
          <w:rFonts w:ascii="Arial" w:hAnsi="Arial" w:cs="Arial"/>
          <w:sz w:val="22"/>
          <w:szCs w:val="22"/>
          <w:lang w:val="fr-FR"/>
        </w:rPr>
      </w:pPr>
      <w:r w:rsidRPr="004F34EA">
        <w:rPr>
          <w:rFonts w:ascii="Arial" w:hAnsi="Arial" w:cs="Arial"/>
          <w:sz w:val="22"/>
          <w:szCs w:val="22"/>
          <w:lang w:val="fr-FR"/>
        </w:rPr>
        <w:lastRenderedPageBreak/>
        <w:t>3.4</w:t>
      </w:r>
      <w:r w:rsidR="00336471" w:rsidRPr="004F34EA">
        <w:rPr>
          <w:rFonts w:ascii="Arial" w:hAnsi="Arial" w:cs="Arial"/>
          <w:sz w:val="22"/>
          <w:szCs w:val="22"/>
          <w:lang w:val="fr-FR"/>
        </w:rPr>
        <w:t>.- Expérience préalable de l’organisme demandeur (siège central ou délégation permanente dans la Communauté Autonome du Pays Basque espagnol -CAPB) durant les 5 dernières années (201</w:t>
      </w:r>
      <w:r w:rsidR="00793B5F" w:rsidRPr="004F34EA">
        <w:rPr>
          <w:rFonts w:ascii="Arial" w:hAnsi="Arial" w:cs="Arial"/>
          <w:sz w:val="22"/>
          <w:szCs w:val="22"/>
          <w:lang w:val="fr-FR"/>
        </w:rPr>
        <w:t>2</w:t>
      </w:r>
      <w:r w:rsidR="00336471" w:rsidRPr="004F34EA">
        <w:rPr>
          <w:rFonts w:ascii="Arial" w:hAnsi="Arial" w:cs="Arial"/>
          <w:sz w:val="22"/>
          <w:szCs w:val="22"/>
          <w:lang w:val="fr-FR"/>
        </w:rPr>
        <w:t>-201</w:t>
      </w:r>
      <w:r w:rsidR="00793B5F" w:rsidRPr="004F34EA">
        <w:rPr>
          <w:rFonts w:ascii="Arial" w:hAnsi="Arial" w:cs="Arial"/>
          <w:sz w:val="22"/>
          <w:szCs w:val="22"/>
          <w:lang w:val="fr-FR"/>
        </w:rPr>
        <w:t>6</w:t>
      </w:r>
      <w:r w:rsidR="00336471" w:rsidRPr="004F34EA">
        <w:rPr>
          <w:rFonts w:ascii="Arial" w:hAnsi="Arial" w:cs="Arial"/>
          <w:sz w:val="22"/>
          <w:szCs w:val="22"/>
          <w:lang w:val="fr-FR"/>
        </w:rPr>
        <w:t>): (i) dans le secteur du projet; (ii) dans la gestion conjointe d’initiatives et de projets avec l’organisme local. Dans le cas d’un consortium, compléter l’information pour chaque organisme du consortium.</w:t>
      </w:r>
    </w:p>
    <w:p w:rsidR="00336471" w:rsidRPr="004F34EA" w:rsidRDefault="00336471" w:rsidP="00336471">
      <w:pPr>
        <w:tabs>
          <w:tab w:val="left" w:pos="425"/>
        </w:tabs>
        <w:ind w:right="-81" w:firstLine="426"/>
        <w:jc w:val="both"/>
        <w:rPr>
          <w:rFonts w:ascii="Arial" w:hAnsi="Arial" w:cs="Arial"/>
          <w:sz w:val="22"/>
          <w:szCs w:val="22"/>
          <w:lang w:val="fr-FR"/>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tblGrid>
      <w:tr w:rsidR="00336471" w:rsidRPr="004F34EA" w:rsidTr="00336471">
        <w:tc>
          <w:tcPr>
            <w:tcW w:w="8717" w:type="dxa"/>
          </w:tcPr>
          <w:p w:rsidR="00336471" w:rsidRPr="004F34EA" w:rsidRDefault="00336471" w:rsidP="009556A0">
            <w:pPr>
              <w:tabs>
                <w:tab w:val="left" w:pos="425"/>
              </w:tabs>
              <w:ind w:firstLine="426"/>
              <w:jc w:val="both"/>
              <w:rPr>
                <w:rFonts w:ascii="Arial" w:hAnsi="Arial" w:cs="Arial"/>
                <w:sz w:val="22"/>
                <w:szCs w:val="22"/>
                <w:lang w:val="fr-FR"/>
              </w:rPr>
            </w:pPr>
          </w:p>
          <w:tbl>
            <w:tblPr>
              <w:tblW w:w="8500" w:type="dxa"/>
              <w:tblLayout w:type="fixed"/>
              <w:tblCellMar>
                <w:left w:w="70" w:type="dxa"/>
                <w:right w:w="70" w:type="dxa"/>
              </w:tblCellMar>
              <w:tblLook w:val="04A0" w:firstRow="1" w:lastRow="0" w:firstColumn="1" w:lastColumn="0" w:noHBand="0" w:noVBand="1"/>
            </w:tblPr>
            <w:tblGrid>
              <w:gridCol w:w="1221"/>
              <w:gridCol w:w="1275"/>
              <w:gridCol w:w="1610"/>
              <w:gridCol w:w="1564"/>
              <w:gridCol w:w="1559"/>
              <w:gridCol w:w="1271"/>
            </w:tblGrid>
            <w:tr w:rsidR="00336471" w:rsidRPr="004F34EA" w:rsidTr="00336471">
              <w:trPr>
                <w:trHeight w:val="373"/>
              </w:trPr>
              <w:tc>
                <w:tcPr>
                  <w:tcW w:w="85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471" w:rsidRPr="004F34EA" w:rsidRDefault="00336471" w:rsidP="00793B5F">
                  <w:pPr>
                    <w:jc w:val="center"/>
                    <w:rPr>
                      <w:rFonts w:ascii="Arial" w:hAnsi="Arial" w:cs="Arial"/>
                      <w:b/>
                      <w:bCs/>
                      <w:sz w:val="16"/>
                      <w:szCs w:val="16"/>
                      <w:lang w:val="fr-FR" w:eastAsia="es-ES"/>
                    </w:rPr>
                  </w:pPr>
                  <w:r w:rsidRPr="004F34EA">
                    <w:rPr>
                      <w:rFonts w:ascii="Arial" w:hAnsi="Arial" w:cs="Arial"/>
                      <w:b/>
                      <w:sz w:val="16"/>
                      <w:szCs w:val="16"/>
                      <w:lang w:val="fr-BE"/>
                    </w:rPr>
                    <w:t>Expérience de l’organisme demandeur dans le secteur du projet (201</w:t>
                  </w:r>
                  <w:r w:rsidR="00793B5F" w:rsidRPr="004F34EA">
                    <w:rPr>
                      <w:rFonts w:ascii="Arial" w:hAnsi="Arial" w:cs="Arial"/>
                      <w:b/>
                      <w:sz w:val="16"/>
                      <w:szCs w:val="16"/>
                      <w:lang w:val="fr-BE"/>
                    </w:rPr>
                    <w:t>2</w:t>
                  </w:r>
                  <w:r w:rsidRPr="004F34EA">
                    <w:rPr>
                      <w:rFonts w:ascii="Arial" w:hAnsi="Arial" w:cs="Arial"/>
                      <w:b/>
                      <w:sz w:val="16"/>
                      <w:szCs w:val="16"/>
                      <w:lang w:val="fr-BE"/>
                    </w:rPr>
                    <w:t>-201</w:t>
                  </w:r>
                  <w:r w:rsidR="00793B5F" w:rsidRPr="004F34EA">
                    <w:rPr>
                      <w:rFonts w:ascii="Arial" w:hAnsi="Arial" w:cs="Arial"/>
                      <w:b/>
                      <w:sz w:val="16"/>
                      <w:szCs w:val="16"/>
                      <w:lang w:val="fr-BE"/>
                    </w:rPr>
                    <w:t>6</w:t>
                  </w:r>
                  <w:r w:rsidRPr="004F34EA">
                    <w:rPr>
                      <w:rFonts w:ascii="Arial" w:hAnsi="Arial" w:cs="Arial"/>
                      <w:b/>
                      <w:sz w:val="16"/>
                      <w:szCs w:val="16"/>
                      <w:lang w:val="fr-BE"/>
                    </w:rPr>
                    <w:t>)</w:t>
                  </w:r>
                  <w:r w:rsidRPr="004F34EA">
                    <w:rPr>
                      <w:rFonts w:ascii="Arial" w:hAnsi="Arial" w:cs="Arial"/>
                      <w:b/>
                      <w:bCs/>
                      <w:sz w:val="16"/>
                      <w:szCs w:val="16"/>
                      <w:lang w:val="fr-FR" w:eastAsia="es-ES"/>
                    </w:rPr>
                    <w:t xml:space="preserve"> </w:t>
                  </w:r>
                </w:p>
              </w:tc>
            </w:tr>
            <w:tr w:rsidR="00336471" w:rsidRPr="004F34EA" w:rsidTr="00336471">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fr-FR" w:eastAsia="es-ES"/>
                    </w:rPr>
                  </w:pPr>
                  <w:r w:rsidRPr="004F34EA">
                    <w:rPr>
                      <w:rFonts w:ascii="Arial" w:hAnsi="Arial" w:cs="Arial"/>
                      <w:b/>
                      <w:bCs/>
                      <w:sz w:val="16"/>
                      <w:szCs w:val="16"/>
                      <w:lang w:val="fr-BE" w:eastAsia="es-ES"/>
                    </w:rPr>
                    <w:t>ANNÉE DÉBUT ET FIN DU PROJET</w:t>
                  </w:r>
                  <w:r w:rsidRPr="004F34EA">
                    <w:rPr>
                      <w:rFonts w:ascii="Arial" w:hAnsi="Arial" w:cs="Arial"/>
                      <w:b/>
                      <w:bCs/>
                      <w:sz w:val="16"/>
                      <w:szCs w:val="16"/>
                      <w:lang w:val="fr-FR"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fr-FR" w:eastAsia="es-ES"/>
                    </w:rPr>
                  </w:pPr>
                  <w:r w:rsidRPr="004F34EA">
                    <w:rPr>
                      <w:rFonts w:ascii="Arial" w:hAnsi="Arial" w:cs="Arial"/>
                      <w:b/>
                      <w:bCs/>
                      <w:sz w:val="16"/>
                      <w:szCs w:val="16"/>
                      <w:lang w:val="fr-BE" w:eastAsia="es-ES"/>
                    </w:rPr>
                    <w:t>INTITULÉ DU PROJET</w:t>
                  </w:r>
                </w:p>
              </w:tc>
              <w:tc>
                <w:tcPr>
                  <w:tcW w:w="1610"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eastAsia="es-ES"/>
                    </w:rPr>
                  </w:pPr>
                  <w:r w:rsidRPr="004F34EA">
                    <w:rPr>
                      <w:rFonts w:ascii="Arial" w:hAnsi="Arial" w:cs="Arial"/>
                      <w:b/>
                      <w:bCs/>
                      <w:sz w:val="16"/>
                      <w:szCs w:val="16"/>
                      <w:lang w:val="fr-BE" w:eastAsia="es-ES"/>
                    </w:rPr>
                    <w:t>RÉSUMÉ DU PROJET</w:t>
                  </w:r>
                </w:p>
              </w:tc>
              <w:tc>
                <w:tcPr>
                  <w:tcW w:w="1564"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eastAsia="es-ES"/>
                    </w:rPr>
                  </w:pPr>
                  <w:r w:rsidRPr="004F34EA">
                    <w:rPr>
                      <w:rFonts w:ascii="Arial" w:hAnsi="Arial" w:cs="Arial"/>
                      <w:b/>
                      <w:bCs/>
                      <w:sz w:val="16"/>
                      <w:szCs w:val="16"/>
                      <w:lang w:val="fr-BE" w:eastAsia="es-ES"/>
                    </w:rPr>
                    <w:t>ORGANISME LOCAL</w:t>
                  </w:r>
                </w:p>
              </w:tc>
              <w:tc>
                <w:tcPr>
                  <w:tcW w:w="1559"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eastAsia="es-ES"/>
                    </w:rPr>
                  </w:pPr>
                  <w:r w:rsidRPr="004F34EA">
                    <w:rPr>
                      <w:rFonts w:ascii="Arial" w:hAnsi="Arial" w:cs="Arial"/>
                      <w:b/>
                      <w:bCs/>
                      <w:sz w:val="16"/>
                      <w:szCs w:val="16"/>
                      <w:lang w:val="fr-BE" w:eastAsia="es-ES"/>
                    </w:rPr>
                    <w:t>MONTANT DU PROJET EN €</w:t>
                  </w:r>
                </w:p>
              </w:tc>
              <w:tc>
                <w:tcPr>
                  <w:tcW w:w="1271"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eastAsia="es-ES"/>
                    </w:rPr>
                  </w:pPr>
                  <w:r w:rsidRPr="004F34EA">
                    <w:rPr>
                      <w:rFonts w:ascii="Arial" w:hAnsi="Arial" w:cs="Arial"/>
                      <w:b/>
                      <w:bCs/>
                      <w:sz w:val="16"/>
                      <w:szCs w:val="16"/>
                      <w:lang w:val="fr-BE" w:eastAsia="es-ES"/>
                    </w:rPr>
                    <w:t>ORIGINE DES FONDS</w:t>
                  </w:r>
                </w:p>
              </w:tc>
            </w:tr>
            <w:tr w:rsidR="00336471" w:rsidRPr="004F34EA" w:rsidTr="00336471">
              <w:trPr>
                <w:trHeight w:val="28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610"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p>
              </w:tc>
              <w:tc>
                <w:tcPr>
                  <w:tcW w:w="1564"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r>
            <w:tr w:rsidR="00336471" w:rsidRPr="004F34EA" w:rsidTr="00336471">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610"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4"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r>
            <w:tr w:rsidR="00336471" w:rsidRPr="004F34EA" w:rsidTr="00336471">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610"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4"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r>
            <w:tr w:rsidR="00336471" w:rsidRPr="004F34EA" w:rsidTr="00336471">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610"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4"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eastAsia="es-ES"/>
                    </w:rPr>
                  </w:pPr>
                  <w:r w:rsidRPr="004F34EA">
                    <w:rPr>
                      <w:rFonts w:ascii="Arial" w:hAnsi="Arial" w:cs="Arial"/>
                      <w:b/>
                      <w:bCs/>
                      <w:sz w:val="16"/>
                      <w:szCs w:val="16"/>
                      <w:lang w:eastAsia="es-ES"/>
                    </w:rPr>
                    <w:t> </w:t>
                  </w:r>
                </w:p>
              </w:tc>
            </w:tr>
            <w:tr w:rsidR="00336471" w:rsidRPr="004F34EA" w:rsidTr="00336471">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eastAsia="es-ES"/>
                    </w:rPr>
                  </w:pPr>
                </w:p>
              </w:tc>
              <w:tc>
                <w:tcPr>
                  <w:tcW w:w="1610"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eastAsia="es-ES"/>
                    </w:rPr>
                  </w:pPr>
                </w:p>
              </w:tc>
              <w:tc>
                <w:tcPr>
                  <w:tcW w:w="1564"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eastAsia="es-ES"/>
                    </w:rPr>
                  </w:pPr>
                </w:p>
              </w:tc>
              <w:tc>
                <w:tcPr>
                  <w:tcW w:w="1271"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eastAsia="es-ES"/>
                    </w:rPr>
                  </w:pPr>
                </w:p>
              </w:tc>
            </w:tr>
          </w:tbl>
          <w:p w:rsidR="00336471" w:rsidRPr="004F34EA" w:rsidRDefault="00336471" w:rsidP="009556A0">
            <w:pPr>
              <w:tabs>
                <w:tab w:val="left" w:pos="425"/>
              </w:tabs>
              <w:ind w:firstLine="426"/>
              <w:jc w:val="both"/>
              <w:rPr>
                <w:rFonts w:ascii="Arial" w:hAnsi="Arial" w:cs="Arial"/>
                <w:sz w:val="22"/>
                <w:szCs w:val="22"/>
              </w:rPr>
            </w:pPr>
          </w:p>
          <w:tbl>
            <w:tblPr>
              <w:tblW w:w="8500" w:type="dxa"/>
              <w:tblLayout w:type="fixed"/>
              <w:tblCellMar>
                <w:left w:w="70" w:type="dxa"/>
                <w:right w:w="70" w:type="dxa"/>
              </w:tblCellMar>
              <w:tblLook w:val="04A0" w:firstRow="1" w:lastRow="0" w:firstColumn="1" w:lastColumn="0" w:noHBand="0" w:noVBand="1"/>
            </w:tblPr>
            <w:tblGrid>
              <w:gridCol w:w="1276"/>
              <w:gridCol w:w="1985"/>
              <w:gridCol w:w="2693"/>
              <w:gridCol w:w="1559"/>
              <w:gridCol w:w="987"/>
            </w:tblGrid>
            <w:tr w:rsidR="00336471" w:rsidRPr="004F34EA" w:rsidTr="00336471">
              <w:trPr>
                <w:trHeight w:val="373"/>
              </w:trPr>
              <w:tc>
                <w:tcPr>
                  <w:tcW w:w="850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36471" w:rsidRPr="004F34EA" w:rsidRDefault="00336471" w:rsidP="00793B5F">
                  <w:pPr>
                    <w:jc w:val="center"/>
                    <w:rPr>
                      <w:rFonts w:ascii="Arial" w:hAnsi="Arial" w:cs="Arial"/>
                      <w:b/>
                      <w:bCs/>
                      <w:sz w:val="16"/>
                      <w:szCs w:val="16"/>
                      <w:lang w:val="fr-FR" w:eastAsia="es-ES"/>
                    </w:rPr>
                  </w:pPr>
                  <w:r w:rsidRPr="004F34EA">
                    <w:rPr>
                      <w:rFonts w:ascii="Arial" w:hAnsi="Arial" w:cs="Arial"/>
                      <w:b/>
                      <w:sz w:val="16"/>
                      <w:szCs w:val="16"/>
                      <w:lang w:val="fr-BE"/>
                    </w:rPr>
                    <w:t>Expérience de l’organisme demandeur avec l’organisme local (201</w:t>
                  </w:r>
                  <w:r w:rsidR="00793B5F" w:rsidRPr="004F34EA">
                    <w:rPr>
                      <w:rFonts w:ascii="Arial" w:hAnsi="Arial" w:cs="Arial"/>
                      <w:b/>
                      <w:sz w:val="16"/>
                      <w:szCs w:val="16"/>
                      <w:lang w:val="fr-BE"/>
                    </w:rPr>
                    <w:t>2</w:t>
                  </w:r>
                  <w:r w:rsidRPr="004F34EA">
                    <w:rPr>
                      <w:rFonts w:ascii="Arial" w:hAnsi="Arial" w:cs="Arial"/>
                      <w:b/>
                      <w:sz w:val="16"/>
                      <w:szCs w:val="16"/>
                      <w:lang w:val="fr-BE"/>
                    </w:rPr>
                    <w:t>-201</w:t>
                  </w:r>
                  <w:r w:rsidR="00793B5F" w:rsidRPr="004F34EA">
                    <w:rPr>
                      <w:rFonts w:ascii="Arial" w:hAnsi="Arial" w:cs="Arial"/>
                      <w:b/>
                      <w:sz w:val="16"/>
                      <w:szCs w:val="16"/>
                      <w:lang w:val="fr-BE"/>
                    </w:rPr>
                    <w:t>6</w:t>
                  </w:r>
                  <w:r w:rsidRPr="004F34EA">
                    <w:rPr>
                      <w:rFonts w:ascii="Arial" w:hAnsi="Arial" w:cs="Arial"/>
                      <w:b/>
                      <w:sz w:val="16"/>
                      <w:szCs w:val="16"/>
                      <w:lang w:val="fr-BE"/>
                    </w:rPr>
                    <w:t>)</w:t>
                  </w:r>
                  <w:r w:rsidRPr="004F34EA">
                    <w:rPr>
                      <w:rFonts w:ascii="Arial" w:hAnsi="Arial" w:cs="Arial"/>
                      <w:b/>
                      <w:bCs/>
                      <w:sz w:val="16"/>
                      <w:szCs w:val="16"/>
                      <w:lang w:val="fr-FR" w:eastAsia="es-ES"/>
                    </w:rPr>
                    <w:t xml:space="preserve"> </w:t>
                  </w:r>
                </w:p>
              </w:tc>
            </w:tr>
            <w:tr w:rsidR="00336471" w:rsidRPr="004F34EA" w:rsidTr="00336471">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pt-BR" w:eastAsia="es-ES"/>
                    </w:rPr>
                  </w:pPr>
                  <w:r w:rsidRPr="004F34EA">
                    <w:rPr>
                      <w:rFonts w:ascii="Arial" w:hAnsi="Arial" w:cs="Arial"/>
                      <w:b/>
                      <w:bCs/>
                      <w:sz w:val="16"/>
                      <w:szCs w:val="16"/>
                      <w:lang w:val="fr-BE" w:eastAsia="es-ES"/>
                    </w:rPr>
                    <w:t>ANNÉE DÉBUT ET FIN DE L’INITIATIVE OU DU PROJET</w:t>
                  </w:r>
                  <w:r w:rsidR="00F83470" w:rsidRPr="004F34EA">
                    <w:rPr>
                      <w:rFonts w:ascii="Arial" w:hAnsi="Arial" w:cs="Arial"/>
                      <w:b/>
                      <w:bCs/>
                      <w:sz w:val="16"/>
                      <w:szCs w:val="16"/>
                      <w:lang w:val="fr-BE" w:eastAsia="es-ES"/>
                    </w:rPr>
                    <w:t>*</w:t>
                  </w:r>
                  <w:r w:rsidRPr="004F34EA">
                    <w:rPr>
                      <w:rFonts w:ascii="Arial" w:hAnsi="Arial" w:cs="Arial"/>
                      <w:b/>
                      <w:bCs/>
                      <w:sz w:val="16"/>
                      <w:szCs w:val="16"/>
                      <w:lang w:val="pt-BR" w:eastAsia="es-ES"/>
                    </w:rPr>
                    <w:t xml:space="preserve"> </w:t>
                  </w:r>
                </w:p>
              </w:tc>
              <w:tc>
                <w:tcPr>
                  <w:tcW w:w="1985"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pt-BR" w:eastAsia="es-ES"/>
                    </w:rPr>
                  </w:pPr>
                  <w:r w:rsidRPr="004F34EA">
                    <w:rPr>
                      <w:rFonts w:ascii="Arial" w:hAnsi="Arial" w:cs="Arial"/>
                      <w:b/>
                      <w:bCs/>
                      <w:sz w:val="16"/>
                      <w:szCs w:val="16"/>
                      <w:lang w:val="fr-BE" w:eastAsia="es-ES"/>
                    </w:rPr>
                    <w:t>INTITULÉ DE L’INITIATIVE OU DU PROJET</w:t>
                  </w:r>
                </w:p>
              </w:tc>
              <w:tc>
                <w:tcPr>
                  <w:tcW w:w="2693"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pt-BR" w:eastAsia="es-ES"/>
                    </w:rPr>
                  </w:pPr>
                  <w:r w:rsidRPr="004F34EA">
                    <w:rPr>
                      <w:rFonts w:ascii="Arial" w:hAnsi="Arial" w:cs="Arial"/>
                      <w:b/>
                      <w:bCs/>
                      <w:sz w:val="16"/>
                      <w:szCs w:val="16"/>
                      <w:lang w:val="fr-BE" w:eastAsia="es-ES"/>
                    </w:rPr>
                    <w:t>RÉSUMÉ DE L’INITIATIVE OU DU PROJET</w:t>
                  </w:r>
                </w:p>
              </w:tc>
              <w:tc>
                <w:tcPr>
                  <w:tcW w:w="1559"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pt-BR" w:eastAsia="es-ES"/>
                    </w:rPr>
                  </w:pPr>
                  <w:r w:rsidRPr="004F34EA">
                    <w:rPr>
                      <w:rFonts w:ascii="Arial" w:hAnsi="Arial" w:cs="Arial"/>
                      <w:b/>
                      <w:bCs/>
                      <w:sz w:val="16"/>
                      <w:szCs w:val="16"/>
                      <w:lang w:val="fr-BE" w:eastAsia="es-ES"/>
                    </w:rPr>
                    <w:t>MONTANT DE L’INITIATIVE OU DU PROJET  EN €</w:t>
                  </w:r>
                  <w:r w:rsidR="00F83470" w:rsidRPr="004F34EA">
                    <w:rPr>
                      <w:rFonts w:ascii="Arial" w:hAnsi="Arial" w:cs="Arial"/>
                      <w:b/>
                      <w:bCs/>
                      <w:sz w:val="16"/>
                      <w:szCs w:val="16"/>
                      <w:lang w:val="fr-BE" w:eastAsia="es-ES"/>
                    </w:rPr>
                    <w:t>*</w:t>
                  </w:r>
                </w:p>
              </w:tc>
              <w:tc>
                <w:tcPr>
                  <w:tcW w:w="987" w:type="dxa"/>
                  <w:tcBorders>
                    <w:top w:val="single" w:sz="4" w:space="0" w:color="auto"/>
                    <w:left w:val="nil"/>
                    <w:bottom w:val="single" w:sz="4" w:space="0" w:color="auto"/>
                    <w:right w:val="single" w:sz="4" w:space="0" w:color="auto"/>
                  </w:tcBorders>
                  <w:shd w:val="clear" w:color="auto" w:fill="auto"/>
                  <w:vAlign w:val="center"/>
                </w:tcPr>
                <w:p w:rsidR="00336471" w:rsidRPr="004F34EA" w:rsidRDefault="00336471" w:rsidP="009556A0">
                  <w:pPr>
                    <w:jc w:val="center"/>
                    <w:rPr>
                      <w:rFonts w:ascii="Arial" w:hAnsi="Arial" w:cs="Arial"/>
                      <w:b/>
                      <w:bCs/>
                      <w:sz w:val="16"/>
                      <w:szCs w:val="16"/>
                      <w:lang w:val="pt-BR" w:eastAsia="es-ES"/>
                    </w:rPr>
                  </w:pPr>
                  <w:r w:rsidRPr="004F34EA">
                    <w:rPr>
                      <w:rFonts w:ascii="Arial" w:hAnsi="Arial" w:cs="Arial"/>
                      <w:b/>
                      <w:bCs/>
                      <w:sz w:val="16"/>
                      <w:szCs w:val="16"/>
                      <w:lang w:val="fr-BE" w:eastAsia="es-ES"/>
                    </w:rPr>
                    <w:t>ORIGINE DES FONDS</w:t>
                  </w:r>
                  <w:r w:rsidR="00F83470" w:rsidRPr="004F34EA">
                    <w:rPr>
                      <w:rFonts w:ascii="Arial" w:hAnsi="Arial" w:cs="Arial"/>
                      <w:b/>
                      <w:bCs/>
                      <w:sz w:val="16"/>
                      <w:szCs w:val="16"/>
                      <w:lang w:val="fr-BE" w:eastAsia="es-ES"/>
                    </w:rPr>
                    <w:t>*</w:t>
                  </w:r>
                </w:p>
              </w:tc>
            </w:tr>
            <w:tr w:rsidR="00336471" w:rsidRPr="004F34EA" w:rsidTr="00336471">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p>
              </w:tc>
              <w:tc>
                <w:tcPr>
                  <w:tcW w:w="2693"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987"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r>
            <w:tr w:rsidR="00336471" w:rsidRPr="004F34EA" w:rsidTr="00336471">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987"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r>
            <w:tr w:rsidR="00336471" w:rsidRPr="004F34EA" w:rsidTr="00336471">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5"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2693"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559"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987" w:type="dxa"/>
                  <w:tcBorders>
                    <w:top w:val="nil"/>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r>
            <w:tr w:rsidR="00336471" w:rsidRPr="004F34EA" w:rsidTr="00336471">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2693"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987" w:type="dxa"/>
                  <w:tcBorders>
                    <w:top w:val="single" w:sz="4" w:space="0" w:color="auto"/>
                    <w:left w:val="nil"/>
                    <w:bottom w:val="single" w:sz="4" w:space="0" w:color="auto"/>
                    <w:right w:val="single" w:sz="4" w:space="0" w:color="auto"/>
                  </w:tcBorders>
                  <w:shd w:val="clear" w:color="auto" w:fill="auto"/>
                  <w:noWrap/>
                  <w:vAlign w:val="center"/>
                  <w:hideMark/>
                </w:tcPr>
                <w:p w:rsidR="00336471" w:rsidRPr="004F34EA" w:rsidRDefault="00336471"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r>
            <w:tr w:rsidR="00336471" w:rsidRPr="004F34EA" w:rsidTr="00336471">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val="pt-BR" w:eastAsia="es-E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val="pt-BR" w:eastAsia="es-ES"/>
                    </w:rPr>
                  </w:pP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val="pt-BR" w:eastAsia="es-ES"/>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val="pt-BR" w:eastAsia="es-ES"/>
                    </w:rPr>
                  </w:pPr>
                </w:p>
              </w:tc>
              <w:tc>
                <w:tcPr>
                  <w:tcW w:w="987" w:type="dxa"/>
                  <w:tcBorders>
                    <w:top w:val="single" w:sz="4" w:space="0" w:color="auto"/>
                    <w:left w:val="nil"/>
                    <w:bottom w:val="single" w:sz="4" w:space="0" w:color="auto"/>
                    <w:right w:val="single" w:sz="4" w:space="0" w:color="auto"/>
                  </w:tcBorders>
                  <w:shd w:val="clear" w:color="auto" w:fill="auto"/>
                  <w:noWrap/>
                  <w:vAlign w:val="center"/>
                </w:tcPr>
                <w:p w:rsidR="00336471" w:rsidRPr="004F34EA" w:rsidRDefault="00336471" w:rsidP="009556A0">
                  <w:pPr>
                    <w:rPr>
                      <w:rFonts w:ascii="Arial" w:hAnsi="Arial" w:cs="Arial"/>
                      <w:b/>
                      <w:bCs/>
                      <w:sz w:val="16"/>
                      <w:szCs w:val="16"/>
                      <w:lang w:val="pt-BR" w:eastAsia="es-ES"/>
                    </w:rPr>
                  </w:pPr>
                </w:p>
              </w:tc>
            </w:tr>
          </w:tbl>
          <w:p w:rsidR="00336471" w:rsidRPr="004F34EA" w:rsidRDefault="00F83470" w:rsidP="00F83470">
            <w:pPr>
              <w:rPr>
                <w:sz w:val="16"/>
                <w:szCs w:val="16"/>
                <w:lang w:val="pt-BR"/>
              </w:rPr>
            </w:pPr>
            <w:r w:rsidRPr="004F34EA">
              <w:rPr>
                <w:rFonts w:ascii="Arial" w:hAnsi="Arial" w:cs="Arial"/>
                <w:iCs/>
                <w:sz w:val="16"/>
                <w:szCs w:val="16"/>
                <w:lang w:val="fr-BE" w:eastAsia="es-ES"/>
              </w:rPr>
              <w:t>* Projets et autre type d’initiatives développées en commun (participation à des journées et/ou réseaux, élaboration de documents,…). Dans le cas des initiatives, il n’est pas nécessaire d’informer sur le montant et l’origine des fonds.</w:t>
            </w:r>
          </w:p>
          <w:p w:rsidR="00336471" w:rsidRPr="004F34EA" w:rsidRDefault="00336471" w:rsidP="009556A0">
            <w:pPr>
              <w:tabs>
                <w:tab w:val="left" w:pos="425"/>
              </w:tabs>
              <w:ind w:right="-81" w:firstLine="426"/>
              <w:jc w:val="both"/>
              <w:rPr>
                <w:rFonts w:ascii="Arial" w:hAnsi="Arial" w:cs="Arial"/>
                <w:sz w:val="22"/>
                <w:szCs w:val="22"/>
                <w:lang w:val="fr-FR"/>
              </w:rPr>
            </w:pPr>
          </w:p>
        </w:tc>
      </w:tr>
    </w:tbl>
    <w:p w:rsidR="00336471" w:rsidRPr="004F34EA" w:rsidRDefault="00336471" w:rsidP="00336471">
      <w:pPr>
        <w:tabs>
          <w:tab w:val="left" w:pos="425"/>
        </w:tabs>
        <w:ind w:right="-81"/>
        <w:jc w:val="both"/>
        <w:rPr>
          <w:rFonts w:ascii="Arial" w:hAnsi="Arial" w:cs="Arial"/>
          <w:sz w:val="22"/>
          <w:szCs w:val="22"/>
          <w:lang w:val="fr-FR"/>
        </w:rPr>
      </w:pPr>
    </w:p>
    <w:p w:rsidR="00336471" w:rsidRPr="004F34EA" w:rsidRDefault="00F83470" w:rsidP="00336471">
      <w:pPr>
        <w:jc w:val="both"/>
        <w:rPr>
          <w:rFonts w:ascii="Arial" w:hAnsi="Arial" w:cs="Arial"/>
          <w:sz w:val="22"/>
          <w:szCs w:val="22"/>
          <w:lang w:val="fr-FR"/>
        </w:rPr>
      </w:pPr>
      <w:r w:rsidRPr="004F34EA">
        <w:rPr>
          <w:rFonts w:ascii="Arial" w:hAnsi="Arial" w:cs="Arial"/>
          <w:sz w:val="22"/>
          <w:szCs w:val="22"/>
          <w:lang w:val="fr-FR"/>
        </w:rPr>
        <w:t>3.5</w:t>
      </w:r>
      <w:r w:rsidR="00336471" w:rsidRPr="004F34EA">
        <w:rPr>
          <w:rFonts w:ascii="Arial" w:hAnsi="Arial" w:cs="Arial"/>
          <w:sz w:val="22"/>
          <w:szCs w:val="22"/>
          <w:lang w:val="fr-FR"/>
        </w:rPr>
        <w:t>.- Expérience préalable de l’organisme local: (i) dans le secteur du projet durant les 8 dernières années (200</w:t>
      </w:r>
      <w:r w:rsidR="00793B5F" w:rsidRPr="004F34EA">
        <w:rPr>
          <w:rFonts w:ascii="Arial" w:hAnsi="Arial" w:cs="Arial"/>
          <w:sz w:val="22"/>
          <w:szCs w:val="22"/>
          <w:lang w:val="fr-FR"/>
        </w:rPr>
        <w:t>9</w:t>
      </w:r>
      <w:r w:rsidR="00336471" w:rsidRPr="004F34EA">
        <w:rPr>
          <w:rFonts w:ascii="Arial" w:hAnsi="Arial" w:cs="Arial"/>
          <w:sz w:val="22"/>
          <w:szCs w:val="22"/>
          <w:lang w:val="fr-FR"/>
        </w:rPr>
        <w:t>-201</w:t>
      </w:r>
      <w:r w:rsidR="00793B5F" w:rsidRPr="004F34EA">
        <w:rPr>
          <w:rFonts w:ascii="Arial" w:hAnsi="Arial" w:cs="Arial"/>
          <w:sz w:val="22"/>
          <w:szCs w:val="22"/>
          <w:lang w:val="fr-FR"/>
        </w:rPr>
        <w:t>6</w:t>
      </w:r>
      <w:r w:rsidR="00336471" w:rsidRPr="004F34EA">
        <w:rPr>
          <w:rFonts w:ascii="Arial" w:hAnsi="Arial" w:cs="Arial"/>
          <w:sz w:val="22"/>
          <w:szCs w:val="22"/>
          <w:lang w:val="fr-FR"/>
        </w:rPr>
        <w:t>); (ii) avec la population cible dans la zone géographique du projet durant les quatre dernières années (201</w:t>
      </w:r>
      <w:r w:rsidR="00793B5F" w:rsidRPr="004F34EA">
        <w:rPr>
          <w:rFonts w:ascii="Arial" w:hAnsi="Arial" w:cs="Arial"/>
          <w:sz w:val="22"/>
          <w:szCs w:val="22"/>
          <w:lang w:val="fr-FR"/>
        </w:rPr>
        <w:t>3</w:t>
      </w:r>
      <w:r w:rsidR="00336471" w:rsidRPr="004F34EA">
        <w:rPr>
          <w:rFonts w:ascii="Arial" w:hAnsi="Arial" w:cs="Arial"/>
          <w:sz w:val="22"/>
          <w:szCs w:val="22"/>
          <w:lang w:val="fr-FR"/>
        </w:rPr>
        <w:t>-201</w:t>
      </w:r>
      <w:r w:rsidR="00793B5F" w:rsidRPr="004F34EA">
        <w:rPr>
          <w:rFonts w:ascii="Arial" w:hAnsi="Arial" w:cs="Arial"/>
          <w:sz w:val="22"/>
          <w:szCs w:val="22"/>
          <w:lang w:val="fr-FR"/>
        </w:rPr>
        <w:t>6</w:t>
      </w:r>
      <w:r w:rsidR="00336471" w:rsidRPr="004F34EA">
        <w:rPr>
          <w:rFonts w:ascii="Arial" w:hAnsi="Arial" w:cs="Arial"/>
          <w:sz w:val="22"/>
          <w:szCs w:val="22"/>
          <w:lang w:val="fr-FR"/>
        </w:rPr>
        <w:t>). Dans le cas d’un consortium, compléter l’information pour chaque organisme du consortium.</w:t>
      </w:r>
    </w:p>
    <w:p w:rsidR="00336471" w:rsidRPr="004F34EA" w:rsidRDefault="00336471" w:rsidP="00336471">
      <w:pPr>
        <w:tabs>
          <w:tab w:val="left" w:pos="425"/>
        </w:tabs>
        <w:ind w:right="-81" w:firstLine="426"/>
        <w:jc w:val="both"/>
        <w:rPr>
          <w:rFonts w:ascii="Arial" w:hAnsi="Arial" w:cs="Arial"/>
          <w:sz w:val="22"/>
          <w:szCs w:val="22"/>
          <w:lang w:val="fr-FR"/>
        </w:rPr>
      </w:pPr>
    </w:p>
    <w:tbl>
      <w:tblPr>
        <w:tblW w:w="8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tblGrid>
      <w:tr w:rsidR="00336471" w:rsidRPr="004F34EA" w:rsidTr="00793B5F">
        <w:tc>
          <w:tcPr>
            <w:tcW w:w="8717" w:type="dxa"/>
          </w:tcPr>
          <w:p w:rsidR="00336471" w:rsidRPr="004F34EA" w:rsidRDefault="00336471" w:rsidP="009556A0">
            <w:pPr>
              <w:tabs>
                <w:tab w:val="left" w:pos="425"/>
              </w:tabs>
              <w:ind w:right="-81" w:firstLine="426"/>
              <w:jc w:val="both"/>
              <w:rPr>
                <w:rFonts w:ascii="Arial" w:hAnsi="Arial" w:cs="Arial"/>
                <w:sz w:val="22"/>
                <w:szCs w:val="22"/>
                <w:lang w:val="fr-FR"/>
              </w:rPr>
            </w:pPr>
          </w:p>
          <w:tbl>
            <w:tblPr>
              <w:tblW w:w="8500" w:type="dxa"/>
              <w:tblLayout w:type="fixed"/>
              <w:tblCellMar>
                <w:left w:w="70" w:type="dxa"/>
                <w:right w:w="70" w:type="dxa"/>
              </w:tblCellMar>
              <w:tblLook w:val="04A0" w:firstRow="1" w:lastRow="0" w:firstColumn="1" w:lastColumn="0" w:noHBand="0" w:noVBand="1"/>
            </w:tblPr>
            <w:tblGrid>
              <w:gridCol w:w="1221"/>
              <w:gridCol w:w="1275"/>
              <w:gridCol w:w="2035"/>
              <w:gridCol w:w="1560"/>
              <w:gridCol w:w="1134"/>
              <w:gridCol w:w="1275"/>
            </w:tblGrid>
            <w:tr w:rsidR="00793B5F" w:rsidRPr="004F34EA" w:rsidTr="00793B5F">
              <w:trPr>
                <w:trHeight w:val="373"/>
              </w:trPr>
              <w:tc>
                <w:tcPr>
                  <w:tcW w:w="85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793B5F" w:rsidRPr="004F34EA" w:rsidRDefault="00793B5F" w:rsidP="00793B5F">
                  <w:pPr>
                    <w:jc w:val="center"/>
                    <w:rPr>
                      <w:rFonts w:ascii="Arial" w:hAnsi="Arial" w:cs="Arial"/>
                      <w:b/>
                      <w:sz w:val="16"/>
                      <w:szCs w:val="16"/>
                      <w:lang w:val="fr-BE"/>
                    </w:rPr>
                  </w:pPr>
                  <w:r w:rsidRPr="004F34EA">
                    <w:rPr>
                      <w:rFonts w:ascii="Arial" w:hAnsi="Arial" w:cs="Arial"/>
                      <w:b/>
                      <w:sz w:val="16"/>
                      <w:szCs w:val="16"/>
                      <w:lang w:val="fr-BE"/>
                    </w:rPr>
                    <w:t>Expérience de l’organisme local dans le secteur humanitaire (2009-2016)</w:t>
                  </w:r>
                  <w:r w:rsidRPr="004F34EA">
                    <w:rPr>
                      <w:rFonts w:ascii="Arial" w:hAnsi="Arial" w:cs="Arial"/>
                      <w:b/>
                      <w:bCs/>
                      <w:sz w:val="16"/>
                      <w:szCs w:val="16"/>
                      <w:lang w:val="fr-FR" w:eastAsia="es-ES"/>
                    </w:rPr>
                    <w:t xml:space="preserve"> </w:t>
                  </w:r>
                </w:p>
              </w:tc>
            </w:tr>
            <w:tr w:rsidR="00793B5F" w:rsidRPr="004F34EA" w:rsidTr="00793B5F">
              <w:trPr>
                <w:trHeight w:val="832"/>
              </w:trPr>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rsidR="00793B5F" w:rsidRPr="004F34EA" w:rsidRDefault="00793B5F" w:rsidP="009556A0">
                  <w:pPr>
                    <w:jc w:val="center"/>
                    <w:rPr>
                      <w:rFonts w:ascii="Arial" w:hAnsi="Arial" w:cs="Arial"/>
                      <w:b/>
                      <w:bCs/>
                      <w:sz w:val="16"/>
                      <w:szCs w:val="16"/>
                      <w:lang w:val="fr-FR" w:eastAsia="es-ES"/>
                    </w:rPr>
                  </w:pPr>
                  <w:r w:rsidRPr="004F34EA">
                    <w:rPr>
                      <w:rFonts w:ascii="Arial" w:hAnsi="Arial" w:cs="Arial"/>
                      <w:b/>
                      <w:bCs/>
                      <w:sz w:val="16"/>
                      <w:szCs w:val="16"/>
                      <w:lang w:val="fr-BE" w:eastAsia="es-ES"/>
                    </w:rPr>
                    <w:t>ANNÉE DÉBUT ET FIN DU PROJET</w:t>
                  </w:r>
                  <w:r w:rsidRPr="004F34EA">
                    <w:rPr>
                      <w:rFonts w:ascii="Arial" w:hAnsi="Arial" w:cs="Arial"/>
                      <w:b/>
                      <w:bCs/>
                      <w:sz w:val="16"/>
                      <w:szCs w:val="16"/>
                      <w:lang w:val="fr-FR" w:eastAsia="es-ES"/>
                    </w:rPr>
                    <w:t xml:space="preserve"> </w:t>
                  </w:r>
                </w:p>
              </w:tc>
              <w:tc>
                <w:tcPr>
                  <w:tcW w:w="1275" w:type="dxa"/>
                  <w:tcBorders>
                    <w:top w:val="single" w:sz="4" w:space="0" w:color="auto"/>
                    <w:left w:val="nil"/>
                    <w:bottom w:val="single" w:sz="4" w:space="0" w:color="auto"/>
                    <w:right w:val="single" w:sz="4" w:space="0" w:color="auto"/>
                  </w:tcBorders>
                  <w:shd w:val="clear" w:color="auto" w:fill="auto"/>
                  <w:vAlign w:val="center"/>
                </w:tcPr>
                <w:p w:rsidR="00793B5F" w:rsidRPr="004F34EA" w:rsidRDefault="00793B5F" w:rsidP="009556A0">
                  <w:pPr>
                    <w:jc w:val="center"/>
                    <w:rPr>
                      <w:rFonts w:ascii="Arial" w:hAnsi="Arial" w:cs="Arial"/>
                      <w:b/>
                      <w:bCs/>
                      <w:sz w:val="16"/>
                      <w:szCs w:val="16"/>
                      <w:lang w:val="fr-FR" w:eastAsia="es-ES"/>
                    </w:rPr>
                  </w:pPr>
                  <w:r w:rsidRPr="004F34EA">
                    <w:rPr>
                      <w:rFonts w:ascii="Arial" w:hAnsi="Arial" w:cs="Arial"/>
                      <w:b/>
                      <w:bCs/>
                      <w:sz w:val="16"/>
                      <w:szCs w:val="16"/>
                      <w:lang w:val="fr-BE" w:eastAsia="es-ES"/>
                    </w:rPr>
                    <w:t>INTITULÉ DU PROJET</w:t>
                  </w:r>
                </w:p>
              </w:tc>
              <w:tc>
                <w:tcPr>
                  <w:tcW w:w="2035" w:type="dxa"/>
                  <w:tcBorders>
                    <w:top w:val="single" w:sz="4" w:space="0" w:color="auto"/>
                    <w:left w:val="nil"/>
                    <w:bottom w:val="single" w:sz="4" w:space="0" w:color="auto"/>
                    <w:right w:val="single" w:sz="4" w:space="0" w:color="auto"/>
                  </w:tcBorders>
                  <w:shd w:val="clear" w:color="auto" w:fill="auto"/>
                  <w:vAlign w:val="center"/>
                </w:tcPr>
                <w:p w:rsidR="00793B5F" w:rsidRPr="004F34EA" w:rsidRDefault="00793B5F" w:rsidP="009556A0">
                  <w:pPr>
                    <w:jc w:val="center"/>
                    <w:rPr>
                      <w:rFonts w:ascii="Arial" w:hAnsi="Arial" w:cs="Arial"/>
                      <w:b/>
                      <w:bCs/>
                      <w:sz w:val="16"/>
                      <w:szCs w:val="16"/>
                      <w:lang w:eastAsia="es-ES"/>
                    </w:rPr>
                  </w:pPr>
                  <w:r w:rsidRPr="004F34EA">
                    <w:rPr>
                      <w:rFonts w:ascii="Arial" w:hAnsi="Arial" w:cs="Arial"/>
                      <w:b/>
                      <w:bCs/>
                      <w:sz w:val="16"/>
                      <w:szCs w:val="16"/>
                      <w:lang w:val="fr-BE" w:eastAsia="es-ES"/>
                    </w:rPr>
                    <w:t>RÉSUMÉ DU PROJET</w:t>
                  </w:r>
                </w:p>
              </w:tc>
              <w:tc>
                <w:tcPr>
                  <w:tcW w:w="1560" w:type="dxa"/>
                  <w:tcBorders>
                    <w:top w:val="single" w:sz="4" w:space="0" w:color="auto"/>
                    <w:left w:val="nil"/>
                    <w:bottom w:val="single" w:sz="4" w:space="0" w:color="auto"/>
                    <w:right w:val="single" w:sz="4" w:space="0" w:color="auto"/>
                  </w:tcBorders>
                  <w:shd w:val="clear" w:color="auto" w:fill="auto"/>
                  <w:vAlign w:val="center"/>
                </w:tcPr>
                <w:p w:rsidR="00793B5F" w:rsidRPr="004F34EA" w:rsidRDefault="00793B5F" w:rsidP="009556A0">
                  <w:pPr>
                    <w:jc w:val="center"/>
                    <w:rPr>
                      <w:rFonts w:ascii="Arial" w:hAnsi="Arial" w:cs="Arial"/>
                      <w:b/>
                      <w:bCs/>
                      <w:sz w:val="16"/>
                      <w:szCs w:val="16"/>
                      <w:lang w:val="fr-FR" w:eastAsia="es-ES"/>
                    </w:rPr>
                  </w:pPr>
                  <w:r w:rsidRPr="004F34EA">
                    <w:rPr>
                      <w:rFonts w:ascii="Arial" w:hAnsi="Arial" w:cs="Arial"/>
                      <w:b/>
                      <w:bCs/>
                      <w:sz w:val="16"/>
                      <w:szCs w:val="16"/>
                      <w:lang w:val="fr-FR" w:eastAsia="es-ES"/>
                    </w:rPr>
                    <w:t>POPULATION CIBLE DU PROJET (spécifier collectif et zone géographique)</w:t>
                  </w:r>
                </w:p>
              </w:tc>
              <w:tc>
                <w:tcPr>
                  <w:tcW w:w="1134" w:type="dxa"/>
                  <w:tcBorders>
                    <w:top w:val="single" w:sz="4" w:space="0" w:color="auto"/>
                    <w:left w:val="nil"/>
                    <w:bottom w:val="single" w:sz="4" w:space="0" w:color="auto"/>
                    <w:right w:val="single" w:sz="4" w:space="0" w:color="auto"/>
                  </w:tcBorders>
                </w:tcPr>
                <w:p w:rsidR="00793B5F" w:rsidRPr="004F34EA" w:rsidRDefault="00793B5F" w:rsidP="009556A0">
                  <w:pPr>
                    <w:jc w:val="center"/>
                    <w:rPr>
                      <w:rFonts w:ascii="Arial" w:hAnsi="Arial" w:cs="Arial"/>
                      <w:b/>
                      <w:bCs/>
                      <w:sz w:val="16"/>
                      <w:szCs w:val="16"/>
                      <w:lang w:val="fr-BE" w:eastAsia="es-ES"/>
                    </w:rPr>
                  </w:pPr>
                </w:p>
                <w:p w:rsidR="00793B5F" w:rsidRPr="004F34EA" w:rsidRDefault="00793B5F" w:rsidP="009556A0">
                  <w:pPr>
                    <w:jc w:val="center"/>
                    <w:rPr>
                      <w:rFonts w:ascii="Arial" w:hAnsi="Arial" w:cs="Arial"/>
                      <w:b/>
                      <w:bCs/>
                      <w:sz w:val="16"/>
                      <w:szCs w:val="16"/>
                      <w:lang w:val="fr-BE" w:eastAsia="es-ES"/>
                    </w:rPr>
                  </w:pPr>
                </w:p>
                <w:p w:rsidR="00793B5F" w:rsidRPr="004F34EA" w:rsidRDefault="00793B5F" w:rsidP="009556A0">
                  <w:pPr>
                    <w:jc w:val="center"/>
                    <w:rPr>
                      <w:rFonts w:ascii="Arial" w:hAnsi="Arial" w:cs="Arial"/>
                      <w:b/>
                      <w:bCs/>
                      <w:sz w:val="16"/>
                      <w:szCs w:val="16"/>
                      <w:lang w:val="fr-BE" w:eastAsia="es-ES"/>
                    </w:rPr>
                  </w:pPr>
                  <w:r w:rsidRPr="004F34EA">
                    <w:rPr>
                      <w:rFonts w:ascii="Arial" w:hAnsi="Arial" w:cs="Arial"/>
                      <w:b/>
                      <w:bCs/>
                      <w:sz w:val="16"/>
                      <w:szCs w:val="16"/>
                      <w:lang w:val="fr-BE" w:eastAsia="es-ES"/>
                    </w:rPr>
                    <w:t>MONTANT DU PROJET EN €</w:t>
                  </w:r>
                </w:p>
              </w:tc>
              <w:tc>
                <w:tcPr>
                  <w:tcW w:w="1275" w:type="dxa"/>
                  <w:tcBorders>
                    <w:top w:val="single" w:sz="4" w:space="0" w:color="auto"/>
                    <w:left w:val="nil"/>
                    <w:bottom w:val="single" w:sz="4" w:space="0" w:color="auto"/>
                    <w:right w:val="single" w:sz="4" w:space="0" w:color="auto"/>
                  </w:tcBorders>
                </w:tcPr>
                <w:p w:rsidR="00793B5F" w:rsidRPr="004F34EA" w:rsidRDefault="00793B5F" w:rsidP="009556A0">
                  <w:pPr>
                    <w:jc w:val="center"/>
                    <w:rPr>
                      <w:rFonts w:ascii="Arial" w:hAnsi="Arial" w:cs="Arial"/>
                      <w:b/>
                      <w:bCs/>
                      <w:sz w:val="16"/>
                      <w:szCs w:val="16"/>
                      <w:lang w:val="fr-BE" w:eastAsia="es-ES"/>
                    </w:rPr>
                  </w:pPr>
                </w:p>
                <w:p w:rsidR="00793B5F" w:rsidRPr="004F34EA" w:rsidRDefault="00793B5F" w:rsidP="009556A0">
                  <w:pPr>
                    <w:jc w:val="center"/>
                    <w:rPr>
                      <w:rFonts w:ascii="Arial" w:hAnsi="Arial" w:cs="Arial"/>
                      <w:b/>
                      <w:bCs/>
                      <w:sz w:val="16"/>
                      <w:szCs w:val="16"/>
                      <w:lang w:val="fr-BE" w:eastAsia="es-ES"/>
                    </w:rPr>
                  </w:pPr>
                </w:p>
                <w:p w:rsidR="00793B5F" w:rsidRPr="004F34EA" w:rsidRDefault="00793B5F" w:rsidP="009556A0">
                  <w:pPr>
                    <w:jc w:val="center"/>
                    <w:rPr>
                      <w:rFonts w:ascii="Arial" w:hAnsi="Arial" w:cs="Arial"/>
                      <w:b/>
                      <w:bCs/>
                      <w:sz w:val="16"/>
                      <w:szCs w:val="16"/>
                      <w:lang w:val="fr-BE" w:eastAsia="es-ES"/>
                    </w:rPr>
                  </w:pPr>
                  <w:r w:rsidRPr="004F34EA">
                    <w:rPr>
                      <w:rFonts w:ascii="Arial" w:hAnsi="Arial" w:cs="Arial"/>
                      <w:b/>
                      <w:bCs/>
                      <w:sz w:val="16"/>
                      <w:szCs w:val="16"/>
                      <w:lang w:val="fr-BE" w:eastAsia="es-ES"/>
                    </w:rPr>
                    <w:t>ORIGINE DES FONDS</w:t>
                  </w:r>
                </w:p>
              </w:tc>
            </w:tr>
            <w:tr w:rsidR="00793B5F" w:rsidRPr="004F34EA" w:rsidTr="00793B5F">
              <w:trPr>
                <w:trHeight w:val="6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2035"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134" w:type="dxa"/>
                  <w:tcBorders>
                    <w:top w:val="nil"/>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nil"/>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300"/>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2035"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134" w:type="dxa"/>
                  <w:tcBorders>
                    <w:top w:val="nil"/>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nil"/>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255"/>
              </w:trPr>
              <w:tc>
                <w:tcPr>
                  <w:tcW w:w="1221" w:type="dxa"/>
                  <w:tcBorders>
                    <w:top w:val="nil"/>
                    <w:left w:val="single" w:sz="4" w:space="0" w:color="auto"/>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2035"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134" w:type="dxa"/>
                  <w:tcBorders>
                    <w:top w:val="nil"/>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nil"/>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2035" w:type="dxa"/>
                  <w:tcBorders>
                    <w:top w:val="single" w:sz="4" w:space="0" w:color="auto"/>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p w:rsidR="00793B5F" w:rsidRPr="004F34EA" w:rsidRDefault="00793B5F" w:rsidP="009556A0">
                  <w:pPr>
                    <w:rPr>
                      <w:rFonts w:ascii="Arial" w:hAnsi="Arial" w:cs="Arial"/>
                      <w:b/>
                      <w:bCs/>
                      <w:sz w:val="16"/>
                      <w:szCs w:val="16"/>
                      <w:lang w:eastAsia="es-ES"/>
                    </w:rPr>
                  </w:pPr>
                  <w:r w:rsidRPr="004F34EA">
                    <w:rPr>
                      <w:rFonts w:ascii="Arial" w:hAnsi="Arial" w:cs="Arial"/>
                      <w:b/>
                      <w:bCs/>
                      <w:sz w:val="16"/>
                      <w:szCs w:val="16"/>
                      <w:lang w:eastAsia="es-ES"/>
                    </w:rPr>
                    <w:t> </w:t>
                  </w:r>
                </w:p>
              </w:tc>
              <w:tc>
                <w:tcPr>
                  <w:tcW w:w="1134"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134"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134"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134"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r w:rsidR="00793B5F" w:rsidRPr="004F34EA" w:rsidTr="00793B5F">
              <w:trPr>
                <w:trHeight w:val="255"/>
              </w:trPr>
              <w:tc>
                <w:tcPr>
                  <w:tcW w:w="12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2035"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793B5F" w:rsidRPr="004F34EA" w:rsidRDefault="00793B5F" w:rsidP="009556A0">
                  <w:pPr>
                    <w:rPr>
                      <w:rFonts w:ascii="Arial" w:hAnsi="Arial" w:cs="Arial"/>
                      <w:b/>
                      <w:bCs/>
                      <w:sz w:val="16"/>
                      <w:szCs w:val="16"/>
                      <w:lang w:eastAsia="es-ES"/>
                    </w:rPr>
                  </w:pPr>
                </w:p>
              </w:tc>
              <w:tc>
                <w:tcPr>
                  <w:tcW w:w="1134"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c>
                <w:tcPr>
                  <w:tcW w:w="1275" w:type="dxa"/>
                  <w:tcBorders>
                    <w:top w:val="single" w:sz="4" w:space="0" w:color="auto"/>
                    <w:left w:val="nil"/>
                    <w:bottom w:val="single" w:sz="4" w:space="0" w:color="auto"/>
                    <w:right w:val="single" w:sz="4" w:space="0" w:color="auto"/>
                  </w:tcBorders>
                </w:tcPr>
                <w:p w:rsidR="00793B5F" w:rsidRPr="004F34EA" w:rsidRDefault="00793B5F" w:rsidP="009556A0">
                  <w:pPr>
                    <w:rPr>
                      <w:rFonts w:ascii="Arial" w:hAnsi="Arial" w:cs="Arial"/>
                      <w:b/>
                      <w:bCs/>
                      <w:sz w:val="16"/>
                      <w:szCs w:val="16"/>
                      <w:lang w:eastAsia="es-ES"/>
                    </w:rPr>
                  </w:pPr>
                </w:p>
              </w:tc>
            </w:tr>
          </w:tbl>
          <w:p w:rsidR="00336471" w:rsidRPr="004F34EA" w:rsidRDefault="00336471" w:rsidP="009556A0">
            <w:pPr>
              <w:tabs>
                <w:tab w:val="left" w:pos="425"/>
              </w:tabs>
              <w:ind w:firstLine="426"/>
              <w:jc w:val="both"/>
              <w:rPr>
                <w:rFonts w:ascii="Arial" w:hAnsi="Arial" w:cs="Arial"/>
                <w:sz w:val="22"/>
                <w:szCs w:val="22"/>
              </w:rPr>
            </w:pPr>
          </w:p>
          <w:tbl>
            <w:tblPr>
              <w:tblW w:w="8500" w:type="dxa"/>
              <w:tblLayout w:type="fixed"/>
              <w:tblCellMar>
                <w:left w:w="70" w:type="dxa"/>
                <w:right w:w="70" w:type="dxa"/>
              </w:tblCellMar>
              <w:tblLook w:val="04A0" w:firstRow="1" w:lastRow="0" w:firstColumn="1" w:lastColumn="0" w:noHBand="0" w:noVBand="1"/>
            </w:tblPr>
            <w:tblGrid>
              <w:gridCol w:w="1276"/>
              <w:gridCol w:w="1271"/>
              <w:gridCol w:w="1984"/>
              <w:gridCol w:w="1560"/>
              <w:gridCol w:w="1134"/>
              <w:gridCol w:w="1275"/>
            </w:tblGrid>
            <w:tr w:rsidR="00D2769D" w:rsidRPr="004F34EA" w:rsidTr="00D2769D">
              <w:trPr>
                <w:trHeight w:val="373"/>
              </w:trPr>
              <w:tc>
                <w:tcPr>
                  <w:tcW w:w="850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2769D" w:rsidRPr="004F34EA" w:rsidRDefault="00D2769D" w:rsidP="00D2769D">
                  <w:pPr>
                    <w:jc w:val="center"/>
                    <w:rPr>
                      <w:rFonts w:ascii="Arial" w:hAnsi="Arial" w:cs="Arial"/>
                      <w:b/>
                      <w:sz w:val="16"/>
                      <w:szCs w:val="16"/>
                      <w:lang w:val="fr-BE"/>
                    </w:rPr>
                  </w:pPr>
                  <w:r w:rsidRPr="004F34EA">
                    <w:rPr>
                      <w:rFonts w:ascii="Arial" w:hAnsi="Arial" w:cs="Arial"/>
                      <w:b/>
                      <w:sz w:val="16"/>
                      <w:szCs w:val="16"/>
                      <w:lang w:val="fr-BE"/>
                    </w:rPr>
                    <w:t xml:space="preserve">Expérience de l’organisme local </w:t>
                  </w:r>
                  <w:r w:rsidRPr="004F34EA">
                    <w:rPr>
                      <w:rFonts w:ascii="Arial" w:hAnsi="Arial" w:cs="Arial"/>
                      <w:b/>
                      <w:sz w:val="16"/>
                      <w:szCs w:val="16"/>
                      <w:lang w:val="fr-FR"/>
                    </w:rPr>
                    <w:t xml:space="preserve">avec la population cible </w:t>
                  </w:r>
                  <w:r w:rsidRPr="004F34EA">
                    <w:rPr>
                      <w:rFonts w:ascii="Arial" w:hAnsi="Arial" w:cs="Arial"/>
                      <w:b/>
                      <w:sz w:val="16"/>
                      <w:szCs w:val="16"/>
                      <w:lang w:val="fr-BE"/>
                    </w:rPr>
                    <w:t>(2013-2016)</w:t>
                  </w:r>
                  <w:r w:rsidRPr="004F34EA">
                    <w:rPr>
                      <w:rFonts w:ascii="Arial" w:hAnsi="Arial" w:cs="Arial"/>
                      <w:b/>
                      <w:bCs/>
                      <w:sz w:val="16"/>
                      <w:szCs w:val="16"/>
                      <w:lang w:val="fr-FR" w:eastAsia="es-ES"/>
                    </w:rPr>
                    <w:t xml:space="preserve"> </w:t>
                  </w:r>
                </w:p>
              </w:tc>
            </w:tr>
            <w:tr w:rsidR="00D2769D" w:rsidRPr="004F34EA" w:rsidTr="00D2769D">
              <w:trPr>
                <w:trHeight w:val="824"/>
              </w:trPr>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D2769D" w:rsidRPr="004F34EA" w:rsidRDefault="00D2769D" w:rsidP="00D2769D">
                  <w:pPr>
                    <w:jc w:val="center"/>
                    <w:rPr>
                      <w:rFonts w:ascii="Arial" w:hAnsi="Arial" w:cs="Arial"/>
                      <w:b/>
                      <w:bCs/>
                      <w:sz w:val="16"/>
                      <w:szCs w:val="16"/>
                      <w:lang w:val="pt-BR" w:eastAsia="es-ES"/>
                    </w:rPr>
                  </w:pPr>
                  <w:r w:rsidRPr="004F34EA">
                    <w:rPr>
                      <w:rFonts w:ascii="Arial" w:hAnsi="Arial" w:cs="Arial"/>
                      <w:b/>
                      <w:bCs/>
                      <w:sz w:val="16"/>
                      <w:szCs w:val="16"/>
                      <w:lang w:val="fr-BE" w:eastAsia="es-ES"/>
                    </w:rPr>
                    <w:t>ANNÉE DÉBUT ET FIN DU PROJET</w:t>
                  </w:r>
                  <w:r w:rsidRPr="004F34EA">
                    <w:rPr>
                      <w:rFonts w:ascii="Arial" w:hAnsi="Arial" w:cs="Arial"/>
                      <w:b/>
                      <w:bCs/>
                      <w:sz w:val="16"/>
                      <w:szCs w:val="16"/>
                      <w:lang w:val="pt-BR" w:eastAsia="es-ES"/>
                    </w:rPr>
                    <w:t xml:space="preserve"> </w:t>
                  </w:r>
                </w:p>
              </w:tc>
              <w:tc>
                <w:tcPr>
                  <w:tcW w:w="1271" w:type="dxa"/>
                  <w:tcBorders>
                    <w:top w:val="single" w:sz="4" w:space="0" w:color="auto"/>
                    <w:left w:val="nil"/>
                    <w:bottom w:val="single" w:sz="4" w:space="0" w:color="auto"/>
                    <w:right w:val="single" w:sz="4" w:space="0" w:color="auto"/>
                  </w:tcBorders>
                  <w:shd w:val="clear" w:color="auto" w:fill="auto"/>
                  <w:vAlign w:val="center"/>
                </w:tcPr>
                <w:p w:rsidR="00D2769D" w:rsidRPr="004F34EA" w:rsidRDefault="00D2769D" w:rsidP="00D2769D">
                  <w:pPr>
                    <w:jc w:val="center"/>
                    <w:rPr>
                      <w:rFonts w:ascii="Arial" w:hAnsi="Arial" w:cs="Arial"/>
                      <w:b/>
                      <w:bCs/>
                      <w:sz w:val="16"/>
                      <w:szCs w:val="16"/>
                      <w:lang w:val="pt-BR" w:eastAsia="es-ES"/>
                    </w:rPr>
                  </w:pPr>
                  <w:r w:rsidRPr="004F34EA">
                    <w:rPr>
                      <w:rFonts w:ascii="Arial" w:hAnsi="Arial" w:cs="Arial"/>
                      <w:b/>
                      <w:bCs/>
                      <w:sz w:val="16"/>
                      <w:szCs w:val="16"/>
                      <w:lang w:val="fr-BE" w:eastAsia="es-ES"/>
                    </w:rPr>
                    <w:t>INTITULÉ DU PROJET</w:t>
                  </w:r>
                </w:p>
              </w:tc>
              <w:tc>
                <w:tcPr>
                  <w:tcW w:w="1984" w:type="dxa"/>
                  <w:tcBorders>
                    <w:top w:val="single" w:sz="4" w:space="0" w:color="auto"/>
                    <w:left w:val="nil"/>
                    <w:bottom w:val="single" w:sz="4" w:space="0" w:color="auto"/>
                    <w:right w:val="single" w:sz="4" w:space="0" w:color="auto"/>
                  </w:tcBorders>
                  <w:shd w:val="clear" w:color="auto" w:fill="auto"/>
                  <w:vAlign w:val="center"/>
                </w:tcPr>
                <w:p w:rsidR="00D2769D" w:rsidRPr="004F34EA" w:rsidRDefault="00D2769D" w:rsidP="00D2769D">
                  <w:pPr>
                    <w:jc w:val="center"/>
                    <w:rPr>
                      <w:rFonts w:ascii="Arial" w:hAnsi="Arial" w:cs="Arial"/>
                      <w:b/>
                      <w:bCs/>
                      <w:sz w:val="16"/>
                      <w:szCs w:val="16"/>
                      <w:lang w:val="pt-BR" w:eastAsia="es-ES"/>
                    </w:rPr>
                  </w:pPr>
                  <w:r w:rsidRPr="004F34EA">
                    <w:rPr>
                      <w:rFonts w:ascii="Arial" w:hAnsi="Arial" w:cs="Arial"/>
                      <w:b/>
                      <w:bCs/>
                      <w:sz w:val="16"/>
                      <w:szCs w:val="16"/>
                      <w:lang w:val="fr-BE" w:eastAsia="es-ES"/>
                    </w:rPr>
                    <w:t>RÉSUMÉ DU PROJET</w:t>
                  </w:r>
                </w:p>
              </w:tc>
              <w:tc>
                <w:tcPr>
                  <w:tcW w:w="1560" w:type="dxa"/>
                  <w:tcBorders>
                    <w:top w:val="single" w:sz="4" w:space="0" w:color="auto"/>
                    <w:left w:val="nil"/>
                    <w:bottom w:val="single" w:sz="4" w:space="0" w:color="auto"/>
                    <w:right w:val="single" w:sz="4" w:space="0" w:color="auto"/>
                  </w:tcBorders>
                  <w:shd w:val="clear" w:color="auto" w:fill="auto"/>
                  <w:vAlign w:val="center"/>
                </w:tcPr>
                <w:p w:rsidR="00D2769D" w:rsidRPr="004F34EA" w:rsidRDefault="00D2769D" w:rsidP="009556A0">
                  <w:pPr>
                    <w:jc w:val="center"/>
                    <w:rPr>
                      <w:rFonts w:ascii="Arial" w:hAnsi="Arial" w:cs="Arial"/>
                      <w:b/>
                      <w:bCs/>
                      <w:sz w:val="16"/>
                      <w:szCs w:val="16"/>
                      <w:lang w:val="fr-FR" w:eastAsia="es-ES"/>
                    </w:rPr>
                  </w:pPr>
                  <w:r w:rsidRPr="004F34EA">
                    <w:rPr>
                      <w:rFonts w:ascii="Arial" w:hAnsi="Arial" w:cs="Arial"/>
                      <w:b/>
                      <w:sz w:val="16"/>
                      <w:szCs w:val="16"/>
                      <w:lang w:val="fr-BE" w:eastAsia="es-ES"/>
                    </w:rPr>
                    <w:t>POPULATION CIBLE (spécifier collectif et zone géographique)</w:t>
                  </w:r>
                </w:p>
              </w:tc>
              <w:tc>
                <w:tcPr>
                  <w:tcW w:w="1134" w:type="dxa"/>
                  <w:tcBorders>
                    <w:top w:val="single" w:sz="4" w:space="0" w:color="auto"/>
                    <w:left w:val="nil"/>
                    <w:bottom w:val="single" w:sz="4" w:space="0" w:color="auto"/>
                    <w:right w:val="single" w:sz="4" w:space="0" w:color="auto"/>
                  </w:tcBorders>
                  <w:shd w:val="clear" w:color="auto" w:fill="auto"/>
                  <w:vAlign w:val="center"/>
                </w:tcPr>
                <w:p w:rsidR="00D2769D" w:rsidRPr="004F34EA" w:rsidRDefault="00D2769D" w:rsidP="00D2769D">
                  <w:pPr>
                    <w:jc w:val="center"/>
                    <w:rPr>
                      <w:rFonts w:ascii="Arial" w:hAnsi="Arial" w:cs="Arial"/>
                      <w:b/>
                      <w:bCs/>
                      <w:sz w:val="16"/>
                      <w:szCs w:val="16"/>
                      <w:lang w:val="pt-BR" w:eastAsia="es-ES"/>
                    </w:rPr>
                  </w:pPr>
                  <w:r w:rsidRPr="004F34EA">
                    <w:rPr>
                      <w:rFonts w:ascii="Arial" w:hAnsi="Arial" w:cs="Arial"/>
                      <w:b/>
                      <w:bCs/>
                      <w:sz w:val="16"/>
                      <w:szCs w:val="16"/>
                      <w:lang w:val="fr-BE" w:eastAsia="es-ES"/>
                    </w:rPr>
                    <w:t>MONTANT DU PROJET EN €</w:t>
                  </w:r>
                </w:p>
              </w:tc>
              <w:tc>
                <w:tcPr>
                  <w:tcW w:w="1275" w:type="dxa"/>
                  <w:tcBorders>
                    <w:top w:val="single" w:sz="4" w:space="0" w:color="auto"/>
                    <w:left w:val="nil"/>
                    <w:bottom w:val="single" w:sz="4" w:space="0" w:color="auto"/>
                    <w:right w:val="single" w:sz="4" w:space="0" w:color="auto"/>
                  </w:tcBorders>
                </w:tcPr>
                <w:p w:rsidR="00D2769D" w:rsidRPr="004F34EA" w:rsidRDefault="00D2769D" w:rsidP="009556A0">
                  <w:pPr>
                    <w:jc w:val="center"/>
                    <w:rPr>
                      <w:rFonts w:ascii="Arial" w:hAnsi="Arial" w:cs="Arial"/>
                      <w:b/>
                      <w:bCs/>
                      <w:sz w:val="16"/>
                      <w:szCs w:val="16"/>
                      <w:lang w:val="fr-BE" w:eastAsia="es-ES"/>
                    </w:rPr>
                  </w:pPr>
                </w:p>
                <w:p w:rsidR="00D2769D" w:rsidRPr="004F34EA" w:rsidRDefault="00D2769D" w:rsidP="009556A0">
                  <w:pPr>
                    <w:jc w:val="center"/>
                    <w:rPr>
                      <w:rFonts w:ascii="Arial" w:hAnsi="Arial" w:cs="Arial"/>
                      <w:b/>
                      <w:bCs/>
                      <w:sz w:val="16"/>
                      <w:szCs w:val="16"/>
                      <w:lang w:val="fr-BE" w:eastAsia="es-ES"/>
                    </w:rPr>
                  </w:pPr>
                  <w:r w:rsidRPr="004F34EA">
                    <w:rPr>
                      <w:rFonts w:ascii="Arial" w:hAnsi="Arial" w:cs="Arial"/>
                      <w:b/>
                      <w:bCs/>
                      <w:sz w:val="16"/>
                      <w:szCs w:val="16"/>
                      <w:lang w:val="fr-BE" w:eastAsia="es-ES"/>
                    </w:rPr>
                    <w:t>ORIGINE DES FONDS</w:t>
                  </w:r>
                </w:p>
              </w:tc>
            </w:tr>
            <w:tr w:rsidR="00D2769D" w:rsidRPr="004F34EA" w:rsidTr="00D2769D">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p>
              </w:tc>
              <w:tc>
                <w:tcPr>
                  <w:tcW w:w="1984"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134"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5" w:type="dxa"/>
                  <w:tcBorders>
                    <w:top w:val="nil"/>
                    <w:left w:val="nil"/>
                    <w:bottom w:val="single" w:sz="4" w:space="0" w:color="auto"/>
                    <w:right w:val="single" w:sz="4" w:space="0" w:color="auto"/>
                  </w:tcBorders>
                </w:tcPr>
                <w:p w:rsidR="00D2769D" w:rsidRPr="004F34EA" w:rsidRDefault="00D2769D" w:rsidP="009556A0">
                  <w:pPr>
                    <w:rPr>
                      <w:rFonts w:ascii="Arial" w:hAnsi="Arial" w:cs="Arial"/>
                      <w:b/>
                      <w:bCs/>
                      <w:sz w:val="16"/>
                      <w:szCs w:val="16"/>
                      <w:lang w:val="pt-BR" w:eastAsia="es-ES"/>
                    </w:rPr>
                  </w:pPr>
                </w:p>
              </w:tc>
            </w:tr>
            <w:tr w:rsidR="00D2769D" w:rsidRPr="004F34EA" w:rsidTr="00D2769D">
              <w:trPr>
                <w:trHeight w:val="300"/>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4"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134"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5" w:type="dxa"/>
                  <w:tcBorders>
                    <w:top w:val="nil"/>
                    <w:left w:val="nil"/>
                    <w:bottom w:val="single" w:sz="4" w:space="0" w:color="auto"/>
                    <w:right w:val="single" w:sz="4" w:space="0" w:color="auto"/>
                  </w:tcBorders>
                </w:tcPr>
                <w:p w:rsidR="00D2769D" w:rsidRPr="004F34EA" w:rsidRDefault="00D2769D" w:rsidP="009556A0">
                  <w:pPr>
                    <w:rPr>
                      <w:rFonts w:ascii="Arial" w:hAnsi="Arial" w:cs="Arial"/>
                      <w:b/>
                      <w:bCs/>
                      <w:sz w:val="16"/>
                      <w:szCs w:val="16"/>
                      <w:lang w:val="pt-BR" w:eastAsia="es-ES"/>
                    </w:rPr>
                  </w:pPr>
                </w:p>
              </w:tc>
            </w:tr>
            <w:tr w:rsidR="00D2769D" w:rsidRPr="004F34EA" w:rsidTr="00D2769D">
              <w:trPr>
                <w:trHeight w:val="255"/>
              </w:trPr>
              <w:tc>
                <w:tcPr>
                  <w:tcW w:w="1276" w:type="dxa"/>
                  <w:tcBorders>
                    <w:top w:val="nil"/>
                    <w:left w:val="single" w:sz="4" w:space="0" w:color="auto"/>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1"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4"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560"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134" w:type="dxa"/>
                  <w:tcBorders>
                    <w:top w:val="nil"/>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5" w:type="dxa"/>
                  <w:tcBorders>
                    <w:top w:val="nil"/>
                    <w:left w:val="nil"/>
                    <w:bottom w:val="single" w:sz="4" w:space="0" w:color="auto"/>
                    <w:right w:val="single" w:sz="4" w:space="0" w:color="auto"/>
                  </w:tcBorders>
                </w:tcPr>
                <w:p w:rsidR="00D2769D" w:rsidRPr="004F34EA" w:rsidRDefault="00D2769D" w:rsidP="009556A0">
                  <w:pPr>
                    <w:rPr>
                      <w:rFonts w:ascii="Arial" w:hAnsi="Arial" w:cs="Arial"/>
                      <w:b/>
                      <w:bCs/>
                      <w:sz w:val="16"/>
                      <w:szCs w:val="16"/>
                      <w:lang w:val="pt-BR" w:eastAsia="es-ES"/>
                    </w:rPr>
                  </w:pPr>
                </w:p>
              </w:tc>
            </w:tr>
            <w:tr w:rsidR="00D2769D" w:rsidRPr="004F34EA" w:rsidTr="00D2769D">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1" w:type="dxa"/>
                  <w:tcBorders>
                    <w:top w:val="single" w:sz="4" w:space="0" w:color="auto"/>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D2769D" w:rsidRPr="004F34EA" w:rsidRDefault="00D2769D" w:rsidP="009556A0">
                  <w:pPr>
                    <w:rPr>
                      <w:rFonts w:ascii="Arial" w:hAnsi="Arial" w:cs="Arial"/>
                      <w:b/>
                      <w:bCs/>
                      <w:sz w:val="16"/>
                      <w:szCs w:val="16"/>
                      <w:lang w:val="pt-BR" w:eastAsia="es-ES"/>
                    </w:rPr>
                  </w:pPr>
                  <w:r w:rsidRPr="004F34EA">
                    <w:rPr>
                      <w:rFonts w:ascii="Arial" w:hAnsi="Arial" w:cs="Arial"/>
                      <w:b/>
                      <w:bCs/>
                      <w:sz w:val="16"/>
                      <w:szCs w:val="16"/>
                      <w:lang w:val="pt-BR" w:eastAsia="es-ES"/>
                    </w:rPr>
                    <w:t> </w:t>
                  </w:r>
                </w:p>
              </w:tc>
              <w:tc>
                <w:tcPr>
                  <w:tcW w:w="1275" w:type="dxa"/>
                  <w:tcBorders>
                    <w:top w:val="single" w:sz="4" w:space="0" w:color="auto"/>
                    <w:left w:val="nil"/>
                    <w:bottom w:val="single" w:sz="4" w:space="0" w:color="auto"/>
                    <w:right w:val="single" w:sz="4" w:space="0" w:color="auto"/>
                  </w:tcBorders>
                </w:tcPr>
                <w:p w:rsidR="00D2769D" w:rsidRPr="004F34EA" w:rsidRDefault="00D2769D" w:rsidP="009556A0">
                  <w:pPr>
                    <w:rPr>
                      <w:rFonts w:ascii="Arial" w:hAnsi="Arial" w:cs="Arial"/>
                      <w:b/>
                      <w:bCs/>
                      <w:sz w:val="16"/>
                      <w:szCs w:val="16"/>
                      <w:lang w:val="pt-BR" w:eastAsia="es-ES"/>
                    </w:rPr>
                  </w:pPr>
                </w:p>
              </w:tc>
            </w:tr>
          </w:tbl>
          <w:p w:rsidR="00336471" w:rsidRPr="004F34EA" w:rsidRDefault="00336471" w:rsidP="009556A0">
            <w:pPr>
              <w:tabs>
                <w:tab w:val="left" w:pos="425"/>
              </w:tabs>
              <w:ind w:right="-81" w:firstLine="426"/>
              <w:jc w:val="both"/>
              <w:rPr>
                <w:rFonts w:ascii="Arial" w:hAnsi="Arial" w:cs="Arial"/>
                <w:sz w:val="22"/>
                <w:szCs w:val="22"/>
                <w:lang w:val="pt-BR"/>
              </w:rPr>
            </w:pPr>
          </w:p>
        </w:tc>
      </w:tr>
    </w:tbl>
    <w:p w:rsidR="00336471" w:rsidRPr="004F34EA" w:rsidRDefault="00336471" w:rsidP="00336471">
      <w:pPr>
        <w:tabs>
          <w:tab w:val="left" w:pos="425"/>
        </w:tabs>
        <w:ind w:right="-81" w:firstLine="426"/>
        <w:jc w:val="both"/>
        <w:rPr>
          <w:rFonts w:ascii="Arial" w:hAnsi="Arial" w:cs="Arial"/>
          <w:sz w:val="22"/>
          <w:szCs w:val="22"/>
          <w:lang w:val="fr-FR"/>
        </w:rPr>
      </w:pPr>
    </w:p>
    <w:p w:rsidR="00BB7C6C" w:rsidRPr="004F34EA" w:rsidRDefault="002F7712"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4.- POPULATION CIBLE</w:t>
      </w:r>
    </w:p>
    <w:p w:rsidR="00BB7C6C" w:rsidRPr="004F34EA" w:rsidRDefault="00BB7C6C" w:rsidP="00BB7C6C">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BB7C6C" w:rsidRPr="004F34EA" w:rsidTr="00AF5107">
        <w:tc>
          <w:tcPr>
            <w:tcW w:w="8575" w:type="dxa"/>
          </w:tcPr>
          <w:p w:rsidR="00BB7C6C" w:rsidRPr="004F34EA" w:rsidRDefault="00876FBD"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4.1.- Identification et caractérisation de la population cible (</w:t>
            </w:r>
            <w:r w:rsidR="00C430F8" w:rsidRPr="004F34EA">
              <w:rPr>
                <w:rFonts w:ascii="Arial" w:hAnsi="Arial" w:cs="Arial"/>
                <w:sz w:val="22"/>
                <w:szCs w:val="22"/>
                <w:lang w:val="fr-FR"/>
              </w:rPr>
              <w:t>classe</w:t>
            </w:r>
            <w:r w:rsidRPr="004F34EA">
              <w:rPr>
                <w:rFonts w:ascii="Arial" w:hAnsi="Arial" w:cs="Arial"/>
                <w:sz w:val="22"/>
                <w:szCs w:val="22"/>
                <w:lang w:val="fr-FR"/>
              </w:rPr>
              <w:t xml:space="preserve"> social</w:t>
            </w:r>
            <w:r w:rsidR="00C430F8" w:rsidRPr="004F34EA">
              <w:rPr>
                <w:rFonts w:ascii="Arial" w:hAnsi="Arial" w:cs="Arial"/>
                <w:sz w:val="22"/>
                <w:szCs w:val="22"/>
                <w:lang w:val="fr-FR"/>
              </w:rPr>
              <w:t>e</w:t>
            </w:r>
            <w:r w:rsidRPr="004F34EA">
              <w:rPr>
                <w:rFonts w:ascii="Arial" w:hAnsi="Arial" w:cs="Arial"/>
                <w:sz w:val="22"/>
                <w:szCs w:val="22"/>
                <w:lang w:val="fr-FR"/>
              </w:rPr>
              <w:t>, appartenance ethnique, tranche d’âge, etc.)</w:t>
            </w:r>
          </w:p>
          <w:p w:rsidR="00BB7C6C" w:rsidRPr="004F34EA" w:rsidRDefault="00BB7C6C" w:rsidP="00BB7C6C">
            <w:pPr>
              <w:tabs>
                <w:tab w:val="left" w:pos="425"/>
                <w:tab w:val="left" w:pos="6946"/>
              </w:tabs>
              <w:jc w:val="both"/>
              <w:rPr>
                <w:rFonts w:ascii="Arial" w:hAnsi="Arial" w:cs="Arial"/>
                <w:sz w:val="22"/>
                <w:szCs w:val="22"/>
                <w:lang w:val="fr-FR"/>
              </w:rPr>
            </w:pPr>
          </w:p>
          <w:p w:rsidR="00BB7C6C" w:rsidRPr="004F34EA" w:rsidRDefault="00876FBD"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4.2.- Quantification de la population cible (compléter le tableau suivant en fonction des caractéristiques du projet).</w:t>
            </w:r>
          </w:p>
          <w:p w:rsidR="00FF79E9" w:rsidRPr="004F34EA" w:rsidRDefault="00FF79E9" w:rsidP="00BB7C6C">
            <w:pPr>
              <w:tabs>
                <w:tab w:val="left" w:pos="425"/>
                <w:tab w:val="left" w:pos="6946"/>
              </w:tabs>
              <w:jc w:val="both"/>
              <w:rPr>
                <w:rFonts w:ascii="Arial" w:hAnsi="Arial" w:cs="Arial"/>
                <w:sz w:val="22"/>
                <w:szCs w:val="22"/>
                <w:lang w:val="fr-FR"/>
              </w:rPr>
            </w:pPr>
          </w:p>
          <w:p w:rsidR="00BB7C6C" w:rsidRPr="004F34EA" w:rsidRDefault="00BB7C6C" w:rsidP="00BB7C6C">
            <w:pPr>
              <w:tabs>
                <w:tab w:val="left" w:pos="425"/>
                <w:tab w:val="left" w:pos="6946"/>
              </w:tabs>
              <w:jc w:val="both"/>
              <w:rPr>
                <w:rFonts w:ascii="Arial" w:hAnsi="Arial" w:cs="Arial"/>
                <w:sz w:val="22"/>
                <w:szCs w:val="22"/>
                <w:lang w:val="fr-FR"/>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701"/>
              <w:gridCol w:w="1559"/>
              <w:gridCol w:w="1559"/>
              <w:gridCol w:w="1559"/>
            </w:tblGrid>
            <w:tr w:rsidR="0038582A" w:rsidRPr="004F34EA" w:rsidTr="003564C6">
              <w:tc>
                <w:tcPr>
                  <w:tcW w:w="1418" w:type="dxa"/>
                  <w:shd w:val="clear" w:color="auto" w:fill="D9D9D9"/>
                </w:tcPr>
                <w:p w:rsidR="0038582A" w:rsidRPr="004F34EA" w:rsidRDefault="00876FBD" w:rsidP="00876FBD">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Localisation</w:t>
                  </w:r>
                </w:p>
              </w:tc>
              <w:tc>
                <w:tcPr>
                  <w:tcW w:w="1701" w:type="dxa"/>
                  <w:shd w:val="clear" w:color="auto" w:fill="D9D9D9"/>
                </w:tcPr>
                <w:p w:rsidR="0038582A" w:rsidRPr="004F34EA" w:rsidRDefault="00876FBD" w:rsidP="00876FBD">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Groupes de population</w:t>
                  </w:r>
                </w:p>
              </w:tc>
              <w:tc>
                <w:tcPr>
                  <w:tcW w:w="1559" w:type="dxa"/>
                  <w:shd w:val="clear" w:color="auto" w:fill="D9D9D9"/>
                </w:tcPr>
                <w:p w:rsidR="0038582A" w:rsidRPr="004F34EA" w:rsidRDefault="00876FBD" w:rsidP="00876FBD">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Nº de femmes</w:t>
                  </w:r>
                </w:p>
              </w:tc>
              <w:tc>
                <w:tcPr>
                  <w:tcW w:w="1559" w:type="dxa"/>
                  <w:shd w:val="clear" w:color="auto" w:fill="D9D9D9"/>
                </w:tcPr>
                <w:p w:rsidR="0038582A" w:rsidRPr="004F34EA" w:rsidRDefault="00876FBD" w:rsidP="00876FBD">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Nº d’hommes</w:t>
                  </w:r>
                </w:p>
              </w:tc>
              <w:tc>
                <w:tcPr>
                  <w:tcW w:w="1559" w:type="dxa"/>
                  <w:shd w:val="clear" w:color="auto" w:fill="D9D9D9"/>
                </w:tcPr>
                <w:p w:rsidR="0038582A" w:rsidRPr="004F34EA" w:rsidRDefault="00876FBD" w:rsidP="00C430F8">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Nombre total d’individus</w:t>
                  </w:r>
                </w:p>
              </w:tc>
            </w:tr>
            <w:tr w:rsidR="0038582A" w:rsidRPr="004F34EA" w:rsidTr="003564C6">
              <w:tc>
                <w:tcPr>
                  <w:tcW w:w="1418"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701" w:type="dxa"/>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r>
            <w:tr w:rsidR="0038582A" w:rsidRPr="004F34EA" w:rsidTr="003564C6">
              <w:tc>
                <w:tcPr>
                  <w:tcW w:w="1418"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701" w:type="dxa"/>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r>
            <w:tr w:rsidR="0038582A" w:rsidRPr="004F34EA" w:rsidTr="003564C6">
              <w:tc>
                <w:tcPr>
                  <w:tcW w:w="1418"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701" w:type="dxa"/>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c>
                <w:tcPr>
                  <w:tcW w:w="1559" w:type="dxa"/>
                  <w:shd w:val="clear" w:color="auto" w:fill="auto"/>
                </w:tcPr>
                <w:p w:rsidR="0038582A" w:rsidRPr="004F34EA" w:rsidRDefault="0038582A" w:rsidP="00BB7C6C">
                  <w:pPr>
                    <w:tabs>
                      <w:tab w:val="left" w:pos="425"/>
                      <w:tab w:val="left" w:pos="6946"/>
                    </w:tabs>
                    <w:jc w:val="both"/>
                    <w:rPr>
                      <w:rFonts w:ascii="Arial" w:hAnsi="Arial" w:cs="Arial"/>
                      <w:sz w:val="22"/>
                      <w:szCs w:val="22"/>
                      <w:lang w:val="fr-FR"/>
                    </w:rPr>
                  </w:pPr>
                </w:p>
              </w:tc>
            </w:tr>
          </w:tbl>
          <w:p w:rsidR="00BB7C6C" w:rsidRPr="004F34EA" w:rsidRDefault="00BB7C6C" w:rsidP="00BB7C6C">
            <w:pPr>
              <w:tabs>
                <w:tab w:val="left" w:pos="425"/>
                <w:tab w:val="left" w:pos="6946"/>
              </w:tabs>
              <w:jc w:val="both"/>
              <w:rPr>
                <w:rFonts w:ascii="Arial" w:hAnsi="Arial" w:cs="Arial"/>
                <w:sz w:val="22"/>
                <w:szCs w:val="22"/>
                <w:lang w:val="fr-FR"/>
              </w:rPr>
            </w:pPr>
          </w:p>
          <w:p w:rsidR="00C430F8" w:rsidRPr="004F34EA" w:rsidRDefault="00C430F8"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4.3. - Critères de sélection de la population cible.</w:t>
            </w:r>
          </w:p>
          <w:p w:rsidR="00C430F8" w:rsidRPr="004F34EA" w:rsidRDefault="00C430F8" w:rsidP="00BB7C6C">
            <w:pPr>
              <w:tabs>
                <w:tab w:val="left" w:pos="425"/>
                <w:tab w:val="left" w:pos="6946"/>
              </w:tabs>
              <w:jc w:val="both"/>
              <w:rPr>
                <w:rFonts w:ascii="Arial" w:hAnsi="Arial" w:cs="Arial"/>
                <w:sz w:val="22"/>
                <w:szCs w:val="22"/>
                <w:lang w:val="fr-FR"/>
              </w:rPr>
            </w:pPr>
          </w:p>
          <w:p w:rsidR="00BB7C6C" w:rsidRPr="004F34EA" w:rsidRDefault="00455D68" w:rsidP="00C430F8">
            <w:pPr>
              <w:tabs>
                <w:tab w:val="left" w:pos="425"/>
                <w:tab w:val="left" w:pos="6946"/>
              </w:tabs>
              <w:jc w:val="both"/>
              <w:rPr>
                <w:lang w:val="fr-FR"/>
              </w:rPr>
            </w:pPr>
            <w:r w:rsidRPr="004F34EA">
              <w:rPr>
                <w:rFonts w:ascii="Arial" w:hAnsi="Arial" w:cs="Arial"/>
                <w:sz w:val="22"/>
                <w:szCs w:val="22"/>
                <w:lang w:val="fr-FR"/>
              </w:rPr>
              <w:t>4.4</w:t>
            </w:r>
            <w:r w:rsidR="00C430F8" w:rsidRPr="004F34EA">
              <w:rPr>
                <w:rFonts w:ascii="Arial" w:hAnsi="Arial" w:cs="Arial"/>
                <w:sz w:val="22"/>
                <w:szCs w:val="22"/>
                <w:lang w:val="fr-FR"/>
              </w:rPr>
              <w:t>.</w:t>
            </w:r>
            <w:r w:rsidRPr="004F34EA">
              <w:rPr>
                <w:rFonts w:ascii="Arial" w:hAnsi="Arial" w:cs="Arial"/>
                <w:sz w:val="22"/>
                <w:szCs w:val="22"/>
                <w:lang w:val="fr-FR"/>
              </w:rPr>
              <w:t xml:space="preserve"> – Phases du projet auxquelles participe la population cible et </w:t>
            </w:r>
            <w:r w:rsidR="00C430F8" w:rsidRPr="004F34EA">
              <w:rPr>
                <w:rFonts w:ascii="Arial" w:hAnsi="Arial" w:cs="Arial"/>
                <w:sz w:val="22"/>
                <w:szCs w:val="22"/>
                <w:lang w:val="fr-FR"/>
              </w:rPr>
              <w:t>forme</w:t>
            </w:r>
            <w:r w:rsidRPr="004F34EA">
              <w:rPr>
                <w:rFonts w:ascii="Arial" w:hAnsi="Arial" w:cs="Arial"/>
                <w:sz w:val="22"/>
                <w:szCs w:val="22"/>
                <w:lang w:val="fr-FR"/>
              </w:rPr>
              <w:t xml:space="preserve"> de participation.</w:t>
            </w:r>
            <w:r w:rsidR="002F7712" w:rsidRPr="004F34EA">
              <w:rPr>
                <w:lang w:val="fr-FR"/>
              </w:rPr>
              <w:t xml:space="preserve"> </w:t>
            </w:r>
            <w:r w:rsidRPr="004F34EA">
              <w:rPr>
                <w:rFonts w:ascii="Arial" w:hAnsi="Arial" w:cs="Arial"/>
                <w:sz w:val="22"/>
                <w:szCs w:val="22"/>
                <w:lang w:val="fr-FR"/>
              </w:rPr>
              <w:t>On prêtera une attention particulière à la participation des femmes et de co</w:t>
            </w:r>
            <w:r w:rsidR="002F7712" w:rsidRPr="004F34EA">
              <w:rPr>
                <w:rFonts w:ascii="Arial" w:hAnsi="Arial" w:cs="Arial"/>
                <w:sz w:val="22"/>
                <w:szCs w:val="22"/>
                <w:lang w:val="fr-FR"/>
              </w:rPr>
              <w:t>llectifs divers et minoritaires</w:t>
            </w:r>
            <w:r w:rsidRPr="004F34EA">
              <w:rPr>
                <w:rFonts w:ascii="Arial" w:hAnsi="Arial" w:cs="Arial"/>
                <w:sz w:val="22"/>
                <w:szCs w:val="22"/>
                <w:lang w:val="fr-FR"/>
              </w:rPr>
              <w:t>:</w:t>
            </w:r>
            <w:r w:rsidR="003B274E" w:rsidRPr="004F34EA">
              <w:rPr>
                <w:rFonts w:ascii="Arial" w:hAnsi="Arial" w:cs="Arial"/>
                <w:sz w:val="22"/>
                <w:szCs w:val="22"/>
                <w:lang w:val="fr-FR"/>
              </w:rPr>
              <w:t xml:space="preserve"> </w:t>
            </w:r>
            <w:r w:rsidRPr="004F34EA">
              <w:rPr>
                <w:rFonts w:ascii="Arial" w:hAnsi="Arial" w:cs="Arial"/>
                <w:sz w:val="22"/>
                <w:szCs w:val="22"/>
                <w:lang w:val="fr-FR"/>
              </w:rPr>
              <w:t>décrire les mesures spécifiques destinées à garantir leur participation active.</w:t>
            </w:r>
            <w:r w:rsidR="0038582A" w:rsidRPr="004F34EA">
              <w:rPr>
                <w:rFonts w:ascii="Arial" w:hAnsi="Arial" w:cs="Arial"/>
                <w:sz w:val="22"/>
                <w:szCs w:val="22"/>
                <w:lang w:val="fr-FR"/>
              </w:rPr>
              <w:t xml:space="preserve"> </w:t>
            </w:r>
          </w:p>
        </w:tc>
      </w:tr>
    </w:tbl>
    <w:p w:rsidR="00BB7C6C" w:rsidRPr="004F34EA" w:rsidRDefault="00BB7C6C" w:rsidP="00BB7C6C">
      <w:pPr>
        <w:tabs>
          <w:tab w:val="left" w:pos="425"/>
          <w:tab w:val="left" w:pos="6946"/>
        </w:tabs>
        <w:jc w:val="both"/>
        <w:rPr>
          <w:rFonts w:ascii="Arial" w:hAnsi="Arial" w:cs="Arial"/>
          <w:sz w:val="22"/>
          <w:szCs w:val="22"/>
          <w:lang w:val="fr-FR"/>
        </w:rPr>
      </w:pPr>
    </w:p>
    <w:p w:rsidR="000938A3" w:rsidRPr="004F34EA" w:rsidRDefault="002F7712" w:rsidP="000938A3">
      <w:pPr>
        <w:tabs>
          <w:tab w:val="left" w:pos="425"/>
        </w:tabs>
        <w:ind w:right="-81"/>
        <w:jc w:val="both"/>
        <w:rPr>
          <w:rFonts w:ascii="Arial" w:hAnsi="Arial" w:cs="Arial"/>
          <w:sz w:val="22"/>
          <w:szCs w:val="22"/>
          <w:lang w:val="fr-FR"/>
        </w:rPr>
      </w:pPr>
      <w:r w:rsidRPr="004F34EA">
        <w:rPr>
          <w:rFonts w:ascii="Arial" w:hAnsi="Arial" w:cs="Arial"/>
          <w:sz w:val="22"/>
          <w:szCs w:val="22"/>
          <w:lang w:val="fr-FR"/>
        </w:rPr>
        <w:t>5.- LOGIQUE D’INTERVENTION</w:t>
      </w:r>
      <w:r w:rsidR="000938A3" w:rsidRPr="004F34EA">
        <w:rPr>
          <w:rFonts w:ascii="Arial" w:hAnsi="Arial" w:cs="Arial"/>
          <w:sz w:val="22"/>
          <w:szCs w:val="22"/>
          <w:lang w:val="fr-FR"/>
        </w:rPr>
        <w:t xml:space="preserve">. </w:t>
      </w:r>
      <w:r w:rsidR="000938A3" w:rsidRPr="004F34EA">
        <w:rPr>
          <w:rFonts w:ascii="Arial" w:hAnsi="Arial" w:cs="Arial"/>
          <w:sz w:val="22"/>
          <w:szCs w:val="22"/>
          <w:lang w:val="fr-BE" w:eastAsia="es-ES"/>
        </w:rPr>
        <w:t xml:space="preserve">Les sections 5.1. </w:t>
      </w:r>
      <w:proofErr w:type="gramStart"/>
      <w:r w:rsidR="000938A3" w:rsidRPr="004F34EA">
        <w:rPr>
          <w:rFonts w:ascii="Arial" w:hAnsi="Arial" w:cs="Arial"/>
          <w:sz w:val="22"/>
          <w:szCs w:val="22"/>
          <w:lang w:val="fr-BE" w:eastAsia="es-ES"/>
        </w:rPr>
        <w:t>et</w:t>
      </w:r>
      <w:proofErr w:type="gramEnd"/>
      <w:r w:rsidR="000938A3" w:rsidRPr="004F34EA">
        <w:rPr>
          <w:rFonts w:ascii="Arial" w:hAnsi="Arial" w:cs="Arial"/>
          <w:sz w:val="22"/>
          <w:szCs w:val="22"/>
          <w:lang w:val="fr-BE" w:eastAsia="es-ES"/>
        </w:rPr>
        <w:t xml:space="preserve"> 5.5. </w:t>
      </w:r>
      <w:proofErr w:type="gramStart"/>
      <w:r w:rsidR="000938A3" w:rsidRPr="004F34EA">
        <w:rPr>
          <w:rFonts w:ascii="Arial" w:hAnsi="Arial" w:cs="Arial"/>
          <w:sz w:val="22"/>
          <w:szCs w:val="22"/>
          <w:lang w:val="fr-BE" w:eastAsia="es-ES"/>
        </w:rPr>
        <w:t>sont</w:t>
      </w:r>
      <w:proofErr w:type="gramEnd"/>
      <w:r w:rsidR="000938A3" w:rsidRPr="004F34EA">
        <w:rPr>
          <w:rFonts w:ascii="Arial" w:hAnsi="Arial" w:cs="Arial"/>
          <w:sz w:val="22"/>
          <w:szCs w:val="22"/>
          <w:lang w:val="fr-BE" w:eastAsia="es-ES"/>
        </w:rPr>
        <w:t xml:space="preserve"> à compléter obligatoirement.</w:t>
      </w:r>
      <w:r w:rsidR="000938A3" w:rsidRPr="004F34EA">
        <w:rPr>
          <w:rFonts w:ascii="Arial" w:hAnsi="Arial" w:cs="Arial"/>
          <w:sz w:val="22"/>
          <w:szCs w:val="22"/>
          <w:lang w:val="fr-FR" w:eastAsia="es-ES"/>
        </w:rPr>
        <w:t xml:space="preserve"> </w:t>
      </w:r>
      <w:r w:rsidR="000938A3" w:rsidRPr="004F34EA">
        <w:rPr>
          <w:rFonts w:ascii="Arial" w:hAnsi="Arial" w:cs="Arial"/>
          <w:sz w:val="22"/>
          <w:szCs w:val="22"/>
          <w:lang w:val="fr-BE" w:eastAsia="es-ES"/>
        </w:rPr>
        <w:t>Les sections 5.2, 5.3 et 5.4 peuvent être remplacées par la Matrice de Cadre Logique (MCL) à condition de contenir l’information requise.</w:t>
      </w:r>
      <w:r w:rsidR="000938A3" w:rsidRPr="004F34EA">
        <w:rPr>
          <w:rFonts w:ascii="Arial" w:hAnsi="Arial" w:cs="Arial"/>
          <w:sz w:val="22"/>
          <w:szCs w:val="22"/>
          <w:lang w:val="fr-FR" w:eastAsia="es-ES"/>
        </w:rPr>
        <w:t xml:space="preserve"> </w:t>
      </w:r>
      <w:r w:rsidR="000938A3" w:rsidRPr="004F34EA">
        <w:rPr>
          <w:rFonts w:ascii="Arial" w:hAnsi="Arial" w:cs="Arial"/>
          <w:sz w:val="22"/>
          <w:szCs w:val="22"/>
          <w:lang w:val="fr-BE" w:eastAsia="es-ES"/>
        </w:rPr>
        <w:t xml:space="preserve">Joindre la MCL dans </w:t>
      </w:r>
      <w:r w:rsidR="000938A3" w:rsidRPr="004F34EA">
        <w:rPr>
          <w:rFonts w:ascii="Arial" w:hAnsi="Arial" w:cs="Arial"/>
          <w:i/>
          <w:sz w:val="22"/>
          <w:szCs w:val="22"/>
          <w:u w:val="single"/>
          <w:lang w:val="fr-BE" w:eastAsia="es-ES"/>
        </w:rPr>
        <w:t>Annexes Matrice et Chronogramme</w:t>
      </w:r>
      <w:r w:rsidR="000938A3" w:rsidRPr="004F34EA">
        <w:rPr>
          <w:rFonts w:ascii="Arial" w:hAnsi="Arial" w:cs="Arial"/>
          <w:sz w:val="22"/>
          <w:szCs w:val="22"/>
          <w:lang w:val="fr-BE" w:eastAsia="es-ES"/>
        </w:rPr>
        <w:t>.</w:t>
      </w:r>
    </w:p>
    <w:p w:rsidR="006625B5" w:rsidRPr="004F34EA" w:rsidRDefault="006625B5" w:rsidP="006625B5">
      <w:pPr>
        <w:tabs>
          <w:tab w:val="left" w:pos="425"/>
          <w:tab w:val="left" w:pos="6946"/>
        </w:tabs>
        <w:jc w:val="both"/>
        <w:rPr>
          <w:rFonts w:ascii="Arial" w:hAnsi="Arial" w:cs="Arial"/>
          <w:sz w:val="22"/>
          <w:szCs w:val="22"/>
          <w:lang w:val="fr-FR"/>
        </w:rPr>
      </w:pPr>
    </w:p>
    <w:p w:rsidR="000F7AFE" w:rsidRPr="004F34EA" w:rsidRDefault="000F7AFE" w:rsidP="000F7AFE">
      <w:pPr>
        <w:jc w:val="both"/>
        <w:rPr>
          <w:rFonts w:ascii="Arial" w:hAnsi="Arial" w:cs="Arial"/>
          <w:sz w:val="22"/>
          <w:szCs w:val="22"/>
          <w:lang w:val="fr-FR" w:eastAsia="es-ES"/>
        </w:rPr>
      </w:pPr>
      <w:r w:rsidRPr="004F34EA">
        <w:rPr>
          <w:rFonts w:ascii="Arial" w:hAnsi="Arial" w:cs="Arial"/>
          <w:sz w:val="22"/>
          <w:szCs w:val="22"/>
          <w:lang w:val="fr-FR" w:eastAsia="es-ES"/>
        </w:rPr>
        <w:t>5.1.- Explication de la logique d’intervention proposée. Ajouter une brève description du rôle de l’organisme demandeur (siège central ou délégation permanente dans la CAPB), de l’organisme local et, le cas échéant, de la délégation sur le terrain, dans l’identification et la formulation du projet.</w:t>
      </w:r>
    </w:p>
    <w:p w:rsidR="000F7AFE" w:rsidRPr="004F34EA" w:rsidRDefault="000F7AFE" w:rsidP="000F7AFE">
      <w:pPr>
        <w:jc w:val="both"/>
        <w:rPr>
          <w:rFonts w:ascii="Arial" w:hAnsi="Arial" w:cs="Arial"/>
          <w:sz w:val="22"/>
          <w:szCs w:val="22"/>
          <w:lang w:val="fr-FR"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0F7AFE" w:rsidRPr="004F34EA" w:rsidTr="009556A0">
        <w:tc>
          <w:tcPr>
            <w:tcW w:w="8575" w:type="dxa"/>
          </w:tcPr>
          <w:p w:rsidR="000F7AFE" w:rsidRPr="004F34EA" w:rsidRDefault="000F7AFE" w:rsidP="009556A0">
            <w:pPr>
              <w:tabs>
                <w:tab w:val="left" w:pos="425"/>
                <w:tab w:val="left" w:pos="6946"/>
              </w:tabs>
              <w:jc w:val="both"/>
              <w:rPr>
                <w:rFonts w:ascii="Arial" w:hAnsi="Arial" w:cs="Arial"/>
                <w:sz w:val="22"/>
                <w:szCs w:val="22"/>
                <w:lang w:val="fr-FR"/>
              </w:rPr>
            </w:pPr>
          </w:p>
        </w:tc>
      </w:tr>
    </w:tbl>
    <w:p w:rsidR="006625B5" w:rsidRPr="004F34EA" w:rsidRDefault="00595ABE"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0F7AFE" w:rsidRPr="004F34EA">
        <w:rPr>
          <w:rFonts w:ascii="Arial" w:hAnsi="Arial" w:cs="Arial"/>
          <w:sz w:val="22"/>
          <w:szCs w:val="22"/>
          <w:lang w:val="fr-FR"/>
        </w:rPr>
        <w:t>2</w:t>
      </w:r>
      <w:r w:rsidRPr="004F34EA">
        <w:rPr>
          <w:rFonts w:ascii="Arial" w:hAnsi="Arial" w:cs="Arial"/>
          <w:sz w:val="22"/>
          <w:szCs w:val="22"/>
          <w:lang w:val="fr-FR"/>
        </w:rPr>
        <w:t>.- Objectif g</w:t>
      </w:r>
      <w:r w:rsidR="00A62658" w:rsidRPr="004F34EA">
        <w:rPr>
          <w:rFonts w:ascii="Arial" w:hAnsi="Arial" w:cs="Arial"/>
          <w:sz w:val="22"/>
          <w:szCs w:val="22"/>
          <w:lang w:val="fr-FR"/>
        </w:rPr>
        <w:t>lobal</w:t>
      </w:r>
      <w:r w:rsidR="002F7712" w:rsidRPr="004F34EA">
        <w:rPr>
          <w:rFonts w:ascii="Arial" w:hAnsi="Arial" w:cs="Arial"/>
          <w:sz w:val="22"/>
          <w:szCs w:val="22"/>
          <w:lang w:val="fr-FR"/>
        </w:rPr>
        <w:t>. D</w:t>
      </w:r>
      <w:r w:rsidRPr="004F34EA">
        <w:rPr>
          <w:rFonts w:ascii="Arial" w:hAnsi="Arial" w:cs="Arial"/>
          <w:sz w:val="22"/>
          <w:szCs w:val="22"/>
          <w:lang w:val="fr-FR"/>
        </w:rPr>
        <w:t>escription de l’objectif le plus général auquel le projet prétend contribuer.</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6625B5" w:rsidRPr="004F34EA" w:rsidRDefault="006625B5"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595ABE"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0F7AFE" w:rsidRPr="004F34EA">
        <w:rPr>
          <w:rFonts w:ascii="Arial" w:hAnsi="Arial" w:cs="Arial"/>
          <w:sz w:val="22"/>
          <w:szCs w:val="22"/>
          <w:lang w:val="fr-FR"/>
        </w:rPr>
        <w:t>3</w:t>
      </w:r>
      <w:r w:rsidRPr="004F34EA">
        <w:rPr>
          <w:rFonts w:ascii="Arial" w:hAnsi="Arial" w:cs="Arial"/>
          <w:sz w:val="22"/>
          <w:szCs w:val="22"/>
          <w:lang w:val="fr-FR"/>
        </w:rPr>
        <w:t>.</w:t>
      </w:r>
      <w:r w:rsidR="002F7712" w:rsidRPr="004F34EA">
        <w:rPr>
          <w:rFonts w:ascii="Arial" w:hAnsi="Arial" w:cs="Arial"/>
          <w:sz w:val="22"/>
          <w:szCs w:val="22"/>
          <w:lang w:val="fr-FR"/>
        </w:rPr>
        <w:t>- Objectif spécifique du projet</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6625B5" w:rsidRPr="004F34EA" w:rsidRDefault="002F7712"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0F7AFE" w:rsidRPr="004F34EA">
              <w:rPr>
                <w:rFonts w:ascii="Arial" w:hAnsi="Arial" w:cs="Arial"/>
                <w:sz w:val="22"/>
                <w:szCs w:val="22"/>
                <w:lang w:val="fr-FR"/>
              </w:rPr>
              <w:t>3</w:t>
            </w:r>
            <w:r w:rsidRPr="004F34EA">
              <w:rPr>
                <w:rFonts w:ascii="Arial" w:hAnsi="Arial" w:cs="Arial"/>
                <w:sz w:val="22"/>
                <w:szCs w:val="22"/>
                <w:lang w:val="fr-FR"/>
              </w:rPr>
              <w:t>.1.- Objectif spécifique. D</w:t>
            </w:r>
            <w:r w:rsidR="00595ABE" w:rsidRPr="004F34EA">
              <w:rPr>
                <w:rFonts w:ascii="Arial" w:hAnsi="Arial" w:cs="Arial"/>
                <w:sz w:val="22"/>
                <w:szCs w:val="22"/>
                <w:lang w:val="fr-FR"/>
              </w:rPr>
              <w:t xml:space="preserve">escription de l’impact </w:t>
            </w:r>
            <w:r w:rsidR="00C430F8" w:rsidRPr="004F34EA">
              <w:rPr>
                <w:rFonts w:ascii="Arial" w:hAnsi="Arial" w:cs="Arial"/>
                <w:sz w:val="22"/>
                <w:szCs w:val="22"/>
                <w:lang w:val="fr-FR"/>
              </w:rPr>
              <w:t>attendu</w:t>
            </w:r>
            <w:r w:rsidR="00595ABE" w:rsidRPr="004F34EA">
              <w:rPr>
                <w:rFonts w:ascii="Arial" w:hAnsi="Arial" w:cs="Arial"/>
                <w:sz w:val="22"/>
                <w:szCs w:val="22"/>
                <w:lang w:val="fr-FR"/>
              </w:rPr>
              <w:t xml:space="preserve"> en termes de développement humain durable.</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3B274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6625B5" w:rsidRPr="004F34EA">
              <w:rPr>
                <w:rFonts w:ascii="Arial" w:hAnsi="Arial" w:cs="Arial"/>
                <w:sz w:val="22"/>
                <w:szCs w:val="22"/>
                <w:lang w:val="fr-FR"/>
              </w:rPr>
              <w:t>.</w:t>
            </w:r>
            <w:r w:rsidR="000F7AFE" w:rsidRPr="004F34EA">
              <w:rPr>
                <w:rFonts w:ascii="Arial" w:hAnsi="Arial" w:cs="Arial"/>
                <w:sz w:val="22"/>
                <w:szCs w:val="22"/>
                <w:lang w:val="fr-FR"/>
              </w:rPr>
              <w:t>3</w:t>
            </w:r>
            <w:r w:rsidR="006625B5" w:rsidRPr="004F34EA">
              <w:rPr>
                <w:rFonts w:ascii="Arial" w:hAnsi="Arial" w:cs="Arial"/>
                <w:sz w:val="22"/>
                <w:szCs w:val="22"/>
                <w:lang w:val="fr-FR"/>
              </w:rPr>
              <w:t xml:space="preserve">.2.- </w:t>
            </w:r>
            <w:r w:rsidR="00595ABE" w:rsidRPr="004F34EA">
              <w:rPr>
                <w:rFonts w:ascii="Arial" w:hAnsi="Arial" w:cs="Arial"/>
                <w:sz w:val="22"/>
                <w:szCs w:val="22"/>
                <w:lang w:val="fr-FR"/>
              </w:rPr>
              <w:t>Indicateurs du degré d’atte</w:t>
            </w:r>
            <w:r w:rsidR="002F7712" w:rsidRPr="004F34EA">
              <w:rPr>
                <w:rFonts w:ascii="Arial" w:hAnsi="Arial" w:cs="Arial"/>
                <w:sz w:val="22"/>
                <w:szCs w:val="22"/>
                <w:lang w:val="fr-FR"/>
              </w:rPr>
              <w:t>inte de l’objectif spécifique. D</w:t>
            </w:r>
            <w:r w:rsidR="00595ABE" w:rsidRPr="004F34EA">
              <w:rPr>
                <w:rFonts w:ascii="Arial" w:hAnsi="Arial" w:cs="Arial"/>
                <w:sz w:val="22"/>
                <w:szCs w:val="22"/>
                <w:lang w:val="fr-FR"/>
              </w:rPr>
              <w:t xml:space="preserve">escription d’indicateurs concrets, mesurables et vérifiables, de processus et d’impact, </w:t>
            </w:r>
            <w:r w:rsidR="00BD1CA8" w:rsidRPr="004F34EA">
              <w:rPr>
                <w:rFonts w:ascii="Arial" w:hAnsi="Arial" w:cs="Arial"/>
                <w:sz w:val="22"/>
                <w:szCs w:val="22"/>
                <w:lang w:val="fr-FR"/>
              </w:rPr>
              <w:t xml:space="preserve">avec des </w:t>
            </w:r>
            <w:r w:rsidR="00595ABE" w:rsidRPr="004F34EA">
              <w:rPr>
                <w:rFonts w:ascii="Arial" w:hAnsi="Arial" w:cs="Arial"/>
                <w:sz w:val="22"/>
                <w:szCs w:val="22"/>
                <w:lang w:val="fr-FR"/>
              </w:rPr>
              <w:t xml:space="preserve">données </w:t>
            </w:r>
            <w:r w:rsidR="00BD1CA8" w:rsidRPr="004F34EA">
              <w:rPr>
                <w:rFonts w:ascii="Arial" w:hAnsi="Arial" w:cs="Arial"/>
                <w:sz w:val="22"/>
                <w:szCs w:val="22"/>
                <w:lang w:val="fr-FR"/>
              </w:rPr>
              <w:t>quantitatives ou qualitatives</w:t>
            </w:r>
            <w:r w:rsidR="00595ABE" w:rsidRPr="004F34EA">
              <w:rPr>
                <w:rFonts w:ascii="Arial" w:hAnsi="Arial" w:cs="Arial"/>
                <w:sz w:val="22"/>
                <w:szCs w:val="22"/>
                <w:lang w:val="fr-FR"/>
              </w:rPr>
              <w:t>, de temps et de population cible</w:t>
            </w:r>
            <w:r w:rsidR="00BD1CA8" w:rsidRPr="004F34EA">
              <w:rPr>
                <w:rFonts w:ascii="Arial" w:hAnsi="Arial" w:cs="Arial"/>
                <w:sz w:val="22"/>
                <w:szCs w:val="22"/>
                <w:lang w:val="fr-FR"/>
              </w:rPr>
              <w:t>,</w:t>
            </w:r>
            <w:r w:rsidR="00595ABE" w:rsidRPr="004F34EA">
              <w:rPr>
                <w:rFonts w:ascii="Arial" w:hAnsi="Arial" w:cs="Arial"/>
                <w:sz w:val="22"/>
                <w:szCs w:val="22"/>
                <w:lang w:val="fr-FR"/>
              </w:rPr>
              <w:t xml:space="preserve"> qui permett</w:t>
            </w:r>
            <w:r w:rsidR="00C430F8" w:rsidRPr="004F34EA">
              <w:rPr>
                <w:rFonts w:ascii="Arial" w:hAnsi="Arial" w:cs="Arial"/>
                <w:sz w:val="22"/>
                <w:szCs w:val="22"/>
                <w:lang w:val="fr-FR"/>
              </w:rPr>
              <w:t>ron</w:t>
            </w:r>
            <w:r w:rsidR="00595ABE" w:rsidRPr="004F34EA">
              <w:rPr>
                <w:rFonts w:ascii="Arial" w:hAnsi="Arial" w:cs="Arial"/>
                <w:sz w:val="22"/>
                <w:szCs w:val="22"/>
                <w:lang w:val="fr-FR"/>
              </w:rPr>
              <w:t>t de constater la contribution effective ou non à l’at</w:t>
            </w:r>
            <w:r w:rsidR="002F7712" w:rsidRPr="004F34EA">
              <w:rPr>
                <w:rFonts w:ascii="Arial" w:hAnsi="Arial" w:cs="Arial"/>
                <w:sz w:val="22"/>
                <w:szCs w:val="22"/>
                <w:lang w:val="fr-FR"/>
              </w:rPr>
              <w:t>teinte de l’objectif spécifique</w:t>
            </w:r>
            <w:r w:rsidR="00595ABE" w:rsidRPr="004F34EA">
              <w:rPr>
                <w:rFonts w:ascii="Arial" w:hAnsi="Arial" w:cs="Arial"/>
                <w:sz w:val="22"/>
                <w:szCs w:val="22"/>
                <w:lang w:val="fr-FR"/>
              </w:rPr>
              <w:t>.</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3B274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6625B5" w:rsidRPr="004F34EA">
              <w:rPr>
                <w:rFonts w:ascii="Arial" w:hAnsi="Arial" w:cs="Arial"/>
                <w:sz w:val="22"/>
                <w:szCs w:val="22"/>
                <w:lang w:val="fr-FR"/>
              </w:rPr>
              <w:t>.</w:t>
            </w:r>
            <w:r w:rsidR="000F7AFE" w:rsidRPr="004F34EA">
              <w:rPr>
                <w:rFonts w:ascii="Arial" w:hAnsi="Arial" w:cs="Arial"/>
                <w:sz w:val="22"/>
                <w:szCs w:val="22"/>
                <w:lang w:val="fr-FR"/>
              </w:rPr>
              <w:t>3</w:t>
            </w:r>
            <w:r w:rsidR="006625B5" w:rsidRPr="004F34EA">
              <w:rPr>
                <w:rFonts w:ascii="Arial" w:hAnsi="Arial" w:cs="Arial"/>
                <w:sz w:val="22"/>
                <w:szCs w:val="22"/>
                <w:lang w:val="fr-FR"/>
              </w:rPr>
              <w:t>.3.</w:t>
            </w:r>
            <w:r w:rsidR="00595ABE" w:rsidRPr="004F34EA">
              <w:rPr>
                <w:rFonts w:ascii="Arial" w:hAnsi="Arial" w:cs="Arial"/>
                <w:sz w:val="22"/>
                <w:szCs w:val="22"/>
                <w:lang w:val="fr-FR"/>
              </w:rPr>
              <w:t>- Sources de</w:t>
            </w:r>
            <w:r w:rsidR="002F7712" w:rsidRPr="004F34EA">
              <w:rPr>
                <w:rFonts w:ascii="Arial" w:hAnsi="Arial" w:cs="Arial"/>
                <w:sz w:val="22"/>
                <w:szCs w:val="22"/>
                <w:lang w:val="fr-FR"/>
              </w:rPr>
              <w:t xml:space="preserve"> vérification des indicateurs. À</w:t>
            </w:r>
            <w:r w:rsidR="00595ABE" w:rsidRPr="004F34EA">
              <w:rPr>
                <w:rFonts w:ascii="Arial" w:hAnsi="Arial" w:cs="Arial"/>
                <w:sz w:val="22"/>
                <w:szCs w:val="22"/>
                <w:lang w:val="fr-FR"/>
              </w:rPr>
              <w:t xml:space="preserve"> travers quelles sources de vérification – enquêtes, observation directe, publications, etc.- sera constaté le respect des indicateurs.</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3B274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6625B5" w:rsidRPr="004F34EA">
              <w:rPr>
                <w:rFonts w:ascii="Arial" w:hAnsi="Arial" w:cs="Arial"/>
                <w:sz w:val="22"/>
                <w:szCs w:val="22"/>
                <w:lang w:val="fr-FR"/>
              </w:rPr>
              <w:t>.</w:t>
            </w:r>
            <w:r w:rsidR="000F7AFE" w:rsidRPr="004F34EA">
              <w:rPr>
                <w:rFonts w:ascii="Arial" w:hAnsi="Arial" w:cs="Arial"/>
                <w:sz w:val="22"/>
                <w:szCs w:val="22"/>
                <w:lang w:val="fr-FR"/>
              </w:rPr>
              <w:t>3</w:t>
            </w:r>
            <w:r w:rsidR="006625B5" w:rsidRPr="004F34EA">
              <w:rPr>
                <w:rFonts w:ascii="Arial" w:hAnsi="Arial" w:cs="Arial"/>
                <w:sz w:val="22"/>
                <w:szCs w:val="22"/>
                <w:lang w:val="fr-FR"/>
              </w:rPr>
              <w:t>.4.</w:t>
            </w:r>
            <w:r w:rsidR="00595ABE" w:rsidRPr="004F34EA">
              <w:rPr>
                <w:rFonts w:ascii="Arial" w:hAnsi="Arial" w:cs="Arial"/>
                <w:sz w:val="22"/>
                <w:szCs w:val="22"/>
                <w:lang w:val="fr-FR"/>
              </w:rPr>
              <w:t>- Fa</w:t>
            </w:r>
            <w:r w:rsidR="002F7712" w:rsidRPr="004F34EA">
              <w:rPr>
                <w:rFonts w:ascii="Arial" w:hAnsi="Arial" w:cs="Arial"/>
                <w:sz w:val="22"/>
                <w:szCs w:val="22"/>
                <w:lang w:val="fr-FR"/>
              </w:rPr>
              <w:t>cteurs externes ou hypothèses. D</w:t>
            </w:r>
            <w:r w:rsidR="00595ABE" w:rsidRPr="004F34EA">
              <w:rPr>
                <w:rFonts w:ascii="Arial" w:hAnsi="Arial" w:cs="Arial"/>
                <w:sz w:val="22"/>
                <w:szCs w:val="22"/>
                <w:lang w:val="fr-FR"/>
              </w:rPr>
              <w:t>escription des hypothèses ou facteurs externes à prendre en compte qui, tout en étant étrangers au contrôle direct du projet, ont une haute probabilité de se produire et qui, le cas échéant, peuvent avoir un impact déterminant sur le succès du projet. Ils seront formulés dans des termes  qui soient favorables au projet.</w:t>
            </w:r>
          </w:p>
          <w:p w:rsidR="006625B5" w:rsidRPr="004F34EA" w:rsidRDefault="006625B5"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595ABE"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0F7AFE" w:rsidRPr="004F34EA">
        <w:rPr>
          <w:rFonts w:ascii="Arial" w:hAnsi="Arial" w:cs="Arial"/>
          <w:sz w:val="22"/>
          <w:szCs w:val="22"/>
          <w:lang w:val="fr-FR"/>
        </w:rPr>
        <w:t>4</w:t>
      </w:r>
      <w:r w:rsidRPr="004F34EA">
        <w:rPr>
          <w:rFonts w:ascii="Arial" w:hAnsi="Arial" w:cs="Arial"/>
          <w:sz w:val="22"/>
          <w:szCs w:val="22"/>
          <w:lang w:val="fr-FR"/>
        </w:rPr>
        <w:t>.- Résultats attendus</w:t>
      </w:r>
      <w:r w:rsidR="006625B5" w:rsidRPr="004F34EA">
        <w:rPr>
          <w:rFonts w:ascii="Arial" w:hAnsi="Arial" w:cs="Arial"/>
          <w:sz w:val="22"/>
          <w:szCs w:val="22"/>
          <w:lang w:val="fr-FR"/>
        </w:rPr>
        <w:t xml:space="preserve"> </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6625B5" w:rsidRPr="004F34EA" w:rsidRDefault="003B274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6625B5" w:rsidRPr="004F34EA">
              <w:rPr>
                <w:rFonts w:ascii="Arial" w:hAnsi="Arial" w:cs="Arial"/>
                <w:sz w:val="22"/>
                <w:szCs w:val="22"/>
                <w:lang w:val="fr-FR"/>
              </w:rPr>
              <w:t>.</w:t>
            </w:r>
            <w:r w:rsidR="000F7AFE" w:rsidRPr="004F34EA">
              <w:rPr>
                <w:rFonts w:ascii="Arial" w:hAnsi="Arial" w:cs="Arial"/>
                <w:sz w:val="22"/>
                <w:szCs w:val="22"/>
                <w:lang w:val="fr-FR"/>
              </w:rPr>
              <w:t>4</w:t>
            </w:r>
            <w:r w:rsidR="006625B5" w:rsidRPr="004F34EA">
              <w:rPr>
                <w:rFonts w:ascii="Arial" w:hAnsi="Arial" w:cs="Arial"/>
                <w:sz w:val="22"/>
                <w:szCs w:val="22"/>
                <w:lang w:val="fr-FR"/>
              </w:rPr>
              <w:t>.1.</w:t>
            </w:r>
            <w:r w:rsidR="002F7712" w:rsidRPr="004F34EA">
              <w:rPr>
                <w:rFonts w:ascii="Arial" w:hAnsi="Arial" w:cs="Arial"/>
                <w:sz w:val="22"/>
                <w:szCs w:val="22"/>
                <w:lang w:val="fr-FR"/>
              </w:rPr>
              <w:t>- Résultats attendus. D</w:t>
            </w:r>
            <w:r w:rsidR="00595ABE" w:rsidRPr="004F34EA">
              <w:rPr>
                <w:rFonts w:ascii="Arial" w:hAnsi="Arial" w:cs="Arial"/>
                <w:sz w:val="22"/>
                <w:szCs w:val="22"/>
                <w:lang w:val="fr-FR"/>
              </w:rPr>
              <w:t xml:space="preserve">escription des produits et services qui vont être obtenus durant l’exécution du projet, </w:t>
            </w:r>
            <w:r w:rsidR="00BF73BA" w:rsidRPr="004F34EA">
              <w:rPr>
                <w:rFonts w:ascii="Arial" w:hAnsi="Arial" w:cs="Arial"/>
                <w:sz w:val="22"/>
                <w:szCs w:val="22"/>
                <w:lang w:val="fr-FR"/>
              </w:rPr>
              <w:t>comme conséquence</w:t>
            </w:r>
            <w:r w:rsidR="00595ABE" w:rsidRPr="004F34EA">
              <w:rPr>
                <w:rFonts w:ascii="Arial" w:hAnsi="Arial" w:cs="Arial"/>
                <w:sz w:val="22"/>
                <w:szCs w:val="22"/>
                <w:lang w:val="fr-FR"/>
              </w:rPr>
              <w:t xml:space="preserve"> des activités réalisées, et qui permettront d’</w:t>
            </w:r>
            <w:r w:rsidR="002F7712" w:rsidRPr="004F34EA">
              <w:rPr>
                <w:rFonts w:ascii="Arial" w:hAnsi="Arial" w:cs="Arial"/>
                <w:sz w:val="22"/>
                <w:szCs w:val="22"/>
                <w:lang w:val="fr-FR"/>
              </w:rPr>
              <w:t>atteindre l’objectif spécifique</w:t>
            </w:r>
            <w:r w:rsidR="00595ABE" w:rsidRPr="004F34EA">
              <w:rPr>
                <w:rFonts w:ascii="Arial" w:hAnsi="Arial" w:cs="Arial"/>
                <w:sz w:val="22"/>
                <w:szCs w:val="22"/>
                <w:lang w:val="fr-FR"/>
              </w:rPr>
              <w:t>.</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595AB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0F7AFE" w:rsidRPr="004F34EA">
              <w:rPr>
                <w:rFonts w:ascii="Arial" w:hAnsi="Arial" w:cs="Arial"/>
                <w:sz w:val="22"/>
                <w:szCs w:val="22"/>
                <w:lang w:val="fr-FR"/>
              </w:rPr>
              <w:t>4</w:t>
            </w:r>
            <w:r w:rsidRPr="004F34EA">
              <w:rPr>
                <w:rFonts w:ascii="Arial" w:hAnsi="Arial" w:cs="Arial"/>
                <w:sz w:val="22"/>
                <w:szCs w:val="22"/>
                <w:lang w:val="fr-FR"/>
              </w:rPr>
              <w:t>.2.- Indicateurs du degré d’atteinte des ré</w:t>
            </w:r>
            <w:r w:rsidR="002F7712" w:rsidRPr="004F34EA">
              <w:rPr>
                <w:rFonts w:ascii="Arial" w:hAnsi="Arial" w:cs="Arial"/>
                <w:sz w:val="22"/>
                <w:szCs w:val="22"/>
                <w:lang w:val="fr-FR"/>
              </w:rPr>
              <w:t>sultats. D</w:t>
            </w:r>
            <w:r w:rsidRPr="004F34EA">
              <w:rPr>
                <w:rFonts w:ascii="Arial" w:hAnsi="Arial" w:cs="Arial"/>
                <w:sz w:val="22"/>
                <w:szCs w:val="22"/>
                <w:lang w:val="fr-FR"/>
              </w:rPr>
              <w:t xml:space="preserve">escription d’indicateurs concrets, mesurables et vérifiables, de processus et d’impact, </w:t>
            </w:r>
            <w:r w:rsidR="00C430F8" w:rsidRPr="004F34EA">
              <w:rPr>
                <w:rFonts w:ascii="Arial" w:hAnsi="Arial" w:cs="Arial"/>
                <w:sz w:val="22"/>
                <w:szCs w:val="22"/>
                <w:lang w:val="fr-FR"/>
              </w:rPr>
              <w:t xml:space="preserve">avec des </w:t>
            </w:r>
            <w:r w:rsidRPr="004F34EA">
              <w:rPr>
                <w:rFonts w:ascii="Arial" w:hAnsi="Arial" w:cs="Arial"/>
                <w:sz w:val="22"/>
                <w:szCs w:val="22"/>
                <w:lang w:val="fr-FR"/>
              </w:rPr>
              <w:t xml:space="preserve">données </w:t>
            </w:r>
            <w:r w:rsidR="00C430F8" w:rsidRPr="004F34EA">
              <w:rPr>
                <w:rFonts w:ascii="Arial" w:hAnsi="Arial" w:cs="Arial"/>
                <w:sz w:val="22"/>
                <w:szCs w:val="22"/>
                <w:lang w:val="fr-FR"/>
              </w:rPr>
              <w:t>quantitatives ou qualitatives</w:t>
            </w:r>
            <w:r w:rsidRPr="004F34EA">
              <w:rPr>
                <w:rFonts w:ascii="Arial" w:hAnsi="Arial" w:cs="Arial"/>
                <w:sz w:val="22"/>
                <w:szCs w:val="22"/>
                <w:lang w:val="fr-FR"/>
              </w:rPr>
              <w:t>, de temps et de population cible qui permett</w:t>
            </w:r>
            <w:r w:rsidR="00C430F8" w:rsidRPr="004F34EA">
              <w:rPr>
                <w:rFonts w:ascii="Arial" w:hAnsi="Arial" w:cs="Arial"/>
                <w:sz w:val="22"/>
                <w:szCs w:val="22"/>
                <w:lang w:val="fr-FR"/>
              </w:rPr>
              <w:t>ro</w:t>
            </w:r>
            <w:r w:rsidRPr="004F34EA">
              <w:rPr>
                <w:rFonts w:ascii="Arial" w:hAnsi="Arial" w:cs="Arial"/>
                <w:sz w:val="22"/>
                <w:szCs w:val="22"/>
                <w:lang w:val="fr-FR"/>
              </w:rPr>
              <w:t>nt de constater la contribution effective ou non à l’atteinte des résultats prévus.</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0F7AF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5.4</w:t>
            </w:r>
            <w:r w:rsidR="00595ABE" w:rsidRPr="004F34EA">
              <w:rPr>
                <w:rFonts w:ascii="Arial" w:hAnsi="Arial" w:cs="Arial"/>
                <w:sz w:val="22"/>
                <w:szCs w:val="22"/>
                <w:lang w:val="fr-FR"/>
              </w:rPr>
              <w:t>.3.- Sources de</w:t>
            </w:r>
            <w:r w:rsidR="002F7712" w:rsidRPr="004F34EA">
              <w:rPr>
                <w:rFonts w:ascii="Arial" w:hAnsi="Arial" w:cs="Arial"/>
                <w:sz w:val="22"/>
                <w:szCs w:val="22"/>
                <w:lang w:val="fr-FR"/>
              </w:rPr>
              <w:t xml:space="preserve"> vérification des indicateurs. À</w:t>
            </w:r>
            <w:r w:rsidR="00595ABE" w:rsidRPr="004F34EA">
              <w:rPr>
                <w:rFonts w:ascii="Arial" w:hAnsi="Arial" w:cs="Arial"/>
                <w:sz w:val="22"/>
                <w:szCs w:val="22"/>
                <w:lang w:val="fr-FR"/>
              </w:rPr>
              <w:t xml:space="preserve"> travers quelles sources de vérification – enquêtes, observation directe, publications, etc.</w:t>
            </w:r>
            <w:r w:rsidR="00FF79E9" w:rsidRPr="004F34EA">
              <w:rPr>
                <w:rFonts w:ascii="Arial" w:hAnsi="Arial" w:cs="Arial"/>
                <w:sz w:val="22"/>
                <w:szCs w:val="22"/>
                <w:lang w:val="fr-FR"/>
              </w:rPr>
              <w:t xml:space="preserve"> </w:t>
            </w:r>
            <w:r w:rsidR="00595ABE" w:rsidRPr="004F34EA">
              <w:rPr>
                <w:rFonts w:ascii="Arial" w:hAnsi="Arial" w:cs="Arial"/>
                <w:sz w:val="22"/>
                <w:szCs w:val="22"/>
                <w:lang w:val="fr-FR"/>
              </w:rPr>
              <w:t>– sera constaté le respect des indicateurs.</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595ABE"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0F7AFE" w:rsidRPr="004F34EA">
              <w:rPr>
                <w:rFonts w:ascii="Arial" w:hAnsi="Arial" w:cs="Arial"/>
                <w:sz w:val="22"/>
                <w:szCs w:val="22"/>
                <w:lang w:val="fr-FR"/>
              </w:rPr>
              <w:t>4</w:t>
            </w:r>
            <w:r w:rsidRPr="004F34EA">
              <w:rPr>
                <w:rFonts w:ascii="Arial" w:hAnsi="Arial" w:cs="Arial"/>
                <w:sz w:val="22"/>
                <w:szCs w:val="22"/>
                <w:lang w:val="fr-FR"/>
              </w:rPr>
              <w:t>.4.- Fa</w:t>
            </w:r>
            <w:r w:rsidR="002F7712" w:rsidRPr="004F34EA">
              <w:rPr>
                <w:rFonts w:ascii="Arial" w:hAnsi="Arial" w:cs="Arial"/>
                <w:sz w:val="22"/>
                <w:szCs w:val="22"/>
                <w:lang w:val="fr-FR"/>
              </w:rPr>
              <w:t>cteurs externes ou hypothèses. D</w:t>
            </w:r>
            <w:r w:rsidRPr="004F34EA">
              <w:rPr>
                <w:rFonts w:ascii="Arial" w:hAnsi="Arial" w:cs="Arial"/>
                <w:sz w:val="22"/>
                <w:szCs w:val="22"/>
                <w:lang w:val="fr-FR"/>
              </w:rPr>
              <w:t>escription des conditions externes au projet</w:t>
            </w:r>
            <w:r w:rsidR="00C24983" w:rsidRPr="004F34EA">
              <w:rPr>
                <w:rFonts w:ascii="Arial" w:hAnsi="Arial" w:cs="Arial"/>
                <w:sz w:val="22"/>
                <w:szCs w:val="22"/>
                <w:lang w:val="fr-FR"/>
              </w:rPr>
              <w:t>,</w:t>
            </w:r>
            <w:r w:rsidRPr="004F34EA">
              <w:rPr>
                <w:rFonts w:ascii="Arial" w:hAnsi="Arial" w:cs="Arial"/>
                <w:sz w:val="22"/>
                <w:szCs w:val="22"/>
                <w:lang w:val="fr-FR"/>
              </w:rPr>
              <w:t xml:space="preserve"> nécessaires pour qu’une fois les résultats </w:t>
            </w:r>
            <w:r w:rsidR="00C24983" w:rsidRPr="004F34EA">
              <w:rPr>
                <w:rFonts w:ascii="Arial" w:hAnsi="Arial" w:cs="Arial"/>
                <w:sz w:val="22"/>
                <w:szCs w:val="22"/>
                <w:lang w:val="fr-FR"/>
              </w:rPr>
              <w:t>obtenus</w:t>
            </w:r>
            <w:r w:rsidRPr="004F34EA">
              <w:rPr>
                <w:rFonts w:ascii="Arial" w:hAnsi="Arial" w:cs="Arial"/>
                <w:sz w:val="22"/>
                <w:szCs w:val="22"/>
                <w:lang w:val="fr-FR"/>
              </w:rPr>
              <w:t>, nous puissions atteindre l’objectif spécifique.</w:t>
            </w:r>
          </w:p>
          <w:p w:rsidR="006625B5" w:rsidRPr="004F34EA" w:rsidRDefault="006625B5"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3B274E"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5</w:t>
      </w:r>
      <w:r w:rsidR="006625B5" w:rsidRPr="004F34EA">
        <w:rPr>
          <w:rFonts w:ascii="Arial" w:hAnsi="Arial" w:cs="Arial"/>
          <w:sz w:val="22"/>
          <w:szCs w:val="22"/>
          <w:lang w:val="fr-FR"/>
        </w:rPr>
        <w:t>.</w:t>
      </w:r>
      <w:r w:rsidR="000F7AFE" w:rsidRPr="004F34EA">
        <w:rPr>
          <w:rFonts w:ascii="Arial" w:hAnsi="Arial" w:cs="Arial"/>
          <w:sz w:val="22"/>
          <w:szCs w:val="22"/>
          <w:lang w:val="fr-FR"/>
        </w:rPr>
        <w:t>5</w:t>
      </w:r>
      <w:r w:rsidR="006625B5" w:rsidRPr="004F34EA">
        <w:rPr>
          <w:rFonts w:ascii="Arial" w:hAnsi="Arial" w:cs="Arial"/>
          <w:sz w:val="22"/>
          <w:szCs w:val="22"/>
          <w:lang w:val="fr-FR"/>
        </w:rPr>
        <w:t>.</w:t>
      </w:r>
      <w:r w:rsidR="00C24983" w:rsidRPr="004F34EA">
        <w:rPr>
          <w:rFonts w:ascii="Arial" w:hAnsi="Arial" w:cs="Arial"/>
          <w:sz w:val="22"/>
          <w:szCs w:val="22"/>
          <w:lang w:val="fr-FR"/>
        </w:rPr>
        <w:t>- Activi</w:t>
      </w:r>
      <w:r w:rsidR="002F7712" w:rsidRPr="004F34EA">
        <w:rPr>
          <w:rFonts w:ascii="Arial" w:hAnsi="Arial" w:cs="Arial"/>
          <w:sz w:val="22"/>
          <w:szCs w:val="22"/>
          <w:lang w:val="fr-FR"/>
        </w:rPr>
        <w:t>tés prévues. D</w:t>
      </w:r>
      <w:r w:rsidR="005E7F15" w:rsidRPr="004F34EA">
        <w:rPr>
          <w:rFonts w:ascii="Arial" w:hAnsi="Arial" w:cs="Arial"/>
          <w:sz w:val="22"/>
          <w:szCs w:val="22"/>
          <w:lang w:val="fr-FR"/>
        </w:rPr>
        <w:t>escription détaillée des actions prévues pour obtenir les résultats, en précisant les ressources humaines, techniques et matérielles nécessaires pour chaque action</w:t>
      </w:r>
      <w:r w:rsidR="00C24983" w:rsidRPr="004F34EA">
        <w:rPr>
          <w:rFonts w:ascii="Arial" w:hAnsi="Arial" w:cs="Arial"/>
          <w:sz w:val="22"/>
          <w:szCs w:val="22"/>
          <w:lang w:val="fr-FR"/>
        </w:rPr>
        <w:t xml:space="preserve">. </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624A8C" w:rsidRPr="004F34EA" w:rsidRDefault="00624A8C" w:rsidP="00BB7C6C">
            <w:pPr>
              <w:tabs>
                <w:tab w:val="left" w:pos="425"/>
                <w:tab w:val="left" w:pos="6946"/>
              </w:tabs>
              <w:jc w:val="both"/>
              <w:rPr>
                <w:rFonts w:ascii="Arial" w:hAnsi="Arial" w:cs="Arial"/>
                <w:sz w:val="22"/>
                <w:szCs w:val="22"/>
                <w:lang w:val="fr-FR"/>
              </w:rPr>
            </w:pPr>
          </w:p>
        </w:tc>
      </w:tr>
    </w:tbl>
    <w:p w:rsidR="006625B5" w:rsidRPr="004F34EA" w:rsidRDefault="002F7712"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lastRenderedPageBreak/>
        <w:t>6.- CHRONOGRAMME D’ACTIVITÉS. L</w:t>
      </w:r>
      <w:r w:rsidR="005E7F15" w:rsidRPr="004F34EA">
        <w:rPr>
          <w:rFonts w:ascii="Arial" w:hAnsi="Arial" w:cs="Arial"/>
          <w:sz w:val="22"/>
          <w:szCs w:val="22"/>
          <w:lang w:val="fr-FR"/>
        </w:rPr>
        <w:t>es activités décrites au point 5.4 seront reportées dans la première colonne.</w:t>
      </w:r>
      <w:r w:rsidR="006625B5" w:rsidRPr="004F34EA">
        <w:rPr>
          <w:rFonts w:ascii="Arial" w:hAnsi="Arial" w:cs="Arial"/>
          <w:sz w:val="22"/>
          <w:szCs w:val="22"/>
          <w:lang w:val="fr-FR"/>
        </w:rPr>
        <w:t xml:space="preserve"> </w:t>
      </w:r>
      <w:r w:rsidR="005E7F15" w:rsidRPr="004F34EA">
        <w:rPr>
          <w:rFonts w:ascii="Arial" w:hAnsi="Arial" w:cs="Arial"/>
          <w:sz w:val="22"/>
          <w:szCs w:val="22"/>
          <w:lang w:val="fr-FR"/>
        </w:rPr>
        <w:t xml:space="preserve">On indiquera avec un X la période prévue pour l’exécution </w:t>
      </w:r>
      <w:r w:rsidRPr="004F34EA">
        <w:rPr>
          <w:rFonts w:ascii="Arial" w:hAnsi="Arial" w:cs="Arial"/>
          <w:sz w:val="22"/>
          <w:szCs w:val="22"/>
          <w:lang w:val="fr-FR"/>
        </w:rPr>
        <w:t>de l’activité</w:t>
      </w:r>
      <w:r w:rsidR="005E7F15" w:rsidRPr="004F34EA">
        <w:rPr>
          <w:rFonts w:ascii="Arial" w:hAnsi="Arial" w:cs="Arial"/>
          <w:sz w:val="22"/>
          <w:szCs w:val="22"/>
          <w:lang w:val="fr-FR"/>
        </w:rPr>
        <w:t>.</w:t>
      </w:r>
    </w:p>
    <w:p w:rsidR="006625B5" w:rsidRPr="004F34EA" w:rsidRDefault="006625B5" w:rsidP="006625B5">
      <w:pPr>
        <w:tabs>
          <w:tab w:val="left" w:pos="425"/>
          <w:tab w:val="left" w:pos="6946"/>
        </w:tabs>
        <w:jc w:val="both"/>
        <w:rPr>
          <w:rFonts w:ascii="Arial" w:hAnsi="Arial" w:cs="Arial"/>
          <w:sz w:val="22"/>
          <w:szCs w:val="22"/>
          <w:lang w:val="fr-FR"/>
        </w:rPr>
      </w:pP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31"/>
        <w:gridCol w:w="1417"/>
        <w:gridCol w:w="1418"/>
        <w:gridCol w:w="1417"/>
        <w:gridCol w:w="992"/>
      </w:tblGrid>
      <w:tr w:rsidR="006625B5" w:rsidRPr="004F34EA" w:rsidTr="00AF5107">
        <w:tc>
          <w:tcPr>
            <w:tcW w:w="3331" w:type="dxa"/>
            <w:tcBorders>
              <w:top w:val="single" w:sz="4" w:space="0" w:color="auto"/>
              <w:left w:val="single" w:sz="4" w:space="0" w:color="auto"/>
              <w:bottom w:val="single" w:sz="4" w:space="0" w:color="auto"/>
              <w:right w:val="nil"/>
            </w:tcBorders>
            <w:shd w:val="clear" w:color="auto" w:fill="D9D9D9"/>
          </w:tcPr>
          <w:p w:rsidR="006625B5" w:rsidRPr="004F34EA" w:rsidRDefault="005E7F1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Années</w:t>
            </w:r>
          </w:p>
        </w:tc>
        <w:tc>
          <w:tcPr>
            <w:tcW w:w="1417" w:type="dxa"/>
            <w:tcBorders>
              <w:top w:val="single" w:sz="4" w:space="0" w:color="auto"/>
              <w:bottom w:val="single" w:sz="4" w:space="0" w:color="auto"/>
            </w:tcBorders>
            <w:shd w:val="clear" w:color="auto" w:fill="D9D9D9"/>
          </w:tcPr>
          <w:p w:rsidR="006625B5" w:rsidRPr="004F34EA" w:rsidRDefault="006625B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1.</w:t>
            </w:r>
            <w:r w:rsidR="005E7F15" w:rsidRPr="004F34EA">
              <w:rPr>
                <w:rFonts w:ascii="Arial" w:hAnsi="Arial" w:cs="Arial"/>
                <w:sz w:val="22"/>
                <w:szCs w:val="22"/>
                <w:lang w:val="fr-FR"/>
              </w:rPr>
              <w:t xml:space="preserve">ère </w:t>
            </w:r>
          </w:p>
        </w:tc>
        <w:tc>
          <w:tcPr>
            <w:tcW w:w="1418" w:type="dxa"/>
            <w:tcBorders>
              <w:top w:val="single" w:sz="4" w:space="0" w:color="auto"/>
              <w:bottom w:val="single" w:sz="4" w:space="0" w:color="auto"/>
            </w:tcBorders>
            <w:shd w:val="clear" w:color="auto" w:fill="D9D9D9"/>
          </w:tcPr>
          <w:p w:rsidR="006625B5" w:rsidRPr="004F34EA" w:rsidRDefault="006625B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1.</w:t>
            </w:r>
            <w:r w:rsidR="005E7F15" w:rsidRPr="004F34EA">
              <w:rPr>
                <w:rFonts w:ascii="Arial" w:hAnsi="Arial" w:cs="Arial"/>
                <w:sz w:val="22"/>
                <w:szCs w:val="22"/>
                <w:lang w:val="fr-FR"/>
              </w:rPr>
              <w:t>ère</w:t>
            </w:r>
          </w:p>
        </w:tc>
        <w:tc>
          <w:tcPr>
            <w:tcW w:w="1417" w:type="dxa"/>
            <w:tcBorders>
              <w:top w:val="single" w:sz="4" w:space="0" w:color="auto"/>
              <w:bottom w:val="single" w:sz="4" w:space="0" w:color="auto"/>
            </w:tcBorders>
            <w:shd w:val="clear" w:color="auto" w:fill="D9D9D9"/>
          </w:tcPr>
          <w:p w:rsidR="006625B5" w:rsidRPr="004F34EA" w:rsidRDefault="006625B5" w:rsidP="005E7F15">
            <w:pPr>
              <w:tabs>
                <w:tab w:val="left" w:pos="425"/>
                <w:tab w:val="left" w:pos="6946"/>
              </w:tabs>
              <w:jc w:val="both"/>
              <w:rPr>
                <w:rFonts w:ascii="Arial" w:hAnsi="Arial" w:cs="Arial"/>
                <w:sz w:val="22"/>
                <w:szCs w:val="22"/>
                <w:lang w:val="fr-FR"/>
              </w:rPr>
            </w:pPr>
            <w:proofErr w:type="gramStart"/>
            <w:r w:rsidRPr="004F34EA">
              <w:rPr>
                <w:rFonts w:ascii="Arial" w:hAnsi="Arial" w:cs="Arial"/>
                <w:sz w:val="22"/>
                <w:szCs w:val="22"/>
                <w:lang w:val="fr-FR"/>
              </w:rPr>
              <w:t>2.</w:t>
            </w:r>
            <w:r w:rsidR="005E7F15" w:rsidRPr="004F34EA">
              <w:rPr>
                <w:rFonts w:ascii="Arial" w:hAnsi="Arial" w:cs="Arial"/>
                <w:sz w:val="22"/>
                <w:szCs w:val="22"/>
                <w:lang w:val="fr-FR"/>
              </w:rPr>
              <w:t>eme</w:t>
            </w:r>
            <w:proofErr w:type="gramEnd"/>
          </w:p>
        </w:tc>
        <w:tc>
          <w:tcPr>
            <w:tcW w:w="992" w:type="dxa"/>
            <w:tcBorders>
              <w:top w:val="single" w:sz="4" w:space="0" w:color="auto"/>
              <w:bottom w:val="single" w:sz="4" w:space="0" w:color="auto"/>
            </w:tcBorders>
            <w:shd w:val="clear" w:color="auto" w:fill="D9D9D9"/>
          </w:tcPr>
          <w:p w:rsidR="006625B5" w:rsidRPr="004F34EA" w:rsidRDefault="006625B5" w:rsidP="005E7F15">
            <w:pPr>
              <w:tabs>
                <w:tab w:val="left" w:pos="425"/>
                <w:tab w:val="left" w:pos="6946"/>
              </w:tabs>
              <w:jc w:val="both"/>
              <w:rPr>
                <w:rFonts w:ascii="Arial" w:hAnsi="Arial" w:cs="Arial"/>
                <w:sz w:val="22"/>
                <w:szCs w:val="22"/>
                <w:lang w:val="fr-FR"/>
              </w:rPr>
            </w:pPr>
            <w:proofErr w:type="gramStart"/>
            <w:r w:rsidRPr="004F34EA">
              <w:rPr>
                <w:rFonts w:ascii="Arial" w:hAnsi="Arial" w:cs="Arial"/>
                <w:sz w:val="22"/>
                <w:szCs w:val="22"/>
                <w:lang w:val="fr-FR"/>
              </w:rPr>
              <w:t>2.</w:t>
            </w:r>
            <w:r w:rsidR="005E7F15" w:rsidRPr="004F34EA">
              <w:rPr>
                <w:rFonts w:ascii="Arial" w:hAnsi="Arial" w:cs="Arial"/>
                <w:sz w:val="22"/>
                <w:szCs w:val="22"/>
                <w:lang w:val="fr-FR"/>
              </w:rPr>
              <w:t>eme</w:t>
            </w:r>
            <w:proofErr w:type="gramEnd"/>
          </w:p>
        </w:tc>
      </w:tr>
      <w:tr w:rsidR="005E7F15" w:rsidRPr="004F34EA" w:rsidTr="00AF5107">
        <w:tc>
          <w:tcPr>
            <w:tcW w:w="3331" w:type="dxa"/>
            <w:tcBorders>
              <w:top w:val="single" w:sz="4" w:space="0" w:color="auto"/>
              <w:left w:val="single" w:sz="4" w:space="0" w:color="auto"/>
            </w:tcBorders>
            <w:shd w:val="clear" w:color="auto" w:fill="D9D9D9"/>
          </w:tcPr>
          <w:p w:rsidR="005E7F15" w:rsidRPr="004F34EA" w:rsidRDefault="005E7F1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Semestre</w:t>
            </w:r>
          </w:p>
        </w:tc>
        <w:tc>
          <w:tcPr>
            <w:tcW w:w="1417" w:type="dxa"/>
            <w:tcBorders>
              <w:top w:val="single" w:sz="4" w:space="0" w:color="auto"/>
            </w:tcBorders>
            <w:shd w:val="clear" w:color="auto" w:fill="D9D9D9"/>
          </w:tcPr>
          <w:p w:rsidR="005E7F15" w:rsidRPr="004F34EA" w:rsidRDefault="005E7F15" w:rsidP="005E7F15">
            <w:pPr>
              <w:tabs>
                <w:tab w:val="left" w:pos="425"/>
                <w:tab w:val="left" w:pos="6946"/>
              </w:tabs>
              <w:jc w:val="both"/>
              <w:rPr>
                <w:rFonts w:ascii="Arial" w:hAnsi="Arial" w:cs="Arial"/>
                <w:sz w:val="22"/>
                <w:szCs w:val="22"/>
                <w:lang w:val="fr-FR"/>
              </w:rPr>
            </w:pPr>
            <w:proofErr w:type="gramStart"/>
            <w:r w:rsidRPr="004F34EA">
              <w:rPr>
                <w:rFonts w:ascii="Arial" w:hAnsi="Arial" w:cs="Arial"/>
                <w:sz w:val="22"/>
                <w:szCs w:val="22"/>
                <w:lang w:val="fr-FR"/>
              </w:rPr>
              <w:t>1.er</w:t>
            </w:r>
            <w:proofErr w:type="gramEnd"/>
            <w:r w:rsidRPr="004F34EA">
              <w:rPr>
                <w:rFonts w:ascii="Arial" w:hAnsi="Arial" w:cs="Arial"/>
                <w:sz w:val="22"/>
                <w:szCs w:val="22"/>
                <w:lang w:val="fr-FR"/>
              </w:rPr>
              <w:t xml:space="preserve"> </w:t>
            </w:r>
          </w:p>
        </w:tc>
        <w:tc>
          <w:tcPr>
            <w:tcW w:w="1418" w:type="dxa"/>
            <w:tcBorders>
              <w:top w:val="single" w:sz="4" w:space="0" w:color="auto"/>
            </w:tcBorders>
            <w:shd w:val="clear" w:color="auto" w:fill="D9D9D9"/>
          </w:tcPr>
          <w:p w:rsidR="005E7F15" w:rsidRPr="004F34EA" w:rsidRDefault="005E7F15" w:rsidP="005E7F15">
            <w:pPr>
              <w:tabs>
                <w:tab w:val="left" w:pos="425"/>
                <w:tab w:val="left" w:pos="6946"/>
              </w:tabs>
              <w:jc w:val="both"/>
              <w:rPr>
                <w:rFonts w:ascii="Arial" w:hAnsi="Arial" w:cs="Arial"/>
                <w:sz w:val="22"/>
                <w:szCs w:val="22"/>
                <w:lang w:val="fr-FR"/>
              </w:rPr>
            </w:pPr>
            <w:proofErr w:type="gramStart"/>
            <w:r w:rsidRPr="004F34EA">
              <w:rPr>
                <w:rFonts w:ascii="Arial" w:hAnsi="Arial" w:cs="Arial"/>
                <w:sz w:val="22"/>
                <w:szCs w:val="22"/>
                <w:lang w:val="fr-FR"/>
              </w:rPr>
              <w:t>1.er</w:t>
            </w:r>
            <w:proofErr w:type="gramEnd"/>
          </w:p>
        </w:tc>
        <w:tc>
          <w:tcPr>
            <w:tcW w:w="1417" w:type="dxa"/>
            <w:tcBorders>
              <w:top w:val="single" w:sz="4" w:space="0" w:color="auto"/>
            </w:tcBorders>
            <w:shd w:val="clear" w:color="auto" w:fill="D9D9D9"/>
          </w:tcPr>
          <w:p w:rsidR="005E7F15" w:rsidRPr="004F34EA" w:rsidRDefault="005E7F15" w:rsidP="005E7F15">
            <w:pPr>
              <w:tabs>
                <w:tab w:val="left" w:pos="425"/>
                <w:tab w:val="left" w:pos="6946"/>
              </w:tabs>
              <w:jc w:val="both"/>
              <w:rPr>
                <w:rFonts w:ascii="Arial" w:hAnsi="Arial" w:cs="Arial"/>
                <w:sz w:val="22"/>
                <w:szCs w:val="22"/>
                <w:lang w:val="fr-FR"/>
              </w:rPr>
            </w:pPr>
            <w:proofErr w:type="gramStart"/>
            <w:r w:rsidRPr="004F34EA">
              <w:rPr>
                <w:rFonts w:ascii="Arial" w:hAnsi="Arial" w:cs="Arial"/>
                <w:sz w:val="22"/>
                <w:szCs w:val="22"/>
                <w:lang w:val="fr-FR"/>
              </w:rPr>
              <w:t>2.eme</w:t>
            </w:r>
            <w:proofErr w:type="gramEnd"/>
          </w:p>
        </w:tc>
        <w:tc>
          <w:tcPr>
            <w:tcW w:w="992" w:type="dxa"/>
            <w:tcBorders>
              <w:top w:val="single" w:sz="4" w:space="0" w:color="auto"/>
            </w:tcBorders>
            <w:shd w:val="clear" w:color="auto" w:fill="D9D9D9"/>
          </w:tcPr>
          <w:p w:rsidR="005E7F15" w:rsidRPr="004F34EA" w:rsidRDefault="005E7F15" w:rsidP="005E7F15">
            <w:pPr>
              <w:tabs>
                <w:tab w:val="left" w:pos="425"/>
                <w:tab w:val="left" w:pos="6946"/>
              </w:tabs>
              <w:jc w:val="both"/>
              <w:rPr>
                <w:rFonts w:ascii="Arial" w:hAnsi="Arial" w:cs="Arial"/>
                <w:sz w:val="22"/>
                <w:szCs w:val="22"/>
                <w:lang w:val="fr-FR"/>
              </w:rPr>
            </w:pPr>
            <w:proofErr w:type="gramStart"/>
            <w:r w:rsidRPr="004F34EA">
              <w:rPr>
                <w:rFonts w:ascii="Arial" w:hAnsi="Arial" w:cs="Arial"/>
                <w:sz w:val="22"/>
                <w:szCs w:val="22"/>
                <w:lang w:val="fr-FR"/>
              </w:rPr>
              <w:t>2.eme</w:t>
            </w:r>
            <w:proofErr w:type="gramEnd"/>
          </w:p>
        </w:tc>
      </w:tr>
      <w:tr w:rsidR="006625B5" w:rsidRPr="004F34EA" w:rsidTr="00AF5107">
        <w:tc>
          <w:tcPr>
            <w:tcW w:w="3331" w:type="dxa"/>
          </w:tcPr>
          <w:p w:rsidR="006625B5" w:rsidRPr="004F34EA" w:rsidRDefault="005E7F1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Résultat 1</w:t>
            </w: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8"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992" w:type="dxa"/>
          </w:tcPr>
          <w:p w:rsidR="006625B5" w:rsidRPr="004F34EA" w:rsidRDefault="006625B5" w:rsidP="00BB7C6C">
            <w:pPr>
              <w:tabs>
                <w:tab w:val="left" w:pos="425"/>
                <w:tab w:val="left" w:pos="6946"/>
              </w:tabs>
              <w:jc w:val="both"/>
              <w:rPr>
                <w:rFonts w:ascii="Arial" w:hAnsi="Arial" w:cs="Arial"/>
                <w:sz w:val="22"/>
                <w:szCs w:val="22"/>
                <w:lang w:val="fr-FR"/>
              </w:rPr>
            </w:pPr>
          </w:p>
        </w:tc>
      </w:tr>
      <w:tr w:rsidR="006625B5" w:rsidRPr="004F34EA" w:rsidTr="00AF5107">
        <w:tc>
          <w:tcPr>
            <w:tcW w:w="3331" w:type="dxa"/>
          </w:tcPr>
          <w:p w:rsidR="006625B5" w:rsidRPr="004F34EA" w:rsidRDefault="005E7F1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Activités…</w:t>
            </w: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8"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992" w:type="dxa"/>
          </w:tcPr>
          <w:p w:rsidR="006625B5" w:rsidRPr="004F34EA" w:rsidRDefault="006625B5" w:rsidP="00BB7C6C">
            <w:pPr>
              <w:tabs>
                <w:tab w:val="left" w:pos="425"/>
                <w:tab w:val="left" w:pos="6946"/>
              </w:tabs>
              <w:jc w:val="both"/>
              <w:rPr>
                <w:rFonts w:ascii="Arial" w:hAnsi="Arial" w:cs="Arial"/>
                <w:sz w:val="22"/>
                <w:szCs w:val="22"/>
                <w:lang w:val="fr-FR"/>
              </w:rPr>
            </w:pPr>
          </w:p>
        </w:tc>
      </w:tr>
      <w:tr w:rsidR="006625B5" w:rsidRPr="004F34EA" w:rsidTr="00AF5107">
        <w:tc>
          <w:tcPr>
            <w:tcW w:w="3331"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8"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992" w:type="dxa"/>
          </w:tcPr>
          <w:p w:rsidR="006625B5" w:rsidRPr="004F34EA" w:rsidRDefault="006625B5" w:rsidP="00BB7C6C">
            <w:pPr>
              <w:tabs>
                <w:tab w:val="left" w:pos="425"/>
                <w:tab w:val="left" w:pos="6946"/>
              </w:tabs>
              <w:jc w:val="both"/>
              <w:rPr>
                <w:rFonts w:ascii="Arial" w:hAnsi="Arial" w:cs="Arial"/>
                <w:sz w:val="22"/>
                <w:szCs w:val="22"/>
                <w:lang w:val="fr-FR"/>
              </w:rPr>
            </w:pPr>
          </w:p>
        </w:tc>
      </w:tr>
      <w:tr w:rsidR="006625B5" w:rsidRPr="004F34EA" w:rsidTr="00AF5107">
        <w:tc>
          <w:tcPr>
            <w:tcW w:w="3331" w:type="dxa"/>
          </w:tcPr>
          <w:p w:rsidR="006625B5" w:rsidRPr="004F34EA" w:rsidRDefault="005E7F1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Résultat…</w:t>
            </w: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8"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992" w:type="dxa"/>
          </w:tcPr>
          <w:p w:rsidR="006625B5" w:rsidRPr="004F34EA" w:rsidRDefault="006625B5" w:rsidP="00BB7C6C">
            <w:pPr>
              <w:tabs>
                <w:tab w:val="left" w:pos="425"/>
                <w:tab w:val="left" w:pos="6946"/>
              </w:tabs>
              <w:jc w:val="both"/>
              <w:rPr>
                <w:rFonts w:ascii="Arial" w:hAnsi="Arial" w:cs="Arial"/>
                <w:sz w:val="22"/>
                <w:szCs w:val="22"/>
                <w:lang w:val="fr-FR"/>
              </w:rPr>
            </w:pPr>
          </w:p>
        </w:tc>
      </w:tr>
      <w:tr w:rsidR="006625B5" w:rsidRPr="004F34EA" w:rsidTr="00AF5107">
        <w:tc>
          <w:tcPr>
            <w:tcW w:w="3331" w:type="dxa"/>
          </w:tcPr>
          <w:p w:rsidR="006625B5" w:rsidRPr="004F34EA" w:rsidRDefault="005E7F15" w:rsidP="005E7F1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Activités</w:t>
            </w:r>
            <w:r w:rsidR="006625B5" w:rsidRPr="004F34EA">
              <w:rPr>
                <w:rFonts w:ascii="Arial" w:hAnsi="Arial" w:cs="Arial"/>
                <w:sz w:val="22"/>
                <w:szCs w:val="22"/>
                <w:lang w:val="fr-FR"/>
              </w:rPr>
              <w:t xml:space="preserve"> </w:t>
            </w: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8"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992" w:type="dxa"/>
          </w:tcPr>
          <w:p w:rsidR="006625B5" w:rsidRPr="004F34EA" w:rsidRDefault="006625B5" w:rsidP="00BB7C6C">
            <w:pPr>
              <w:tabs>
                <w:tab w:val="left" w:pos="425"/>
                <w:tab w:val="left" w:pos="6946"/>
              </w:tabs>
              <w:jc w:val="both"/>
              <w:rPr>
                <w:rFonts w:ascii="Arial" w:hAnsi="Arial" w:cs="Arial"/>
                <w:sz w:val="22"/>
                <w:szCs w:val="22"/>
                <w:lang w:val="fr-FR"/>
              </w:rPr>
            </w:pPr>
          </w:p>
        </w:tc>
      </w:tr>
      <w:tr w:rsidR="006625B5" w:rsidRPr="004F34EA" w:rsidTr="00AF5107">
        <w:tc>
          <w:tcPr>
            <w:tcW w:w="3331"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8"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1417" w:type="dxa"/>
          </w:tcPr>
          <w:p w:rsidR="006625B5" w:rsidRPr="004F34EA" w:rsidRDefault="006625B5" w:rsidP="00BB7C6C">
            <w:pPr>
              <w:tabs>
                <w:tab w:val="left" w:pos="425"/>
                <w:tab w:val="left" w:pos="6946"/>
              </w:tabs>
              <w:jc w:val="both"/>
              <w:rPr>
                <w:rFonts w:ascii="Arial" w:hAnsi="Arial" w:cs="Arial"/>
                <w:sz w:val="22"/>
                <w:szCs w:val="22"/>
                <w:lang w:val="fr-FR"/>
              </w:rPr>
            </w:pPr>
          </w:p>
        </w:tc>
        <w:tc>
          <w:tcPr>
            <w:tcW w:w="992" w:type="dxa"/>
          </w:tcPr>
          <w:p w:rsidR="006625B5" w:rsidRPr="004F34EA" w:rsidRDefault="006625B5" w:rsidP="00BB7C6C">
            <w:pPr>
              <w:tabs>
                <w:tab w:val="left" w:pos="425"/>
                <w:tab w:val="left" w:pos="6946"/>
              </w:tabs>
              <w:jc w:val="both"/>
              <w:rPr>
                <w:rFonts w:ascii="Arial" w:hAnsi="Arial" w:cs="Arial"/>
                <w:sz w:val="22"/>
                <w:szCs w:val="22"/>
                <w:lang w:val="fr-FR"/>
              </w:rPr>
            </w:pPr>
          </w:p>
        </w:tc>
      </w:tr>
    </w:tbl>
    <w:p w:rsidR="003564C6" w:rsidRPr="004F34EA" w:rsidRDefault="003564C6" w:rsidP="006625B5">
      <w:pPr>
        <w:tabs>
          <w:tab w:val="left" w:pos="425"/>
          <w:tab w:val="left" w:pos="6946"/>
        </w:tabs>
        <w:jc w:val="both"/>
        <w:rPr>
          <w:rFonts w:ascii="Arial" w:hAnsi="Arial" w:cs="Arial"/>
          <w:sz w:val="22"/>
          <w:szCs w:val="22"/>
          <w:lang w:val="fr-FR"/>
        </w:rPr>
      </w:pPr>
    </w:p>
    <w:p w:rsidR="006625B5" w:rsidRPr="004F34EA" w:rsidRDefault="005E7F15"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7.- BUDGET.</w:t>
      </w:r>
      <w:r w:rsidR="00BE36CC" w:rsidRPr="004F34EA">
        <w:rPr>
          <w:rFonts w:ascii="Arial" w:hAnsi="Arial" w:cs="Arial"/>
          <w:sz w:val="22"/>
          <w:szCs w:val="22"/>
          <w:lang w:val="fr-FR"/>
        </w:rPr>
        <w:t xml:space="preserve"> </w:t>
      </w:r>
      <w:r w:rsidRPr="004F34EA">
        <w:rPr>
          <w:rFonts w:ascii="Arial" w:hAnsi="Arial" w:cs="Arial"/>
          <w:sz w:val="22"/>
          <w:szCs w:val="22"/>
          <w:lang w:val="fr-FR"/>
        </w:rPr>
        <w:t>Compléter tou</w:t>
      </w:r>
      <w:r w:rsidR="00C430F8" w:rsidRPr="004F34EA">
        <w:rPr>
          <w:rFonts w:ascii="Arial" w:hAnsi="Arial" w:cs="Arial"/>
          <w:sz w:val="22"/>
          <w:szCs w:val="22"/>
          <w:lang w:val="fr-FR"/>
        </w:rPr>
        <w:t>tes les sections</w:t>
      </w:r>
      <w:r w:rsidRPr="004F34EA">
        <w:rPr>
          <w:rFonts w:ascii="Arial" w:hAnsi="Arial" w:cs="Arial"/>
          <w:sz w:val="22"/>
          <w:szCs w:val="22"/>
          <w:lang w:val="fr-FR"/>
        </w:rPr>
        <w:t xml:space="preserve"> </w:t>
      </w:r>
      <w:r w:rsidR="000938A3" w:rsidRPr="004F34EA">
        <w:rPr>
          <w:rFonts w:ascii="Arial" w:hAnsi="Arial" w:cs="Arial"/>
          <w:sz w:val="22"/>
          <w:szCs w:val="22"/>
          <w:lang w:val="fr-FR" w:eastAsia="es-ES"/>
        </w:rPr>
        <w:t>d</w:t>
      </w:r>
      <w:r w:rsidR="00D2769D" w:rsidRPr="004F34EA">
        <w:rPr>
          <w:rFonts w:ascii="Arial" w:hAnsi="Arial" w:cs="Arial"/>
          <w:sz w:val="22"/>
          <w:szCs w:val="22"/>
          <w:lang w:val="fr-FR" w:eastAsia="es-ES"/>
        </w:rPr>
        <w:t>u</w:t>
      </w:r>
      <w:r w:rsidR="000938A3" w:rsidRPr="004F34EA">
        <w:rPr>
          <w:rFonts w:ascii="Arial" w:hAnsi="Arial" w:cs="Arial"/>
          <w:sz w:val="22"/>
          <w:szCs w:val="22"/>
          <w:lang w:val="fr-FR" w:eastAsia="es-ES"/>
        </w:rPr>
        <w:t xml:space="preserve"> budget (</w:t>
      </w:r>
      <w:r w:rsidRPr="004F34EA">
        <w:rPr>
          <w:rFonts w:ascii="Arial" w:hAnsi="Arial" w:cs="Arial"/>
          <w:sz w:val="22"/>
          <w:szCs w:val="22"/>
          <w:lang w:val="fr-FR"/>
        </w:rPr>
        <w:t>budget général, détaillé</w:t>
      </w:r>
      <w:r w:rsidR="00C430F8" w:rsidRPr="004F34EA">
        <w:rPr>
          <w:rFonts w:ascii="Arial" w:hAnsi="Arial" w:cs="Arial"/>
          <w:sz w:val="22"/>
          <w:szCs w:val="22"/>
          <w:lang w:val="fr-FR"/>
        </w:rPr>
        <w:t xml:space="preserve"> par poste</w:t>
      </w:r>
      <w:r w:rsidRPr="004F34EA">
        <w:rPr>
          <w:rFonts w:ascii="Arial" w:hAnsi="Arial" w:cs="Arial"/>
          <w:sz w:val="22"/>
          <w:szCs w:val="22"/>
          <w:lang w:val="fr-FR"/>
        </w:rPr>
        <w:t xml:space="preserve"> et par activité)</w:t>
      </w:r>
      <w:r w:rsidR="000938A3" w:rsidRPr="004F34EA">
        <w:rPr>
          <w:rFonts w:ascii="Arial" w:hAnsi="Arial" w:cs="Arial"/>
          <w:sz w:val="22"/>
          <w:szCs w:val="22"/>
          <w:lang w:val="fr-FR"/>
        </w:rPr>
        <w:t xml:space="preserve"> et joindre dans les </w:t>
      </w:r>
      <w:r w:rsidR="000938A3" w:rsidRPr="004F34EA">
        <w:rPr>
          <w:rFonts w:ascii="Arial" w:hAnsi="Arial" w:cs="Arial"/>
          <w:i/>
          <w:sz w:val="22"/>
          <w:szCs w:val="22"/>
          <w:u w:val="single"/>
          <w:lang w:val="fr-FR"/>
        </w:rPr>
        <w:t>Annexes Budget</w:t>
      </w:r>
      <w:r w:rsidRPr="004F34EA">
        <w:rPr>
          <w:rFonts w:ascii="Arial" w:hAnsi="Arial" w:cs="Arial"/>
          <w:sz w:val="22"/>
          <w:szCs w:val="22"/>
          <w:lang w:val="fr-FR"/>
        </w:rPr>
        <w:t xml:space="preserve">. </w:t>
      </w:r>
    </w:p>
    <w:p w:rsidR="003564C6" w:rsidRPr="004F34EA" w:rsidRDefault="003564C6" w:rsidP="006625B5">
      <w:pPr>
        <w:tabs>
          <w:tab w:val="left" w:pos="425"/>
          <w:tab w:val="left" w:pos="6946"/>
        </w:tabs>
        <w:jc w:val="both"/>
        <w:rPr>
          <w:rFonts w:ascii="Arial" w:hAnsi="Arial" w:cs="Arial"/>
          <w:sz w:val="22"/>
          <w:szCs w:val="22"/>
          <w:lang w:val="fr-FR"/>
        </w:rPr>
      </w:pPr>
    </w:p>
    <w:p w:rsidR="000938A3" w:rsidRPr="004F34EA" w:rsidRDefault="005E7F15" w:rsidP="000938A3">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8.- É</w:t>
      </w:r>
      <w:r w:rsidR="002F7712" w:rsidRPr="004F34EA">
        <w:rPr>
          <w:rFonts w:ascii="Arial" w:hAnsi="Arial" w:cs="Arial"/>
          <w:sz w:val="22"/>
          <w:szCs w:val="22"/>
          <w:lang w:val="fr-FR"/>
        </w:rPr>
        <w:t>TUDE DE VIABILITÉ ET DURABILITÉ</w:t>
      </w:r>
      <w:r w:rsidR="000938A3" w:rsidRPr="004F34EA">
        <w:rPr>
          <w:rFonts w:ascii="Arial" w:hAnsi="Arial" w:cs="Arial"/>
          <w:sz w:val="22"/>
          <w:szCs w:val="22"/>
          <w:lang w:val="fr-FR"/>
        </w:rPr>
        <w:t xml:space="preserve">. </w:t>
      </w:r>
      <w:r w:rsidR="000938A3" w:rsidRPr="004F34EA">
        <w:rPr>
          <w:rFonts w:ascii="Arial" w:hAnsi="Arial" w:cs="Arial"/>
          <w:sz w:val="22"/>
          <w:szCs w:val="22"/>
          <w:lang w:val="fr-FR" w:eastAsia="es-ES"/>
        </w:rPr>
        <w:t xml:space="preserve">Joindre la documentation nécessaire justifiant la viabilité technique, </w:t>
      </w:r>
      <w:r w:rsidR="000938A3" w:rsidRPr="004F34EA">
        <w:rPr>
          <w:rFonts w:ascii="Arial" w:hAnsi="Arial" w:cs="Arial"/>
          <w:sz w:val="22"/>
          <w:szCs w:val="22"/>
          <w:lang w:val="fr-FR"/>
        </w:rPr>
        <w:t>économique</w:t>
      </w:r>
      <w:r w:rsidR="000938A3" w:rsidRPr="004F34EA">
        <w:rPr>
          <w:rFonts w:ascii="Arial" w:hAnsi="Arial" w:cs="Arial"/>
          <w:sz w:val="22"/>
          <w:szCs w:val="22"/>
          <w:lang w:val="fr-FR" w:eastAsia="es-ES"/>
        </w:rPr>
        <w:t xml:space="preserve"> et institutionnelle dans les </w:t>
      </w:r>
      <w:r w:rsidR="000938A3" w:rsidRPr="004F34EA">
        <w:rPr>
          <w:rFonts w:ascii="Arial" w:hAnsi="Arial" w:cs="Arial"/>
          <w:i/>
          <w:sz w:val="22"/>
          <w:szCs w:val="22"/>
          <w:u w:val="single"/>
          <w:lang w:val="fr-FR" w:eastAsia="es-ES"/>
        </w:rPr>
        <w:t>Annexes Viabilité et Durabilité.</w:t>
      </w:r>
    </w:p>
    <w:p w:rsidR="006625B5" w:rsidRPr="004F34EA" w:rsidRDefault="006625B5" w:rsidP="006625B5">
      <w:pPr>
        <w:tabs>
          <w:tab w:val="left" w:pos="425"/>
          <w:tab w:val="left" w:pos="6946"/>
        </w:tabs>
        <w:jc w:val="both"/>
        <w:rPr>
          <w:rFonts w:ascii="Arial" w:hAnsi="Arial" w:cs="Arial"/>
          <w:sz w:val="22"/>
          <w:szCs w:val="22"/>
          <w:lang w:val="fr-FR"/>
        </w:rPr>
      </w:pPr>
    </w:p>
    <w:tbl>
      <w:tblPr>
        <w:tblW w:w="857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rPr>
          <w:trHeight w:val="4658"/>
        </w:trPr>
        <w:tc>
          <w:tcPr>
            <w:tcW w:w="8575" w:type="dxa"/>
          </w:tcPr>
          <w:p w:rsidR="006625B5" w:rsidRPr="004F34EA" w:rsidRDefault="005E7F1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8.1.- Viabilité tech</w:t>
            </w:r>
            <w:r w:rsidR="002F7712" w:rsidRPr="004F34EA">
              <w:rPr>
                <w:rFonts w:ascii="Arial" w:hAnsi="Arial" w:cs="Arial"/>
                <w:sz w:val="22"/>
                <w:szCs w:val="22"/>
                <w:lang w:val="fr-FR"/>
              </w:rPr>
              <w:t>nique des actions entreprises. R</w:t>
            </w:r>
            <w:r w:rsidRPr="004F34EA">
              <w:rPr>
                <w:rFonts w:ascii="Arial" w:hAnsi="Arial" w:cs="Arial"/>
                <w:sz w:val="22"/>
                <w:szCs w:val="22"/>
                <w:lang w:val="fr-FR"/>
              </w:rPr>
              <w:t>essources humaines, matérielles et méthodologiques à disposition.</w:t>
            </w:r>
            <w:r w:rsidR="006625B5" w:rsidRPr="004F34EA">
              <w:rPr>
                <w:rFonts w:ascii="Arial" w:hAnsi="Arial" w:cs="Arial"/>
                <w:sz w:val="22"/>
                <w:szCs w:val="22"/>
                <w:lang w:val="fr-FR"/>
              </w:rPr>
              <w:t xml:space="preserve"> </w:t>
            </w:r>
            <w:r w:rsidRPr="004F34EA">
              <w:rPr>
                <w:rFonts w:ascii="Arial" w:hAnsi="Arial" w:cs="Arial"/>
                <w:sz w:val="22"/>
                <w:szCs w:val="22"/>
                <w:lang w:val="fr-FR"/>
              </w:rPr>
              <w:t>Études et documentation appuyant la viabilité :</w:t>
            </w:r>
            <w:r w:rsidR="006625B5" w:rsidRPr="004F34EA">
              <w:rPr>
                <w:rFonts w:ascii="Arial" w:hAnsi="Arial" w:cs="Arial"/>
                <w:sz w:val="22"/>
                <w:szCs w:val="22"/>
                <w:lang w:val="fr-FR"/>
              </w:rPr>
              <w:t xml:space="preserve"> </w:t>
            </w:r>
            <w:r w:rsidRPr="004F34EA">
              <w:rPr>
                <w:rFonts w:ascii="Arial" w:hAnsi="Arial" w:cs="Arial"/>
                <w:sz w:val="22"/>
                <w:szCs w:val="22"/>
                <w:lang w:val="fr-FR"/>
              </w:rPr>
              <w:t>plans de formation, méthodologies, matériel didactique, profil et/ou CV et justification de l’adéquation du personnel, termes de référence des contrats, plans, autorisation</w:t>
            </w:r>
            <w:r w:rsidR="002F7712" w:rsidRPr="004F34EA">
              <w:rPr>
                <w:rFonts w:ascii="Arial" w:hAnsi="Arial" w:cs="Arial"/>
                <w:sz w:val="22"/>
                <w:szCs w:val="22"/>
                <w:lang w:val="fr-FR"/>
              </w:rPr>
              <w:t>s administratives, études, etc.</w:t>
            </w:r>
            <w:r w:rsidR="000938A3" w:rsidRPr="004F34EA">
              <w:rPr>
                <w:rFonts w:ascii="Arial" w:hAnsi="Arial" w:cs="Arial"/>
                <w:sz w:val="22"/>
                <w:szCs w:val="22"/>
                <w:lang w:val="fr-FR"/>
              </w:rPr>
              <w:t xml:space="preserve"> Le cas échéant, joindre le </w:t>
            </w:r>
            <w:r w:rsidR="007F64CD" w:rsidRPr="004F34EA">
              <w:rPr>
                <w:rFonts w:ascii="Arial" w:hAnsi="Arial" w:cs="Arial"/>
                <w:sz w:val="22"/>
                <w:szCs w:val="22"/>
                <w:lang w:val="fr-FR"/>
              </w:rPr>
              <w:t>rapport</w:t>
            </w:r>
            <w:r w:rsidR="000938A3" w:rsidRPr="004F34EA">
              <w:rPr>
                <w:rFonts w:ascii="Arial" w:hAnsi="Arial" w:cs="Arial"/>
                <w:sz w:val="22"/>
                <w:szCs w:val="22"/>
                <w:lang w:val="fr-FR"/>
              </w:rPr>
              <w:t xml:space="preserve"> de personne expatriée dans la section </w:t>
            </w:r>
            <w:r w:rsidR="007F64CD" w:rsidRPr="004F34EA">
              <w:rPr>
                <w:rFonts w:ascii="Arial" w:hAnsi="Arial" w:cs="Arial"/>
                <w:i/>
                <w:sz w:val="22"/>
                <w:szCs w:val="22"/>
                <w:u w:val="single"/>
                <w:lang w:val="fr-FR"/>
              </w:rPr>
              <w:t>Rapport</w:t>
            </w:r>
            <w:r w:rsidR="000938A3" w:rsidRPr="004F34EA">
              <w:rPr>
                <w:rFonts w:ascii="Arial" w:hAnsi="Arial" w:cs="Arial"/>
                <w:i/>
                <w:sz w:val="22"/>
                <w:szCs w:val="22"/>
                <w:u w:val="single"/>
                <w:lang w:val="fr-FR"/>
              </w:rPr>
              <w:t xml:space="preserve"> de personne expatriée</w:t>
            </w:r>
            <w:r w:rsidR="000938A3" w:rsidRPr="004F34EA">
              <w:rPr>
                <w:rFonts w:ascii="Arial" w:hAnsi="Arial" w:cs="Arial"/>
                <w:sz w:val="22"/>
                <w:szCs w:val="22"/>
                <w:lang w:val="fr-FR"/>
              </w:rPr>
              <w:t>.</w:t>
            </w:r>
          </w:p>
          <w:p w:rsidR="000938A3" w:rsidRPr="004F34EA" w:rsidRDefault="000938A3" w:rsidP="00BB7C6C">
            <w:pPr>
              <w:tabs>
                <w:tab w:val="left" w:pos="425"/>
                <w:tab w:val="left" w:pos="6946"/>
              </w:tabs>
              <w:jc w:val="both"/>
              <w:rPr>
                <w:rFonts w:ascii="Arial" w:hAnsi="Arial" w:cs="Arial"/>
                <w:sz w:val="22"/>
                <w:szCs w:val="22"/>
                <w:lang w:val="fr-FR"/>
              </w:rPr>
            </w:pPr>
          </w:p>
          <w:p w:rsidR="003564C6" w:rsidRPr="004F34EA" w:rsidRDefault="005E7F15" w:rsidP="003564C6">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8.2.- Vi</w:t>
            </w:r>
            <w:r w:rsidR="002F7712" w:rsidRPr="004F34EA">
              <w:rPr>
                <w:rFonts w:ascii="Arial" w:hAnsi="Arial" w:cs="Arial"/>
                <w:sz w:val="22"/>
                <w:szCs w:val="22"/>
                <w:lang w:val="fr-FR"/>
              </w:rPr>
              <w:t>abilité économique. P</w:t>
            </w:r>
            <w:r w:rsidRPr="004F34EA">
              <w:rPr>
                <w:rFonts w:ascii="Arial" w:hAnsi="Arial" w:cs="Arial"/>
                <w:sz w:val="22"/>
                <w:szCs w:val="22"/>
                <w:lang w:val="fr-FR"/>
              </w:rPr>
              <w:t>our les projets générateurs de recettes exclusivement :</w:t>
            </w:r>
            <w:r w:rsidR="006625B5" w:rsidRPr="004F34EA">
              <w:rPr>
                <w:rFonts w:ascii="Arial" w:hAnsi="Arial" w:cs="Arial"/>
                <w:sz w:val="22"/>
                <w:szCs w:val="22"/>
                <w:lang w:val="fr-FR"/>
              </w:rPr>
              <w:t xml:space="preserve"> </w:t>
            </w:r>
            <w:r w:rsidRPr="004F34EA">
              <w:rPr>
                <w:rFonts w:ascii="Arial" w:hAnsi="Arial" w:cs="Arial"/>
                <w:sz w:val="22"/>
                <w:szCs w:val="22"/>
                <w:lang w:val="fr-FR"/>
              </w:rPr>
              <w:t>études de production, études de marché, etc.</w:t>
            </w:r>
            <w:r w:rsidR="006625B5" w:rsidRPr="004F34EA">
              <w:rPr>
                <w:rFonts w:ascii="Arial" w:hAnsi="Arial" w:cs="Arial"/>
                <w:sz w:val="22"/>
                <w:szCs w:val="22"/>
                <w:lang w:val="fr-FR"/>
              </w:rPr>
              <w:t xml:space="preserve"> </w:t>
            </w:r>
            <w:r w:rsidRPr="004F34EA">
              <w:rPr>
                <w:rFonts w:ascii="Arial" w:hAnsi="Arial" w:cs="Arial"/>
                <w:sz w:val="22"/>
                <w:szCs w:val="22"/>
                <w:lang w:val="fr-FR"/>
              </w:rPr>
              <w:t>En cas d’existence de fonds de roulement</w:t>
            </w:r>
            <w:r w:rsidR="002F7712" w:rsidRPr="004F34EA">
              <w:rPr>
                <w:rFonts w:ascii="Arial" w:hAnsi="Arial" w:cs="Arial"/>
                <w:sz w:val="22"/>
                <w:szCs w:val="22"/>
                <w:lang w:val="fr-FR"/>
              </w:rPr>
              <w:t xml:space="preserve">, inclure un </w:t>
            </w:r>
            <w:r w:rsidR="007F64CD" w:rsidRPr="004F34EA">
              <w:rPr>
                <w:rFonts w:ascii="Arial" w:hAnsi="Arial" w:cs="Arial"/>
                <w:sz w:val="22"/>
                <w:szCs w:val="22"/>
                <w:lang w:val="fr-FR"/>
              </w:rPr>
              <w:t>rapport</w:t>
            </w:r>
            <w:r w:rsidR="002F7712" w:rsidRPr="004F34EA">
              <w:rPr>
                <w:rFonts w:ascii="Arial" w:hAnsi="Arial" w:cs="Arial"/>
                <w:sz w:val="22"/>
                <w:szCs w:val="22"/>
                <w:lang w:val="fr-FR"/>
              </w:rPr>
              <w:t xml:space="preserve"> explicatif</w:t>
            </w:r>
            <w:r w:rsidRPr="004F34EA">
              <w:rPr>
                <w:rFonts w:ascii="Arial" w:hAnsi="Arial" w:cs="Arial"/>
                <w:sz w:val="22"/>
                <w:szCs w:val="22"/>
                <w:lang w:val="fr-FR"/>
              </w:rPr>
              <w:t xml:space="preserve"> </w:t>
            </w:r>
            <w:r w:rsidR="00C430F8" w:rsidRPr="004F34EA">
              <w:rPr>
                <w:rFonts w:ascii="Arial" w:hAnsi="Arial" w:cs="Arial"/>
                <w:sz w:val="22"/>
                <w:szCs w:val="22"/>
                <w:lang w:val="fr-FR"/>
              </w:rPr>
              <w:t>à la section</w:t>
            </w:r>
            <w:r w:rsidR="00AF5107" w:rsidRPr="004F34EA">
              <w:rPr>
                <w:rFonts w:ascii="Arial" w:hAnsi="Arial" w:cs="Arial"/>
                <w:sz w:val="22"/>
                <w:szCs w:val="22"/>
                <w:lang w:val="fr-FR"/>
              </w:rPr>
              <w:t xml:space="preserve"> </w:t>
            </w:r>
            <w:r w:rsidR="00AF5107" w:rsidRPr="004F34EA">
              <w:rPr>
                <w:rFonts w:ascii="Arial" w:hAnsi="Arial" w:cs="Arial"/>
                <w:i/>
                <w:sz w:val="22"/>
                <w:szCs w:val="22"/>
                <w:u w:val="single"/>
                <w:lang w:val="fr-FR"/>
              </w:rPr>
              <w:t>Fonds de roulement</w:t>
            </w:r>
            <w:r w:rsidR="00AF5107" w:rsidRPr="004F34EA">
              <w:rPr>
                <w:rFonts w:ascii="Arial" w:hAnsi="Arial" w:cs="Arial"/>
                <w:sz w:val="22"/>
                <w:szCs w:val="22"/>
                <w:lang w:val="fr-FR"/>
              </w:rPr>
              <w:t>.</w:t>
            </w:r>
          </w:p>
          <w:p w:rsidR="006625B5" w:rsidRPr="004F34EA" w:rsidRDefault="006625B5" w:rsidP="00BB7C6C">
            <w:pPr>
              <w:tabs>
                <w:tab w:val="left" w:pos="425"/>
                <w:tab w:val="left" w:pos="6946"/>
              </w:tabs>
              <w:jc w:val="both"/>
              <w:rPr>
                <w:rFonts w:ascii="Arial" w:hAnsi="Arial" w:cs="Arial"/>
                <w:sz w:val="22"/>
                <w:szCs w:val="22"/>
                <w:lang w:val="fr-FR"/>
              </w:rPr>
            </w:pPr>
          </w:p>
          <w:p w:rsidR="003564C6" w:rsidRPr="004F34EA" w:rsidRDefault="006625B5" w:rsidP="003564C6">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8.3.</w:t>
            </w:r>
            <w:r w:rsidR="00AF5107" w:rsidRPr="004F34EA">
              <w:rPr>
                <w:rFonts w:ascii="Arial" w:hAnsi="Arial" w:cs="Arial"/>
                <w:sz w:val="22"/>
                <w:szCs w:val="22"/>
                <w:lang w:val="fr-FR"/>
              </w:rPr>
              <w:t>- Viabilité institutionnelle. S</w:t>
            </w:r>
            <w:r w:rsidR="005E7F15" w:rsidRPr="004F34EA">
              <w:rPr>
                <w:rFonts w:ascii="Arial" w:hAnsi="Arial" w:cs="Arial"/>
                <w:sz w:val="22"/>
                <w:szCs w:val="22"/>
                <w:lang w:val="fr-FR"/>
              </w:rPr>
              <w:t xml:space="preserve">outien de pouvoirs publics, institutions traditionnelles et/ou autres </w:t>
            </w:r>
            <w:r w:rsidR="00C430F8" w:rsidRPr="004F34EA">
              <w:rPr>
                <w:rFonts w:ascii="Arial" w:hAnsi="Arial" w:cs="Arial"/>
                <w:sz w:val="22"/>
                <w:szCs w:val="22"/>
                <w:lang w:val="fr-FR"/>
              </w:rPr>
              <w:t xml:space="preserve">institutions </w:t>
            </w:r>
            <w:r w:rsidR="005E7F15" w:rsidRPr="004F34EA">
              <w:rPr>
                <w:rFonts w:ascii="Arial" w:hAnsi="Arial" w:cs="Arial"/>
                <w:sz w:val="22"/>
                <w:szCs w:val="22"/>
                <w:lang w:val="fr-FR"/>
              </w:rPr>
              <w:t xml:space="preserve">représentatives et pertinentes pour l’exécution du projet, insertion dans des plans de développement publics et/ou sociaux. </w:t>
            </w:r>
          </w:p>
          <w:p w:rsidR="006625B5" w:rsidRPr="004F34EA" w:rsidRDefault="006625B5" w:rsidP="00BB7C6C">
            <w:pPr>
              <w:tabs>
                <w:tab w:val="left" w:pos="425"/>
                <w:tab w:val="left" w:pos="6946"/>
              </w:tabs>
              <w:jc w:val="both"/>
              <w:rPr>
                <w:rFonts w:ascii="Arial" w:hAnsi="Arial" w:cs="Arial"/>
                <w:sz w:val="22"/>
                <w:szCs w:val="22"/>
                <w:lang w:val="fr-FR"/>
              </w:rPr>
            </w:pPr>
          </w:p>
          <w:p w:rsidR="003564C6" w:rsidRPr="004F34EA" w:rsidRDefault="006625B5" w:rsidP="003564C6">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8.4.- </w:t>
            </w:r>
            <w:r w:rsidR="005E7F15" w:rsidRPr="004F34EA">
              <w:rPr>
                <w:rFonts w:ascii="Arial" w:hAnsi="Arial" w:cs="Arial"/>
                <w:sz w:val="22"/>
                <w:szCs w:val="22"/>
                <w:lang w:val="fr-FR"/>
              </w:rPr>
              <w:t xml:space="preserve">Durabilité à terme </w:t>
            </w:r>
            <w:r w:rsidR="00AF5107" w:rsidRPr="004F34EA">
              <w:rPr>
                <w:rFonts w:ascii="Arial" w:hAnsi="Arial" w:cs="Arial"/>
                <w:sz w:val="22"/>
                <w:szCs w:val="22"/>
                <w:lang w:val="fr-FR"/>
              </w:rPr>
              <w:t>de l’objectif et des résultats. D</w:t>
            </w:r>
            <w:r w:rsidR="005E7F15" w:rsidRPr="004F34EA">
              <w:rPr>
                <w:rFonts w:ascii="Arial" w:hAnsi="Arial" w:cs="Arial"/>
                <w:sz w:val="22"/>
                <w:szCs w:val="22"/>
                <w:lang w:val="fr-FR"/>
              </w:rPr>
              <w:t xml:space="preserve">écrire les facteurs qui garantissent la continuité du projet dans le temps au terme de l’aide externe; expliquer les capacités installées et le potentiel de multiplication, les alliances et </w:t>
            </w:r>
            <w:r w:rsidR="00C430F8" w:rsidRPr="004F34EA">
              <w:rPr>
                <w:rFonts w:ascii="Arial" w:hAnsi="Arial" w:cs="Arial"/>
                <w:sz w:val="22"/>
                <w:szCs w:val="22"/>
                <w:lang w:val="fr-FR"/>
              </w:rPr>
              <w:t xml:space="preserve">les </w:t>
            </w:r>
            <w:r w:rsidR="005E7F15" w:rsidRPr="004F34EA">
              <w:rPr>
                <w:rFonts w:ascii="Arial" w:hAnsi="Arial" w:cs="Arial"/>
                <w:sz w:val="22"/>
                <w:szCs w:val="22"/>
                <w:lang w:val="fr-FR"/>
              </w:rPr>
              <w:t>réseaux créés, la prévision</w:t>
            </w:r>
            <w:r w:rsidR="00C430F8" w:rsidRPr="004F34EA">
              <w:rPr>
                <w:rFonts w:ascii="Arial" w:hAnsi="Arial" w:cs="Arial"/>
                <w:sz w:val="22"/>
                <w:szCs w:val="22"/>
                <w:lang w:val="fr-FR"/>
              </w:rPr>
              <w:t xml:space="preserve"> de coûts et de recettes futurs, les </w:t>
            </w:r>
            <w:r w:rsidR="005E7F15" w:rsidRPr="004F34EA">
              <w:rPr>
                <w:rFonts w:ascii="Arial" w:hAnsi="Arial" w:cs="Arial"/>
                <w:sz w:val="22"/>
                <w:szCs w:val="22"/>
                <w:lang w:val="fr-FR"/>
              </w:rPr>
              <w:t>engagements de contribution, etc.</w:t>
            </w:r>
          </w:p>
          <w:p w:rsidR="006625B5" w:rsidRPr="004F34EA" w:rsidRDefault="006625B5"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AF5107"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9.- AXES TRANSVERSAUX. </w:t>
      </w:r>
      <w:r w:rsidR="00C430F8" w:rsidRPr="004F34EA">
        <w:rPr>
          <w:rFonts w:ascii="Arial" w:hAnsi="Arial" w:cs="Arial"/>
          <w:sz w:val="22"/>
          <w:szCs w:val="22"/>
          <w:lang w:val="fr-FR"/>
        </w:rPr>
        <w:t>V</w:t>
      </w:r>
      <w:r w:rsidR="005E7F15" w:rsidRPr="004F34EA">
        <w:rPr>
          <w:rFonts w:ascii="Arial" w:hAnsi="Arial" w:cs="Arial"/>
          <w:sz w:val="22"/>
          <w:szCs w:val="22"/>
          <w:lang w:val="fr-FR"/>
        </w:rPr>
        <w:t>ariables d’analyses à incorporer dans toute action entreprise.</w:t>
      </w:r>
      <w:r w:rsidR="006625B5" w:rsidRPr="004F34EA">
        <w:rPr>
          <w:rFonts w:ascii="Arial" w:hAnsi="Arial" w:cs="Arial"/>
          <w:sz w:val="22"/>
          <w:szCs w:val="22"/>
          <w:lang w:val="fr-FR"/>
        </w:rPr>
        <w:t xml:space="preserve"> </w:t>
      </w:r>
      <w:r w:rsidR="00406756" w:rsidRPr="004F34EA">
        <w:rPr>
          <w:rFonts w:ascii="Arial" w:hAnsi="Arial" w:cs="Arial"/>
          <w:sz w:val="22"/>
          <w:szCs w:val="22"/>
          <w:lang w:val="fr-FR"/>
        </w:rPr>
        <w:t xml:space="preserve">Elles devront faire partie de toutes les stratégies, </w:t>
      </w:r>
      <w:r w:rsidR="00C430F8" w:rsidRPr="004F34EA">
        <w:rPr>
          <w:rFonts w:ascii="Arial" w:hAnsi="Arial" w:cs="Arial"/>
          <w:sz w:val="22"/>
          <w:szCs w:val="22"/>
          <w:lang w:val="fr-FR"/>
        </w:rPr>
        <w:t>depuis</w:t>
      </w:r>
      <w:r w:rsidR="00406756" w:rsidRPr="004F34EA">
        <w:rPr>
          <w:rFonts w:ascii="Arial" w:hAnsi="Arial" w:cs="Arial"/>
          <w:sz w:val="22"/>
          <w:szCs w:val="22"/>
          <w:lang w:val="fr-FR"/>
        </w:rPr>
        <w:t xml:space="preserve"> l’analyse et </w:t>
      </w:r>
      <w:r w:rsidR="00C430F8" w:rsidRPr="004F34EA">
        <w:rPr>
          <w:rFonts w:ascii="Arial" w:hAnsi="Arial" w:cs="Arial"/>
          <w:sz w:val="22"/>
          <w:szCs w:val="22"/>
          <w:lang w:val="fr-FR"/>
        </w:rPr>
        <w:t>le</w:t>
      </w:r>
      <w:r w:rsidR="00406756" w:rsidRPr="004F34EA">
        <w:rPr>
          <w:rFonts w:ascii="Arial" w:hAnsi="Arial" w:cs="Arial"/>
          <w:sz w:val="22"/>
          <w:szCs w:val="22"/>
          <w:lang w:val="fr-FR"/>
        </w:rPr>
        <w:t xml:space="preserve"> diagnostic jusqu’à l’évaluation. Le degré </w:t>
      </w:r>
      <w:r w:rsidR="00C430F8" w:rsidRPr="004F34EA">
        <w:rPr>
          <w:rFonts w:ascii="Arial" w:hAnsi="Arial" w:cs="Arial"/>
          <w:sz w:val="22"/>
          <w:szCs w:val="22"/>
          <w:lang w:val="fr-FR"/>
        </w:rPr>
        <w:t>d’</w:t>
      </w:r>
      <w:r w:rsidR="00406756" w:rsidRPr="004F34EA">
        <w:rPr>
          <w:rFonts w:ascii="Arial" w:hAnsi="Arial" w:cs="Arial"/>
          <w:sz w:val="22"/>
          <w:szCs w:val="22"/>
          <w:lang w:val="fr-FR"/>
        </w:rPr>
        <w:t xml:space="preserve">incorporation </w:t>
      </w:r>
      <w:r w:rsidR="00C430F8" w:rsidRPr="004F34EA">
        <w:rPr>
          <w:rFonts w:ascii="Arial" w:hAnsi="Arial" w:cs="Arial"/>
          <w:sz w:val="22"/>
          <w:szCs w:val="22"/>
          <w:lang w:val="fr-FR"/>
        </w:rPr>
        <w:t>de ces variables</w:t>
      </w:r>
      <w:r w:rsidR="00406756" w:rsidRPr="004F34EA">
        <w:rPr>
          <w:rFonts w:ascii="Arial" w:hAnsi="Arial" w:cs="Arial"/>
          <w:sz w:val="22"/>
          <w:szCs w:val="22"/>
          <w:lang w:val="fr-FR"/>
        </w:rPr>
        <w:t xml:space="preserve"> </w:t>
      </w:r>
      <w:r w:rsidR="00BF73BA" w:rsidRPr="004F34EA">
        <w:rPr>
          <w:rFonts w:ascii="Arial" w:hAnsi="Arial" w:cs="Arial"/>
          <w:sz w:val="22"/>
          <w:szCs w:val="22"/>
          <w:lang w:val="fr-FR"/>
        </w:rPr>
        <w:t xml:space="preserve">pourra </w:t>
      </w:r>
      <w:r w:rsidR="00406756" w:rsidRPr="004F34EA">
        <w:rPr>
          <w:rFonts w:ascii="Arial" w:hAnsi="Arial" w:cs="Arial"/>
          <w:sz w:val="22"/>
          <w:szCs w:val="22"/>
          <w:lang w:val="fr-FR"/>
        </w:rPr>
        <w:t>fluctuer en fonction du contexte, de la situation de la population cible et du type de projet, mais fera partie d’un processus stratégique à long terme dans lequel les axes transversaux se converti</w:t>
      </w:r>
      <w:r w:rsidR="00C430F8" w:rsidRPr="004F34EA">
        <w:rPr>
          <w:rFonts w:ascii="Arial" w:hAnsi="Arial" w:cs="Arial"/>
          <w:sz w:val="22"/>
          <w:szCs w:val="22"/>
          <w:lang w:val="fr-FR"/>
        </w:rPr>
        <w:t>ront</w:t>
      </w:r>
      <w:r w:rsidRPr="004F34EA">
        <w:rPr>
          <w:rFonts w:ascii="Arial" w:hAnsi="Arial" w:cs="Arial"/>
          <w:sz w:val="22"/>
          <w:szCs w:val="22"/>
          <w:lang w:val="fr-FR"/>
        </w:rPr>
        <w:t xml:space="preserve"> eux-mêmes en objectifs</w:t>
      </w:r>
      <w:r w:rsidR="00406756" w:rsidRPr="004F34EA">
        <w:rPr>
          <w:rFonts w:ascii="Arial" w:hAnsi="Arial" w:cs="Arial"/>
          <w:sz w:val="22"/>
          <w:szCs w:val="22"/>
          <w:lang w:val="fr-FR"/>
        </w:rPr>
        <w:t>.</w:t>
      </w:r>
    </w:p>
    <w:p w:rsidR="006625B5" w:rsidRPr="004F34EA" w:rsidRDefault="006625B5" w:rsidP="006625B5">
      <w:pPr>
        <w:tabs>
          <w:tab w:val="left" w:pos="425"/>
          <w:tab w:val="left" w:pos="6946"/>
        </w:tabs>
        <w:jc w:val="both"/>
        <w:rPr>
          <w:rFonts w:ascii="Arial" w:hAnsi="Arial" w:cs="Arial"/>
          <w:sz w:val="22"/>
          <w:szCs w:val="22"/>
          <w:lang w:val="fr-FR"/>
        </w:rPr>
      </w:pPr>
    </w:p>
    <w:p w:rsidR="00624A8C" w:rsidRPr="004F34EA" w:rsidRDefault="00624A8C" w:rsidP="006625B5">
      <w:pPr>
        <w:tabs>
          <w:tab w:val="left" w:pos="425"/>
          <w:tab w:val="left" w:pos="6946"/>
        </w:tabs>
        <w:jc w:val="both"/>
        <w:rPr>
          <w:rFonts w:ascii="Arial" w:hAnsi="Arial" w:cs="Arial"/>
          <w:sz w:val="22"/>
          <w:szCs w:val="22"/>
          <w:lang w:val="fr-FR"/>
        </w:rPr>
      </w:pPr>
    </w:p>
    <w:p w:rsidR="00624A8C" w:rsidRPr="004F34EA" w:rsidRDefault="00624A8C"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c>
          <w:tcPr>
            <w:tcW w:w="8575" w:type="dxa"/>
          </w:tcPr>
          <w:p w:rsidR="006625B5" w:rsidRPr="004F34EA" w:rsidRDefault="006625B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lastRenderedPageBreak/>
              <w:t xml:space="preserve">9.1.- </w:t>
            </w:r>
            <w:r w:rsidR="00AF5107" w:rsidRPr="004F34EA">
              <w:rPr>
                <w:rFonts w:ascii="Arial" w:hAnsi="Arial" w:cs="Arial"/>
                <w:sz w:val="22"/>
                <w:szCs w:val="22"/>
                <w:lang w:val="fr-FR"/>
              </w:rPr>
              <w:t>Approche de genre. S</w:t>
            </w:r>
            <w:r w:rsidR="00406756" w:rsidRPr="004F34EA">
              <w:rPr>
                <w:rFonts w:ascii="Arial" w:hAnsi="Arial" w:cs="Arial"/>
                <w:sz w:val="22"/>
                <w:szCs w:val="22"/>
                <w:lang w:val="fr-FR"/>
              </w:rPr>
              <w:t xml:space="preserve">tratégies orientées à la diminution des inégalités de genre et/ou à l’autonomisation des femmes; </w:t>
            </w:r>
            <w:r w:rsidR="00C430F8" w:rsidRPr="004F34EA">
              <w:rPr>
                <w:rFonts w:ascii="Arial" w:hAnsi="Arial" w:cs="Arial"/>
                <w:sz w:val="22"/>
                <w:szCs w:val="22"/>
                <w:lang w:val="fr-FR"/>
              </w:rPr>
              <w:t>combiner</w:t>
            </w:r>
            <w:r w:rsidR="00406756" w:rsidRPr="004F34EA">
              <w:rPr>
                <w:rFonts w:ascii="Arial" w:hAnsi="Arial" w:cs="Arial"/>
                <w:sz w:val="22"/>
                <w:szCs w:val="22"/>
                <w:lang w:val="fr-FR"/>
              </w:rPr>
              <w:t xml:space="preserve"> les stratégies </w:t>
            </w:r>
            <w:r w:rsidR="00C430F8" w:rsidRPr="004F34EA">
              <w:rPr>
                <w:rFonts w:ascii="Arial" w:hAnsi="Arial" w:cs="Arial"/>
                <w:sz w:val="22"/>
                <w:szCs w:val="22"/>
                <w:lang w:val="fr-FR"/>
              </w:rPr>
              <w:t>avec le</w:t>
            </w:r>
            <w:r w:rsidR="00406756" w:rsidRPr="004F34EA">
              <w:rPr>
                <w:rFonts w:ascii="Arial" w:hAnsi="Arial" w:cs="Arial"/>
                <w:sz w:val="22"/>
                <w:szCs w:val="22"/>
                <w:lang w:val="fr-FR"/>
              </w:rPr>
              <w:t xml:space="preserve"> diagnostic, </w:t>
            </w:r>
            <w:r w:rsidR="00C430F8" w:rsidRPr="004F34EA">
              <w:rPr>
                <w:rFonts w:ascii="Arial" w:hAnsi="Arial" w:cs="Arial"/>
                <w:sz w:val="22"/>
                <w:szCs w:val="22"/>
                <w:lang w:val="fr-FR"/>
              </w:rPr>
              <w:t>les</w:t>
            </w:r>
            <w:r w:rsidR="00406756" w:rsidRPr="004F34EA">
              <w:rPr>
                <w:rFonts w:ascii="Arial" w:hAnsi="Arial" w:cs="Arial"/>
                <w:sz w:val="22"/>
                <w:szCs w:val="22"/>
                <w:lang w:val="fr-FR"/>
              </w:rPr>
              <w:t xml:space="preserve"> objectifs, </w:t>
            </w:r>
            <w:r w:rsidR="00C430F8" w:rsidRPr="004F34EA">
              <w:rPr>
                <w:rFonts w:ascii="Arial" w:hAnsi="Arial" w:cs="Arial"/>
                <w:sz w:val="22"/>
                <w:szCs w:val="22"/>
                <w:lang w:val="fr-FR"/>
              </w:rPr>
              <w:t xml:space="preserve">les </w:t>
            </w:r>
            <w:r w:rsidR="00406756" w:rsidRPr="004F34EA">
              <w:rPr>
                <w:rFonts w:ascii="Arial" w:hAnsi="Arial" w:cs="Arial"/>
                <w:sz w:val="22"/>
                <w:szCs w:val="22"/>
                <w:lang w:val="fr-FR"/>
              </w:rPr>
              <w:t xml:space="preserve">indicateurs et </w:t>
            </w:r>
            <w:r w:rsidR="00C430F8" w:rsidRPr="004F34EA">
              <w:rPr>
                <w:rFonts w:ascii="Arial" w:hAnsi="Arial" w:cs="Arial"/>
                <w:sz w:val="22"/>
                <w:szCs w:val="22"/>
                <w:lang w:val="fr-FR"/>
              </w:rPr>
              <w:t xml:space="preserve">les </w:t>
            </w:r>
            <w:r w:rsidR="00406756" w:rsidRPr="004F34EA">
              <w:rPr>
                <w:rFonts w:ascii="Arial" w:hAnsi="Arial" w:cs="Arial"/>
                <w:sz w:val="22"/>
                <w:szCs w:val="22"/>
                <w:lang w:val="fr-FR"/>
              </w:rPr>
              <w:t xml:space="preserve">ressources envisagées et, le cas échéant </w:t>
            </w:r>
            <w:r w:rsidR="00C430F8" w:rsidRPr="004F34EA">
              <w:rPr>
                <w:rFonts w:ascii="Arial" w:hAnsi="Arial" w:cs="Arial"/>
                <w:sz w:val="22"/>
                <w:szCs w:val="22"/>
                <w:lang w:val="fr-FR"/>
              </w:rPr>
              <w:t>avec</w:t>
            </w:r>
            <w:r w:rsidR="00406756" w:rsidRPr="004F34EA">
              <w:rPr>
                <w:rFonts w:ascii="Arial" w:hAnsi="Arial" w:cs="Arial"/>
                <w:sz w:val="22"/>
                <w:szCs w:val="22"/>
                <w:lang w:val="fr-FR"/>
              </w:rPr>
              <w:t xml:space="preserve"> l’évaluation.</w:t>
            </w:r>
            <w:r w:rsidRPr="004F34EA">
              <w:rPr>
                <w:rFonts w:ascii="Arial" w:hAnsi="Arial" w:cs="Arial"/>
                <w:sz w:val="22"/>
                <w:szCs w:val="22"/>
                <w:lang w:val="fr-FR"/>
              </w:rPr>
              <w:t xml:space="preserve"> </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6625B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9.2.</w:t>
            </w:r>
            <w:r w:rsidR="00AF5107" w:rsidRPr="004F34EA">
              <w:rPr>
                <w:rFonts w:ascii="Arial" w:hAnsi="Arial" w:cs="Arial"/>
                <w:sz w:val="22"/>
                <w:szCs w:val="22"/>
                <w:lang w:val="fr-FR"/>
              </w:rPr>
              <w:t>- Capacités locales. S</w:t>
            </w:r>
            <w:r w:rsidR="00406756" w:rsidRPr="004F34EA">
              <w:rPr>
                <w:rFonts w:ascii="Arial" w:hAnsi="Arial" w:cs="Arial"/>
                <w:sz w:val="22"/>
                <w:szCs w:val="22"/>
                <w:lang w:val="fr-FR"/>
              </w:rPr>
              <w:t xml:space="preserve">tratégies orientées au renforcement intégral des capacités de la population cible et de ses organisations – techniques et politiques; </w:t>
            </w:r>
            <w:r w:rsidR="00C430F8" w:rsidRPr="004F34EA">
              <w:rPr>
                <w:rFonts w:ascii="Arial" w:hAnsi="Arial" w:cs="Arial"/>
                <w:sz w:val="22"/>
                <w:szCs w:val="22"/>
                <w:lang w:val="fr-FR"/>
              </w:rPr>
              <w:t>combiner</w:t>
            </w:r>
            <w:r w:rsidR="00406756" w:rsidRPr="004F34EA">
              <w:rPr>
                <w:rFonts w:ascii="Arial" w:hAnsi="Arial" w:cs="Arial"/>
                <w:sz w:val="22"/>
                <w:szCs w:val="22"/>
                <w:lang w:val="fr-FR"/>
              </w:rPr>
              <w:t xml:space="preserve"> les stratégies </w:t>
            </w:r>
            <w:r w:rsidR="00C430F8" w:rsidRPr="004F34EA">
              <w:rPr>
                <w:rFonts w:ascii="Arial" w:hAnsi="Arial" w:cs="Arial"/>
                <w:sz w:val="22"/>
                <w:szCs w:val="22"/>
                <w:lang w:val="fr-FR"/>
              </w:rPr>
              <w:t>avec le</w:t>
            </w:r>
            <w:r w:rsidR="00406756" w:rsidRPr="004F34EA">
              <w:rPr>
                <w:rFonts w:ascii="Arial" w:hAnsi="Arial" w:cs="Arial"/>
                <w:sz w:val="22"/>
                <w:szCs w:val="22"/>
                <w:lang w:val="fr-FR"/>
              </w:rPr>
              <w:t xml:space="preserve"> diagnostic, </w:t>
            </w:r>
            <w:r w:rsidR="00C430F8" w:rsidRPr="004F34EA">
              <w:rPr>
                <w:rFonts w:ascii="Arial" w:hAnsi="Arial" w:cs="Arial"/>
                <w:sz w:val="22"/>
                <w:szCs w:val="22"/>
                <w:lang w:val="fr-FR"/>
              </w:rPr>
              <w:t>les</w:t>
            </w:r>
            <w:r w:rsidR="00406756" w:rsidRPr="004F34EA">
              <w:rPr>
                <w:rFonts w:ascii="Arial" w:hAnsi="Arial" w:cs="Arial"/>
                <w:sz w:val="22"/>
                <w:szCs w:val="22"/>
                <w:lang w:val="fr-FR"/>
              </w:rPr>
              <w:t xml:space="preserve"> objectifs, </w:t>
            </w:r>
            <w:r w:rsidR="00C430F8" w:rsidRPr="004F34EA">
              <w:rPr>
                <w:rFonts w:ascii="Arial" w:hAnsi="Arial" w:cs="Arial"/>
                <w:sz w:val="22"/>
                <w:szCs w:val="22"/>
                <w:lang w:val="fr-FR"/>
              </w:rPr>
              <w:t xml:space="preserve">les </w:t>
            </w:r>
            <w:r w:rsidR="00406756" w:rsidRPr="004F34EA">
              <w:rPr>
                <w:rFonts w:ascii="Arial" w:hAnsi="Arial" w:cs="Arial"/>
                <w:sz w:val="22"/>
                <w:szCs w:val="22"/>
                <w:lang w:val="fr-FR"/>
              </w:rPr>
              <w:t xml:space="preserve">indicateurs et </w:t>
            </w:r>
            <w:r w:rsidR="00C430F8" w:rsidRPr="004F34EA">
              <w:rPr>
                <w:rFonts w:ascii="Arial" w:hAnsi="Arial" w:cs="Arial"/>
                <w:sz w:val="22"/>
                <w:szCs w:val="22"/>
                <w:lang w:val="fr-FR"/>
              </w:rPr>
              <w:t xml:space="preserve">les </w:t>
            </w:r>
            <w:r w:rsidR="00406756" w:rsidRPr="004F34EA">
              <w:rPr>
                <w:rFonts w:ascii="Arial" w:hAnsi="Arial" w:cs="Arial"/>
                <w:sz w:val="22"/>
                <w:szCs w:val="22"/>
                <w:lang w:val="fr-FR"/>
              </w:rPr>
              <w:t xml:space="preserve">ressources envisagées et, le cas échéant </w:t>
            </w:r>
            <w:r w:rsidR="00C430F8" w:rsidRPr="004F34EA">
              <w:rPr>
                <w:rFonts w:ascii="Arial" w:hAnsi="Arial" w:cs="Arial"/>
                <w:sz w:val="22"/>
                <w:szCs w:val="22"/>
                <w:lang w:val="fr-FR"/>
              </w:rPr>
              <w:t xml:space="preserve">avec </w:t>
            </w:r>
            <w:r w:rsidR="00406756" w:rsidRPr="004F34EA">
              <w:rPr>
                <w:rFonts w:ascii="Arial" w:hAnsi="Arial" w:cs="Arial"/>
                <w:sz w:val="22"/>
                <w:szCs w:val="22"/>
                <w:lang w:val="fr-FR"/>
              </w:rPr>
              <w:t xml:space="preserve">l’évaluation. </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6625B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9.3.- </w:t>
            </w:r>
            <w:r w:rsidR="00AF5107" w:rsidRPr="004F34EA">
              <w:rPr>
                <w:rFonts w:ascii="Arial" w:hAnsi="Arial" w:cs="Arial"/>
                <w:sz w:val="22"/>
                <w:szCs w:val="22"/>
                <w:lang w:val="fr-FR"/>
              </w:rPr>
              <w:t>Participation. S</w:t>
            </w:r>
            <w:r w:rsidR="00406756" w:rsidRPr="004F34EA">
              <w:rPr>
                <w:rFonts w:ascii="Arial" w:hAnsi="Arial" w:cs="Arial"/>
                <w:sz w:val="22"/>
                <w:szCs w:val="22"/>
                <w:lang w:val="fr-FR"/>
              </w:rPr>
              <w:t xml:space="preserve">tratégies, mécanismes et processus de participation de la population cible dans des espaces publics et/ou à la prise de décisions; </w:t>
            </w:r>
            <w:r w:rsidR="00C430F8" w:rsidRPr="004F34EA">
              <w:rPr>
                <w:rFonts w:ascii="Arial" w:hAnsi="Arial" w:cs="Arial"/>
                <w:sz w:val="22"/>
                <w:szCs w:val="22"/>
                <w:lang w:val="fr-FR"/>
              </w:rPr>
              <w:t xml:space="preserve">combiner </w:t>
            </w:r>
            <w:r w:rsidR="00406756" w:rsidRPr="004F34EA">
              <w:rPr>
                <w:rFonts w:ascii="Arial" w:hAnsi="Arial" w:cs="Arial"/>
                <w:sz w:val="22"/>
                <w:szCs w:val="22"/>
                <w:lang w:val="fr-FR"/>
              </w:rPr>
              <w:t xml:space="preserve">les stratégies </w:t>
            </w:r>
            <w:r w:rsidR="00C430F8" w:rsidRPr="004F34EA">
              <w:rPr>
                <w:rFonts w:ascii="Arial" w:hAnsi="Arial" w:cs="Arial"/>
                <w:sz w:val="22"/>
                <w:szCs w:val="22"/>
                <w:lang w:val="fr-FR"/>
              </w:rPr>
              <w:t>avec le</w:t>
            </w:r>
            <w:r w:rsidR="00406756" w:rsidRPr="004F34EA">
              <w:rPr>
                <w:rFonts w:ascii="Arial" w:hAnsi="Arial" w:cs="Arial"/>
                <w:sz w:val="22"/>
                <w:szCs w:val="22"/>
                <w:lang w:val="fr-FR"/>
              </w:rPr>
              <w:t xml:space="preserve"> diagnostic, </w:t>
            </w:r>
            <w:r w:rsidR="00C430F8" w:rsidRPr="004F34EA">
              <w:rPr>
                <w:rFonts w:ascii="Arial" w:hAnsi="Arial" w:cs="Arial"/>
                <w:sz w:val="22"/>
                <w:szCs w:val="22"/>
                <w:lang w:val="fr-FR"/>
              </w:rPr>
              <w:t>les</w:t>
            </w:r>
            <w:r w:rsidR="00406756" w:rsidRPr="004F34EA">
              <w:rPr>
                <w:rFonts w:ascii="Arial" w:hAnsi="Arial" w:cs="Arial"/>
                <w:sz w:val="22"/>
                <w:szCs w:val="22"/>
                <w:lang w:val="fr-FR"/>
              </w:rPr>
              <w:t xml:space="preserve"> objectifs, </w:t>
            </w:r>
            <w:r w:rsidR="00C430F8" w:rsidRPr="004F34EA">
              <w:rPr>
                <w:rFonts w:ascii="Arial" w:hAnsi="Arial" w:cs="Arial"/>
                <w:sz w:val="22"/>
                <w:szCs w:val="22"/>
                <w:lang w:val="fr-FR"/>
              </w:rPr>
              <w:t xml:space="preserve">les </w:t>
            </w:r>
            <w:r w:rsidR="00406756" w:rsidRPr="004F34EA">
              <w:rPr>
                <w:rFonts w:ascii="Arial" w:hAnsi="Arial" w:cs="Arial"/>
                <w:sz w:val="22"/>
                <w:szCs w:val="22"/>
                <w:lang w:val="fr-FR"/>
              </w:rPr>
              <w:t xml:space="preserve">indicateurs et </w:t>
            </w:r>
            <w:r w:rsidR="00C430F8" w:rsidRPr="004F34EA">
              <w:rPr>
                <w:rFonts w:ascii="Arial" w:hAnsi="Arial" w:cs="Arial"/>
                <w:sz w:val="22"/>
                <w:szCs w:val="22"/>
                <w:lang w:val="fr-FR"/>
              </w:rPr>
              <w:t xml:space="preserve">les </w:t>
            </w:r>
            <w:r w:rsidR="00406756" w:rsidRPr="004F34EA">
              <w:rPr>
                <w:rFonts w:ascii="Arial" w:hAnsi="Arial" w:cs="Arial"/>
                <w:sz w:val="22"/>
                <w:szCs w:val="22"/>
                <w:lang w:val="fr-FR"/>
              </w:rPr>
              <w:t>mesures spécifiques pour la participation des femmes et des collectifs divers et minoritaires</w:t>
            </w:r>
            <w:r w:rsidR="003B5A48" w:rsidRPr="004F34EA">
              <w:rPr>
                <w:rFonts w:ascii="Arial" w:hAnsi="Arial" w:cs="Arial"/>
                <w:sz w:val="22"/>
                <w:szCs w:val="22"/>
                <w:lang w:val="fr-FR"/>
              </w:rPr>
              <w:t xml:space="preserve">, </w:t>
            </w:r>
            <w:r w:rsidR="00C430F8" w:rsidRPr="004F34EA">
              <w:rPr>
                <w:rFonts w:ascii="Arial" w:hAnsi="Arial" w:cs="Arial"/>
                <w:sz w:val="22"/>
                <w:szCs w:val="22"/>
                <w:lang w:val="fr-FR"/>
              </w:rPr>
              <w:t>avec les</w:t>
            </w:r>
            <w:r w:rsidR="003B5A48" w:rsidRPr="004F34EA">
              <w:rPr>
                <w:rFonts w:ascii="Arial" w:hAnsi="Arial" w:cs="Arial"/>
                <w:sz w:val="22"/>
                <w:szCs w:val="22"/>
                <w:lang w:val="fr-FR"/>
              </w:rPr>
              <w:t xml:space="preserve"> ressources envisagées et, le cas échéant, </w:t>
            </w:r>
            <w:r w:rsidR="00C430F8" w:rsidRPr="004F34EA">
              <w:rPr>
                <w:rFonts w:ascii="Arial" w:hAnsi="Arial" w:cs="Arial"/>
                <w:sz w:val="22"/>
                <w:szCs w:val="22"/>
                <w:lang w:val="fr-FR"/>
              </w:rPr>
              <w:t>avec</w:t>
            </w:r>
            <w:r w:rsidR="003B5A48" w:rsidRPr="004F34EA">
              <w:rPr>
                <w:rFonts w:ascii="Arial" w:hAnsi="Arial" w:cs="Arial"/>
                <w:sz w:val="22"/>
                <w:szCs w:val="22"/>
                <w:lang w:val="fr-FR"/>
              </w:rPr>
              <w:t xml:space="preserve"> l’évaluation</w:t>
            </w:r>
            <w:r w:rsidR="00406756" w:rsidRPr="004F34EA">
              <w:rPr>
                <w:rFonts w:ascii="Arial" w:hAnsi="Arial" w:cs="Arial"/>
                <w:sz w:val="22"/>
                <w:szCs w:val="22"/>
                <w:lang w:val="fr-FR"/>
              </w:rPr>
              <w:t>.</w:t>
            </w:r>
            <w:r w:rsidRPr="004F34EA" w:rsidDel="00B95F98">
              <w:rPr>
                <w:rFonts w:ascii="Arial" w:hAnsi="Arial" w:cs="Arial"/>
                <w:sz w:val="22"/>
                <w:szCs w:val="22"/>
                <w:lang w:val="fr-FR"/>
              </w:rPr>
              <w:t xml:space="preserve"> </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6625B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9.4.- </w:t>
            </w:r>
            <w:r w:rsidR="00AF5107" w:rsidRPr="004F34EA">
              <w:rPr>
                <w:rFonts w:ascii="Arial" w:hAnsi="Arial" w:cs="Arial"/>
                <w:sz w:val="22"/>
                <w:szCs w:val="22"/>
                <w:lang w:val="fr-FR"/>
              </w:rPr>
              <w:t>Organisation. S</w:t>
            </w:r>
            <w:r w:rsidR="003B5A48" w:rsidRPr="004F34EA">
              <w:rPr>
                <w:rFonts w:ascii="Arial" w:hAnsi="Arial" w:cs="Arial"/>
                <w:sz w:val="22"/>
                <w:szCs w:val="22"/>
                <w:lang w:val="fr-FR"/>
              </w:rPr>
              <w:t>tratégies pour le renforcement et/ou la création d’espaces collectifs de la population cible – synergies, alliances, collaboration en réseau, etc.</w:t>
            </w:r>
            <w:r w:rsidRPr="004F34EA">
              <w:rPr>
                <w:rFonts w:ascii="Arial" w:hAnsi="Arial" w:cs="Arial"/>
                <w:sz w:val="22"/>
                <w:szCs w:val="22"/>
                <w:lang w:val="fr-FR"/>
              </w:rPr>
              <w:t xml:space="preserve">-; </w:t>
            </w:r>
            <w:r w:rsidR="00C430F8" w:rsidRPr="004F34EA">
              <w:rPr>
                <w:rFonts w:ascii="Arial" w:hAnsi="Arial" w:cs="Arial"/>
                <w:sz w:val="22"/>
                <w:szCs w:val="22"/>
                <w:lang w:val="fr-FR"/>
              </w:rPr>
              <w:t>combiner</w:t>
            </w:r>
            <w:r w:rsidR="003B5A48" w:rsidRPr="004F34EA">
              <w:rPr>
                <w:rFonts w:ascii="Arial" w:hAnsi="Arial" w:cs="Arial"/>
                <w:sz w:val="22"/>
                <w:szCs w:val="22"/>
                <w:lang w:val="fr-FR"/>
              </w:rPr>
              <w:t xml:space="preserve"> les stratégies </w:t>
            </w:r>
            <w:r w:rsidR="00C430F8" w:rsidRPr="004F34EA">
              <w:rPr>
                <w:rFonts w:ascii="Arial" w:hAnsi="Arial" w:cs="Arial"/>
                <w:sz w:val="22"/>
                <w:szCs w:val="22"/>
                <w:lang w:val="fr-FR"/>
              </w:rPr>
              <w:t>avec le</w:t>
            </w:r>
            <w:r w:rsidR="003B5A48" w:rsidRPr="004F34EA">
              <w:rPr>
                <w:rFonts w:ascii="Arial" w:hAnsi="Arial" w:cs="Arial"/>
                <w:sz w:val="22"/>
                <w:szCs w:val="22"/>
                <w:lang w:val="fr-FR"/>
              </w:rPr>
              <w:t xml:space="preserve"> diagnostic, </w:t>
            </w:r>
            <w:r w:rsidR="00C430F8" w:rsidRPr="004F34EA">
              <w:rPr>
                <w:rFonts w:ascii="Arial" w:hAnsi="Arial" w:cs="Arial"/>
                <w:sz w:val="22"/>
                <w:szCs w:val="22"/>
                <w:lang w:val="fr-FR"/>
              </w:rPr>
              <w:t>les</w:t>
            </w:r>
            <w:r w:rsidR="003B5A48" w:rsidRPr="004F34EA">
              <w:rPr>
                <w:rFonts w:ascii="Arial" w:hAnsi="Arial" w:cs="Arial"/>
                <w:sz w:val="22"/>
                <w:szCs w:val="22"/>
                <w:lang w:val="fr-FR"/>
              </w:rPr>
              <w:t xml:space="preserve"> objectifs, </w:t>
            </w:r>
            <w:r w:rsidR="00C430F8" w:rsidRPr="004F34EA">
              <w:rPr>
                <w:rFonts w:ascii="Arial" w:hAnsi="Arial" w:cs="Arial"/>
                <w:sz w:val="22"/>
                <w:szCs w:val="22"/>
                <w:lang w:val="fr-FR"/>
              </w:rPr>
              <w:t xml:space="preserve">les </w:t>
            </w:r>
            <w:r w:rsidR="003B5A48" w:rsidRPr="004F34EA">
              <w:rPr>
                <w:rFonts w:ascii="Arial" w:hAnsi="Arial" w:cs="Arial"/>
                <w:sz w:val="22"/>
                <w:szCs w:val="22"/>
                <w:lang w:val="fr-FR"/>
              </w:rPr>
              <w:t xml:space="preserve">indicateurs et </w:t>
            </w:r>
            <w:r w:rsidR="00C430F8" w:rsidRPr="004F34EA">
              <w:rPr>
                <w:rFonts w:ascii="Arial" w:hAnsi="Arial" w:cs="Arial"/>
                <w:sz w:val="22"/>
                <w:szCs w:val="22"/>
                <w:lang w:val="fr-FR"/>
              </w:rPr>
              <w:t xml:space="preserve">les </w:t>
            </w:r>
            <w:r w:rsidR="003B5A48" w:rsidRPr="004F34EA">
              <w:rPr>
                <w:rFonts w:ascii="Arial" w:hAnsi="Arial" w:cs="Arial"/>
                <w:sz w:val="22"/>
                <w:szCs w:val="22"/>
                <w:lang w:val="fr-FR"/>
              </w:rPr>
              <w:t xml:space="preserve">ressources envisagées et, le cas échéant, </w:t>
            </w:r>
            <w:r w:rsidR="00C430F8" w:rsidRPr="004F34EA">
              <w:rPr>
                <w:rFonts w:ascii="Arial" w:hAnsi="Arial" w:cs="Arial"/>
                <w:sz w:val="22"/>
                <w:szCs w:val="22"/>
                <w:lang w:val="fr-FR"/>
              </w:rPr>
              <w:t>avec</w:t>
            </w:r>
            <w:r w:rsidR="003B5A48" w:rsidRPr="004F34EA">
              <w:rPr>
                <w:rFonts w:ascii="Arial" w:hAnsi="Arial" w:cs="Arial"/>
                <w:sz w:val="22"/>
                <w:szCs w:val="22"/>
                <w:lang w:val="fr-FR"/>
              </w:rPr>
              <w:t xml:space="preserve"> l’évaluation.</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6625B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9.5.- </w:t>
            </w:r>
            <w:r w:rsidR="003B5A48" w:rsidRPr="004F34EA">
              <w:rPr>
                <w:rFonts w:ascii="Arial" w:hAnsi="Arial" w:cs="Arial"/>
                <w:sz w:val="22"/>
                <w:szCs w:val="22"/>
                <w:lang w:val="fr-FR"/>
              </w:rPr>
              <w:t xml:space="preserve">Approche </w:t>
            </w:r>
            <w:r w:rsidR="00C430F8" w:rsidRPr="004F34EA">
              <w:rPr>
                <w:rFonts w:ascii="Arial" w:hAnsi="Arial" w:cs="Arial"/>
                <w:sz w:val="22"/>
                <w:szCs w:val="22"/>
                <w:lang w:val="fr-FR"/>
              </w:rPr>
              <w:t>fondée sur les</w:t>
            </w:r>
            <w:r w:rsidR="00AF5107" w:rsidRPr="004F34EA">
              <w:rPr>
                <w:rFonts w:ascii="Arial" w:hAnsi="Arial" w:cs="Arial"/>
                <w:sz w:val="22"/>
                <w:szCs w:val="22"/>
                <w:lang w:val="fr-FR"/>
              </w:rPr>
              <w:t xml:space="preserve"> droits. S</w:t>
            </w:r>
            <w:r w:rsidR="003B5A48" w:rsidRPr="004F34EA">
              <w:rPr>
                <w:rFonts w:ascii="Arial" w:hAnsi="Arial" w:cs="Arial"/>
                <w:sz w:val="22"/>
                <w:szCs w:val="22"/>
                <w:lang w:val="fr-FR"/>
              </w:rPr>
              <w:t xml:space="preserve">tratégies pour le renforcement des capacités des </w:t>
            </w:r>
            <w:r w:rsidR="00C430F8" w:rsidRPr="004F34EA">
              <w:rPr>
                <w:rFonts w:ascii="Arial" w:hAnsi="Arial" w:cs="Arial"/>
                <w:sz w:val="22"/>
                <w:szCs w:val="22"/>
                <w:lang w:val="fr-FR"/>
              </w:rPr>
              <w:t>détenteurs</w:t>
            </w:r>
            <w:r w:rsidR="003B5A48" w:rsidRPr="004F34EA">
              <w:rPr>
                <w:rFonts w:ascii="Arial" w:hAnsi="Arial" w:cs="Arial"/>
                <w:sz w:val="22"/>
                <w:szCs w:val="22"/>
                <w:lang w:val="fr-FR"/>
              </w:rPr>
              <w:t xml:space="preserve"> de droits (défense et exigibilité) et/ou des </w:t>
            </w:r>
            <w:r w:rsidR="00C430F8" w:rsidRPr="004F34EA">
              <w:rPr>
                <w:rFonts w:ascii="Arial" w:hAnsi="Arial" w:cs="Arial"/>
                <w:sz w:val="22"/>
                <w:szCs w:val="22"/>
                <w:lang w:val="fr-FR"/>
              </w:rPr>
              <w:t>détenteurs</w:t>
            </w:r>
            <w:r w:rsidR="003B5A48" w:rsidRPr="004F34EA">
              <w:rPr>
                <w:rFonts w:ascii="Arial" w:hAnsi="Arial" w:cs="Arial"/>
                <w:sz w:val="22"/>
                <w:szCs w:val="22"/>
                <w:lang w:val="fr-FR"/>
              </w:rPr>
              <w:t xml:space="preserve"> d’obligations (re</w:t>
            </w:r>
            <w:r w:rsidR="002F0451" w:rsidRPr="004F34EA">
              <w:rPr>
                <w:rFonts w:ascii="Arial" w:hAnsi="Arial" w:cs="Arial"/>
                <w:sz w:val="22"/>
                <w:szCs w:val="22"/>
                <w:lang w:val="fr-FR"/>
              </w:rPr>
              <w:t>spect, protection et promotion)</w:t>
            </w:r>
            <w:r w:rsidR="003B5A48" w:rsidRPr="004F34EA">
              <w:rPr>
                <w:rFonts w:ascii="Arial" w:hAnsi="Arial" w:cs="Arial"/>
                <w:sz w:val="22"/>
                <w:szCs w:val="22"/>
                <w:lang w:val="fr-FR"/>
              </w:rPr>
              <w:t>;</w:t>
            </w:r>
            <w:r w:rsidR="002F0451" w:rsidRPr="004F34EA">
              <w:rPr>
                <w:rFonts w:ascii="Arial" w:hAnsi="Arial" w:cs="Arial"/>
                <w:sz w:val="22"/>
                <w:szCs w:val="22"/>
                <w:lang w:val="fr-FR"/>
              </w:rPr>
              <w:t xml:space="preserve"> </w:t>
            </w:r>
            <w:r w:rsidR="00EF2550" w:rsidRPr="004F34EA">
              <w:rPr>
                <w:rFonts w:ascii="Arial" w:hAnsi="Arial" w:cs="Arial"/>
                <w:sz w:val="22"/>
                <w:szCs w:val="22"/>
                <w:lang w:val="fr-FR"/>
              </w:rPr>
              <w:t>combiner</w:t>
            </w:r>
            <w:r w:rsidR="003B5A48" w:rsidRPr="004F34EA">
              <w:rPr>
                <w:rFonts w:ascii="Arial" w:hAnsi="Arial" w:cs="Arial"/>
                <w:sz w:val="22"/>
                <w:szCs w:val="22"/>
                <w:lang w:val="fr-FR"/>
              </w:rPr>
              <w:t xml:space="preserve"> les stratégies </w:t>
            </w:r>
            <w:r w:rsidR="00EF2550" w:rsidRPr="004F34EA">
              <w:rPr>
                <w:rFonts w:ascii="Arial" w:hAnsi="Arial" w:cs="Arial"/>
                <w:sz w:val="22"/>
                <w:szCs w:val="22"/>
                <w:lang w:val="fr-FR"/>
              </w:rPr>
              <w:t>avec le</w:t>
            </w:r>
            <w:r w:rsidR="003B5A48" w:rsidRPr="004F34EA">
              <w:rPr>
                <w:rFonts w:ascii="Arial" w:hAnsi="Arial" w:cs="Arial"/>
                <w:sz w:val="22"/>
                <w:szCs w:val="22"/>
                <w:lang w:val="fr-FR"/>
              </w:rPr>
              <w:t xml:space="preserve"> diagnostic, </w:t>
            </w:r>
            <w:r w:rsidR="00EF2550" w:rsidRPr="004F34EA">
              <w:rPr>
                <w:rFonts w:ascii="Arial" w:hAnsi="Arial" w:cs="Arial"/>
                <w:sz w:val="22"/>
                <w:szCs w:val="22"/>
                <w:lang w:val="fr-FR"/>
              </w:rPr>
              <w:t>les</w:t>
            </w:r>
            <w:r w:rsidR="003B5A48" w:rsidRPr="004F34EA">
              <w:rPr>
                <w:rFonts w:ascii="Arial" w:hAnsi="Arial" w:cs="Arial"/>
                <w:sz w:val="22"/>
                <w:szCs w:val="22"/>
                <w:lang w:val="fr-FR"/>
              </w:rPr>
              <w:t xml:space="preserve"> objectifs et </w:t>
            </w:r>
            <w:r w:rsidR="00EF2550" w:rsidRPr="004F34EA">
              <w:rPr>
                <w:rFonts w:ascii="Arial" w:hAnsi="Arial" w:cs="Arial"/>
                <w:sz w:val="22"/>
                <w:szCs w:val="22"/>
                <w:lang w:val="fr-FR"/>
              </w:rPr>
              <w:t>les</w:t>
            </w:r>
            <w:r w:rsidR="003B5A48" w:rsidRPr="004F34EA">
              <w:rPr>
                <w:rFonts w:ascii="Arial" w:hAnsi="Arial" w:cs="Arial"/>
                <w:sz w:val="22"/>
                <w:szCs w:val="22"/>
                <w:lang w:val="fr-FR"/>
              </w:rPr>
              <w:t xml:space="preserve"> activités et, le cas échéant, </w:t>
            </w:r>
            <w:r w:rsidR="00EF2550" w:rsidRPr="004F34EA">
              <w:rPr>
                <w:rFonts w:ascii="Arial" w:hAnsi="Arial" w:cs="Arial"/>
                <w:sz w:val="22"/>
                <w:szCs w:val="22"/>
                <w:lang w:val="fr-FR"/>
              </w:rPr>
              <w:t>avec</w:t>
            </w:r>
            <w:r w:rsidR="003B5A48" w:rsidRPr="004F34EA">
              <w:rPr>
                <w:rFonts w:ascii="Arial" w:hAnsi="Arial" w:cs="Arial"/>
                <w:sz w:val="22"/>
                <w:szCs w:val="22"/>
                <w:lang w:val="fr-FR"/>
              </w:rPr>
              <w:t xml:space="preserve"> l’évaluation.</w:t>
            </w:r>
          </w:p>
          <w:p w:rsidR="006625B5" w:rsidRPr="004F34EA" w:rsidRDefault="006625B5" w:rsidP="00BB7C6C">
            <w:pPr>
              <w:tabs>
                <w:tab w:val="left" w:pos="425"/>
                <w:tab w:val="left" w:pos="6946"/>
              </w:tabs>
              <w:jc w:val="both"/>
              <w:rPr>
                <w:rFonts w:ascii="Arial" w:hAnsi="Arial" w:cs="Arial"/>
                <w:sz w:val="22"/>
                <w:szCs w:val="22"/>
                <w:lang w:val="fr-FR"/>
              </w:rPr>
            </w:pPr>
          </w:p>
          <w:p w:rsidR="006625B5" w:rsidRPr="004F34EA" w:rsidRDefault="006625B5" w:rsidP="00BB7C6C">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9.6.- </w:t>
            </w:r>
            <w:r w:rsidR="00AF5107" w:rsidRPr="004F34EA">
              <w:rPr>
                <w:rFonts w:ascii="Arial" w:hAnsi="Arial" w:cs="Arial"/>
                <w:sz w:val="22"/>
                <w:szCs w:val="22"/>
                <w:lang w:val="fr-FR"/>
              </w:rPr>
              <w:t>Durabilité écologique. S</w:t>
            </w:r>
            <w:r w:rsidR="003B5A48" w:rsidRPr="004F34EA">
              <w:rPr>
                <w:rFonts w:ascii="Arial" w:hAnsi="Arial" w:cs="Arial"/>
                <w:sz w:val="22"/>
                <w:szCs w:val="22"/>
                <w:lang w:val="fr-FR"/>
              </w:rPr>
              <w:t>tratégies d’encouragement de modèles de développement plus durables à l’égard de l’environnement – utilisation de technologie adéquate, utilisation efficace des ressources, priorité au local, modèles de consommation, etc.</w:t>
            </w:r>
            <w:r w:rsidRPr="004F34EA">
              <w:rPr>
                <w:rFonts w:ascii="Arial" w:hAnsi="Arial" w:cs="Arial"/>
                <w:sz w:val="22"/>
                <w:szCs w:val="22"/>
                <w:lang w:val="fr-FR"/>
              </w:rPr>
              <w:t xml:space="preserve">-; </w:t>
            </w:r>
            <w:r w:rsidR="00EF2550" w:rsidRPr="004F34EA">
              <w:rPr>
                <w:rFonts w:ascii="Arial" w:hAnsi="Arial" w:cs="Arial"/>
                <w:sz w:val="22"/>
                <w:szCs w:val="22"/>
                <w:lang w:val="fr-FR"/>
              </w:rPr>
              <w:t>combiner</w:t>
            </w:r>
            <w:r w:rsidR="003B5A48" w:rsidRPr="004F34EA">
              <w:rPr>
                <w:rFonts w:ascii="Arial" w:hAnsi="Arial" w:cs="Arial"/>
                <w:sz w:val="22"/>
                <w:szCs w:val="22"/>
                <w:lang w:val="fr-FR"/>
              </w:rPr>
              <w:t xml:space="preserve"> les stratégies </w:t>
            </w:r>
            <w:r w:rsidR="00EF2550" w:rsidRPr="004F34EA">
              <w:rPr>
                <w:rFonts w:ascii="Arial" w:hAnsi="Arial" w:cs="Arial"/>
                <w:sz w:val="22"/>
                <w:szCs w:val="22"/>
                <w:lang w:val="fr-FR"/>
              </w:rPr>
              <w:t>avec le</w:t>
            </w:r>
            <w:r w:rsidR="003B5A48" w:rsidRPr="004F34EA">
              <w:rPr>
                <w:rFonts w:ascii="Arial" w:hAnsi="Arial" w:cs="Arial"/>
                <w:sz w:val="22"/>
                <w:szCs w:val="22"/>
                <w:lang w:val="fr-FR"/>
              </w:rPr>
              <w:t xml:space="preserve"> diagnostic, </w:t>
            </w:r>
            <w:r w:rsidR="00EF2550" w:rsidRPr="004F34EA">
              <w:rPr>
                <w:rFonts w:ascii="Arial" w:hAnsi="Arial" w:cs="Arial"/>
                <w:sz w:val="22"/>
                <w:szCs w:val="22"/>
                <w:lang w:val="fr-FR"/>
              </w:rPr>
              <w:t>les</w:t>
            </w:r>
            <w:r w:rsidR="003B5A48" w:rsidRPr="004F34EA">
              <w:rPr>
                <w:rFonts w:ascii="Arial" w:hAnsi="Arial" w:cs="Arial"/>
                <w:sz w:val="22"/>
                <w:szCs w:val="22"/>
                <w:lang w:val="fr-FR"/>
              </w:rPr>
              <w:t xml:space="preserve"> objectifs, </w:t>
            </w:r>
            <w:r w:rsidR="00EF2550" w:rsidRPr="004F34EA">
              <w:rPr>
                <w:rFonts w:ascii="Arial" w:hAnsi="Arial" w:cs="Arial"/>
                <w:sz w:val="22"/>
                <w:szCs w:val="22"/>
                <w:lang w:val="fr-FR"/>
              </w:rPr>
              <w:t xml:space="preserve">les </w:t>
            </w:r>
            <w:r w:rsidR="003B5A48" w:rsidRPr="004F34EA">
              <w:rPr>
                <w:rFonts w:ascii="Arial" w:hAnsi="Arial" w:cs="Arial"/>
                <w:sz w:val="22"/>
                <w:szCs w:val="22"/>
                <w:lang w:val="fr-FR"/>
              </w:rPr>
              <w:t xml:space="preserve">activités et </w:t>
            </w:r>
            <w:r w:rsidR="00EF2550" w:rsidRPr="004F34EA">
              <w:rPr>
                <w:rFonts w:ascii="Arial" w:hAnsi="Arial" w:cs="Arial"/>
                <w:sz w:val="22"/>
                <w:szCs w:val="22"/>
                <w:lang w:val="fr-FR"/>
              </w:rPr>
              <w:t xml:space="preserve">les </w:t>
            </w:r>
            <w:r w:rsidR="003B5A48" w:rsidRPr="004F34EA">
              <w:rPr>
                <w:rFonts w:ascii="Arial" w:hAnsi="Arial" w:cs="Arial"/>
                <w:sz w:val="22"/>
                <w:szCs w:val="22"/>
                <w:lang w:val="fr-FR"/>
              </w:rPr>
              <w:t xml:space="preserve">mesures spécifiques pour prévenir et atténuer l’impact négatif et, le cas échéant, </w:t>
            </w:r>
            <w:r w:rsidR="00EF2550" w:rsidRPr="004F34EA">
              <w:rPr>
                <w:rFonts w:ascii="Arial" w:hAnsi="Arial" w:cs="Arial"/>
                <w:sz w:val="22"/>
                <w:szCs w:val="22"/>
                <w:lang w:val="fr-FR"/>
              </w:rPr>
              <w:t xml:space="preserve">avec </w:t>
            </w:r>
            <w:r w:rsidR="00AF5107" w:rsidRPr="004F34EA">
              <w:rPr>
                <w:rFonts w:ascii="Arial" w:hAnsi="Arial" w:cs="Arial"/>
                <w:sz w:val="22"/>
                <w:szCs w:val="22"/>
                <w:lang w:val="fr-FR"/>
              </w:rPr>
              <w:t>l’évaluation</w:t>
            </w:r>
            <w:r w:rsidR="003B5A48" w:rsidRPr="004F34EA">
              <w:rPr>
                <w:rFonts w:ascii="Arial" w:hAnsi="Arial" w:cs="Arial"/>
                <w:sz w:val="22"/>
                <w:szCs w:val="22"/>
                <w:lang w:val="fr-FR"/>
              </w:rPr>
              <w:t>.</w:t>
            </w:r>
          </w:p>
          <w:p w:rsidR="006625B5" w:rsidRPr="004F34EA" w:rsidRDefault="006625B5" w:rsidP="00BB7C6C">
            <w:pPr>
              <w:tabs>
                <w:tab w:val="left" w:pos="425"/>
                <w:tab w:val="left" w:pos="6946"/>
              </w:tabs>
              <w:jc w:val="both"/>
              <w:rPr>
                <w:rFonts w:ascii="Arial" w:hAnsi="Arial" w:cs="Arial"/>
                <w:sz w:val="22"/>
                <w:szCs w:val="22"/>
                <w:lang w:val="fr-FR"/>
              </w:rPr>
            </w:pPr>
            <w:bookmarkStart w:id="0" w:name="_GoBack"/>
            <w:bookmarkEnd w:id="0"/>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4F34EA" w:rsidRDefault="006625B5"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10.- </w:t>
      </w:r>
      <w:r w:rsidR="003B5A48" w:rsidRPr="004F34EA">
        <w:rPr>
          <w:rFonts w:ascii="Arial" w:hAnsi="Arial" w:cs="Arial"/>
          <w:sz w:val="22"/>
          <w:szCs w:val="22"/>
          <w:lang w:val="fr-FR"/>
        </w:rPr>
        <w:t>SU</w:t>
      </w:r>
      <w:r w:rsidR="00AF5107" w:rsidRPr="004F34EA">
        <w:rPr>
          <w:rFonts w:ascii="Arial" w:hAnsi="Arial" w:cs="Arial"/>
          <w:sz w:val="22"/>
          <w:szCs w:val="22"/>
          <w:lang w:val="fr-FR"/>
        </w:rPr>
        <w:t>IVI ET ÉVALUATION INTERNE. A</w:t>
      </w:r>
      <w:r w:rsidR="003B5A48" w:rsidRPr="004F34EA">
        <w:rPr>
          <w:rFonts w:ascii="Arial" w:hAnsi="Arial" w:cs="Arial"/>
          <w:sz w:val="22"/>
          <w:szCs w:val="22"/>
          <w:lang w:val="fr-FR"/>
        </w:rPr>
        <w:t>ctions de suivi et d’évaluation prévu</w:t>
      </w:r>
      <w:r w:rsidR="00EF2550" w:rsidRPr="004F34EA">
        <w:rPr>
          <w:rFonts w:ascii="Arial" w:hAnsi="Arial" w:cs="Arial"/>
          <w:sz w:val="22"/>
          <w:szCs w:val="22"/>
          <w:lang w:val="fr-FR"/>
        </w:rPr>
        <w:t>e</w:t>
      </w:r>
      <w:r w:rsidR="003B5A48" w:rsidRPr="004F34EA">
        <w:rPr>
          <w:rFonts w:ascii="Arial" w:hAnsi="Arial" w:cs="Arial"/>
          <w:sz w:val="22"/>
          <w:szCs w:val="22"/>
          <w:lang w:val="fr-FR"/>
        </w:rPr>
        <w:t>s par l’organisme demandeur</w:t>
      </w:r>
      <w:r w:rsidR="00A82325" w:rsidRPr="004F34EA">
        <w:rPr>
          <w:rFonts w:ascii="Arial" w:hAnsi="Arial" w:cs="Arial"/>
          <w:sz w:val="22"/>
          <w:szCs w:val="22"/>
          <w:lang w:val="fr-FR"/>
        </w:rPr>
        <w:t xml:space="preserve"> (siège central</w:t>
      </w:r>
      <w:r w:rsidR="00B17A0B" w:rsidRPr="004F34EA">
        <w:rPr>
          <w:rFonts w:ascii="Arial" w:hAnsi="Arial" w:cs="Arial"/>
          <w:sz w:val="22"/>
          <w:szCs w:val="22"/>
          <w:lang w:val="fr-FR"/>
        </w:rPr>
        <w:t>,</w:t>
      </w:r>
      <w:r w:rsidR="00A82325" w:rsidRPr="004F34EA">
        <w:rPr>
          <w:rFonts w:ascii="Arial" w:hAnsi="Arial" w:cs="Arial"/>
          <w:sz w:val="22"/>
          <w:szCs w:val="22"/>
          <w:lang w:val="fr-FR"/>
        </w:rPr>
        <w:t xml:space="preserve"> délégation permanente dans la CAPB</w:t>
      </w:r>
      <w:r w:rsidR="00B17A0B" w:rsidRPr="004F34EA">
        <w:rPr>
          <w:rFonts w:ascii="Arial" w:hAnsi="Arial" w:cs="Arial"/>
          <w:sz w:val="22"/>
          <w:szCs w:val="22"/>
          <w:lang w:val="fr-FR"/>
        </w:rPr>
        <w:t>, délégation sur le terrain et/ou personne expatriée</w:t>
      </w:r>
      <w:r w:rsidR="00A82325" w:rsidRPr="004F34EA">
        <w:rPr>
          <w:rFonts w:ascii="Arial" w:hAnsi="Arial" w:cs="Arial"/>
          <w:sz w:val="22"/>
          <w:szCs w:val="22"/>
          <w:lang w:val="fr-FR"/>
        </w:rPr>
        <w:t>)</w:t>
      </w:r>
      <w:r w:rsidR="003B5A48" w:rsidRPr="004F34EA">
        <w:rPr>
          <w:rFonts w:ascii="Arial" w:hAnsi="Arial" w:cs="Arial"/>
          <w:sz w:val="22"/>
          <w:szCs w:val="22"/>
          <w:lang w:val="fr-FR"/>
        </w:rPr>
        <w:t>, le partenaire local ou autres agents.</w:t>
      </w:r>
    </w:p>
    <w:p w:rsidR="006625B5" w:rsidRPr="004F34EA"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4F34EA" w:rsidTr="00AF5107">
        <w:trPr>
          <w:trHeight w:val="70"/>
        </w:trPr>
        <w:tc>
          <w:tcPr>
            <w:tcW w:w="8575" w:type="dxa"/>
          </w:tcPr>
          <w:p w:rsidR="006625B5" w:rsidRPr="004F34EA" w:rsidRDefault="006625B5" w:rsidP="00BB7C6C">
            <w:pPr>
              <w:tabs>
                <w:tab w:val="left" w:pos="425"/>
                <w:tab w:val="left" w:pos="6946"/>
              </w:tabs>
              <w:jc w:val="both"/>
              <w:rPr>
                <w:rFonts w:ascii="Arial" w:hAnsi="Arial" w:cs="Arial"/>
                <w:sz w:val="22"/>
                <w:szCs w:val="22"/>
                <w:lang w:val="fr-FR"/>
              </w:rPr>
            </w:pPr>
          </w:p>
        </w:tc>
      </w:tr>
    </w:tbl>
    <w:p w:rsidR="006625B5" w:rsidRPr="004F34EA" w:rsidRDefault="006625B5" w:rsidP="006625B5">
      <w:pPr>
        <w:tabs>
          <w:tab w:val="left" w:pos="425"/>
          <w:tab w:val="left" w:pos="6946"/>
        </w:tabs>
        <w:jc w:val="both"/>
        <w:rPr>
          <w:rFonts w:ascii="Arial" w:hAnsi="Arial" w:cs="Arial"/>
          <w:sz w:val="22"/>
          <w:szCs w:val="22"/>
          <w:lang w:val="fr-FR"/>
        </w:rPr>
      </w:pPr>
    </w:p>
    <w:p w:rsidR="006625B5" w:rsidRPr="00A67174" w:rsidRDefault="006625B5" w:rsidP="006625B5">
      <w:pPr>
        <w:tabs>
          <w:tab w:val="left" w:pos="425"/>
          <w:tab w:val="left" w:pos="6946"/>
        </w:tabs>
        <w:jc w:val="both"/>
        <w:rPr>
          <w:rFonts w:ascii="Arial" w:hAnsi="Arial" w:cs="Arial"/>
          <w:sz w:val="22"/>
          <w:szCs w:val="22"/>
          <w:lang w:val="fr-FR"/>
        </w:rPr>
      </w:pPr>
      <w:r w:rsidRPr="004F34EA">
        <w:rPr>
          <w:rFonts w:ascii="Arial" w:hAnsi="Arial" w:cs="Arial"/>
          <w:sz w:val="22"/>
          <w:szCs w:val="22"/>
          <w:lang w:val="fr-FR"/>
        </w:rPr>
        <w:t xml:space="preserve">11.- </w:t>
      </w:r>
      <w:r w:rsidR="00AF5107" w:rsidRPr="004F34EA">
        <w:rPr>
          <w:rFonts w:ascii="Arial" w:hAnsi="Arial" w:cs="Arial"/>
          <w:sz w:val="22"/>
          <w:szCs w:val="22"/>
          <w:lang w:val="fr-FR"/>
        </w:rPr>
        <w:t>ÉVALUATION EXTERNE DU PROJET. S</w:t>
      </w:r>
      <w:r w:rsidR="003B5A48" w:rsidRPr="004F34EA">
        <w:rPr>
          <w:rFonts w:ascii="Arial" w:hAnsi="Arial" w:cs="Arial"/>
          <w:sz w:val="22"/>
          <w:szCs w:val="22"/>
          <w:lang w:val="fr-FR"/>
        </w:rPr>
        <w:t>i l’évaluation est envisagée, apporter en les termes de référence</w:t>
      </w:r>
      <w:r w:rsidR="00A82325" w:rsidRPr="004F34EA">
        <w:rPr>
          <w:rFonts w:ascii="Arial" w:hAnsi="Arial" w:cs="Arial"/>
          <w:sz w:val="22"/>
          <w:szCs w:val="22"/>
          <w:lang w:val="fr-FR"/>
        </w:rPr>
        <w:t xml:space="preserve"> dans </w:t>
      </w:r>
      <w:r w:rsidR="00A82325" w:rsidRPr="004F34EA">
        <w:rPr>
          <w:rFonts w:ascii="Arial" w:hAnsi="Arial" w:cs="Arial"/>
          <w:i/>
          <w:sz w:val="22"/>
          <w:szCs w:val="22"/>
          <w:u w:val="single"/>
          <w:lang w:val="fr-FR"/>
        </w:rPr>
        <w:t>Annexes Termes de référence</w:t>
      </w:r>
      <w:r w:rsidR="003B5A48" w:rsidRPr="004F34EA">
        <w:rPr>
          <w:rFonts w:ascii="Arial" w:hAnsi="Arial" w:cs="Arial"/>
          <w:sz w:val="22"/>
          <w:szCs w:val="22"/>
          <w:lang w:val="fr-FR"/>
        </w:rPr>
        <w:t>, qui contiendront les points suivants:</w:t>
      </w:r>
      <w:r w:rsidRPr="004F34EA">
        <w:rPr>
          <w:rFonts w:ascii="Arial" w:hAnsi="Arial" w:cs="Arial"/>
          <w:sz w:val="22"/>
          <w:lang w:val="fr-FR"/>
        </w:rPr>
        <w:t xml:space="preserve"> </w:t>
      </w:r>
      <w:r w:rsidR="003B5A48" w:rsidRPr="004F34EA">
        <w:rPr>
          <w:rFonts w:ascii="Arial" w:hAnsi="Arial" w:cs="Arial"/>
          <w:sz w:val="22"/>
          <w:lang w:val="fr-FR"/>
        </w:rPr>
        <w:t>antécédents, objectif et champ d</w:t>
      </w:r>
      <w:r w:rsidR="00EF2550" w:rsidRPr="004F34EA">
        <w:rPr>
          <w:rFonts w:ascii="Arial" w:hAnsi="Arial" w:cs="Arial"/>
          <w:sz w:val="22"/>
          <w:lang w:val="fr-FR"/>
        </w:rPr>
        <w:t>e l</w:t>
      </w:r>
      <w:r w:rsidR="003B5A48" w:rsidRPr="004F34EA">
        <w:rPr>
          <w:rFonts w:ascii="Arial" w:hAnsi="Arial" w:cs="Arial"/>
          <w:sz w:val="22"/>
          <w:lang w:val="fr-FR"/>
        </w:rPr>
        <w:t>’évaluation; questions de l’évaluation; critères de l’évaluation; méthodologie et plan de travail; structure et présen</w:t>
      </w:r>
      <w:r w:rsidR="00AF5107" w:rsidRPr="004F34EA">
        <w:rPr>
          <w:rFonts w:ascii="Arial" w:hAnsi="Arial" w:cs="Arial"/>
          <w:sz w:val="22"/>
          <w:lang w:val="fr-FR"/>
        </w:rPr>
        <w:t>tation de rapports d’évaluation</w:t>
      </w:r>
      <w:r w:rsidR="003B5A48" w:rsidRPr="004F34EA">
        <w:rPr>
          <w:rFonts w:ascii="Arial" w:hAnsi="Arial" w:cs="Arial"/>
          <w:sz w:val="22"/>
          <w:lang w:val="fr-FR"/>
        </w:rPr>
        <w:t xml:space="preserve">; conditions requises et profil de l’équipe d’évaluation; </w:t>
      </w:r>
      <w:r w:rsidR="00EF2550" w:rsidRPr="004F34EA">
        <w:rPr>
          <w:rFonts w:ascii="Arial" w:hAnsi="Arial" w:cs="Arial"/>
          <w:sz w:val="22"/>
          <w:lang w:val="fr-FR"/>
        </w:rPr>
        <w:t>échéancier</w:t>
      </w:r>
      <w:r w:rsidR="00AF5107" w:rsidRPr="004F34EA">
        <w:rPr>
          <w:rFonts w:ascii="Arial" w:hAnsi="Arial" w:cs="Arial"/>
          <w:sz w:val="22"/>
          <w:lang w:val="fr-FR"/>
        </w:rPr>
        <w:t xml:space="preserve"> et coût</w:t>
      </w:r>
      <w:r w:rsidR="003B5A48" w:rsidRPr="004F34EA">
        <w:rPr>
          <w:rFonts w:ascii="Arial" w:hAnsi="Arial" w:cs="Arial"/>
          <w:sz w:val="22"/>
          <w:lang w:val="fr-FR"/>
        </w:rPr>
        <w:t>; ainsi que les mécanismes de diffusion</w:t>
      </w:r>
      <w:r w:rsidR="00EF2550" w:rsidRPr="004F34EA">
        <w:rPr>
          <w:rFonts w:ascii="Arial" w:hAnsi="Arial" w:cs="Arial"/>
          <w:sz w:val="22"/>
          <w:lang w:val="fr-FR"/>
        </w:rPr>
        <w:t>,</w:t>
      </w:r>
      <w:r w:rsidR="003B5A48" w:rsidRPr="004F34EA">
        <w:rPr>
          <w:rFonts w:ascii="Arial" w:hAnsi="Arial" w:cs="Arial"/>
          <w:sz w:val="22"/>
          <w:lang w:val="fr-FR"/>
        </w:rPr>
        <w:t xml:space="preserve"> interne et externe</w:t>
      </w:r>
      <w:r w:rsidR="00EF2550" w:rsidRPr="004F34EA">
        <w:rPr>
          <w:rFonts w:ascii="Arial" w:hAnsi="Arial" w:cs="Arial"/>
          <w:sz w:val="22"/>
          <w:lang w:val="fr-FR"/>
        </w:rPr>
        <w:t>,</w:t>
      </w:r>
      <w:r w:rsidR="003B5A48" w:rsidRPr="004F34EA">
        <w:rPr>
          <w:rFonts w:ascii="Arial" w:hAnsi="Arial" w:cs="Arial"/>
          <w:sz w:val="22"/>
          <w:lang w:val="fr-FR"/>
        </w:rPr>
        <w:t xml:space="preserve"> des principaux résultats de l’</w:t>
      </w:r>
      <w:r w:rsidR="00AF5107" w:rsidRPr="004F34EA">
        <w:rPr>
          <w:rFonts w:ascii="Arial" w:hAnsi="Arial" w:cs="Arial"/>
          <w:sz w:val="22"/>
          <w:lang w:val="fr-FR"/>
        </w:rPr>
        <w:t>évaluation et ses enseignements</w:t>
      </w:r>
      <w:r w:rsidR="003B5A48" w:rsidRPr="004F34EA">
        <w:rPr>
          <w:rFonts w:ascii="Arial" w:hAnsi="Arial" w:cs="Arial"/>
          <w:sz w:val="22"/>
          <w:lang w:val="fr-FR"/>
        </w:rPr>
        <w:t>.</w:t>
      </w:r>
    </w:p>
    <w:p w:rsidR="006625B5" w:rsidRPr="00A67174" w:rsidRDefault="006625B5" w:rsidP="006625B5">
      <w:pPr>
        <w:tabs>
          <w:tab w:val="left" w:pos="425"/>
          <w:tab w:val="left" w:pos="6946"/>
        </w:tabs>
        <w:jc w:val="both"/>
        <w:rPr>
          <w:rFonts w:ascii="Arial" w:hAnsi="Arial" w:cs="Arial"/>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75"/>
      </w:tblGrid>
      <w:tr w:rsidR="006625B5" w:rsidRPr="00D57107" w:rsidTr="00AF5107">
        <w:trPr>
          <w:trHeight w:val="70"/>
        </w:trPr>
        <w:tc>
          <w:tcPr>
            <w:tcW w:w="8575" w:type="dxa"/>
          </w:tcPr>
          <w:p w:rsidR="006625B5" w:rsidRDefault="006625B5" w:rsidP="00BB7C6C">
            <w:pPr>
              <w:tabs>
                <w:tab w:val="left" w:pos="425"/>
                <w:tab w:val="left" w:pos="6946"/>
              </w:tabs>
              <w:jc w:val="both"/>
              <w:rPr>
                <w:rFonts w:ascii="Arial" w:hAnsi="Arial" w:cs="Arial"/>
                <w:sz w:val="22"/>
                <w:szCs w:val="22"/>
                <w:lang w:val="fr-FR"/>
              </w:rPr>
            </w:pPr>
          </w:p>
          <w:p w:rsidR="00624A8C" w:rsidRPr="00A67174" w:rsidRDefault="00624A8C" w:rsidP="00BB7C6C">
            <w:pPr>
              <w:tabs>
                <w:tab w:val="left" w:pos="425"/>
                <w:tab w:val="left" w:pos="6946"/>
              </w:tabs>
              <w:jc w:val="both"/>
              <w:rPr>
                <w:rFonts w:ascii="Arial" w:hAnsi="Arial" w:cs="Arial"/>
                <w:sz w:val="22"/>
                <w:szCs w:val="22"/>
                <w:lang w:val="fr-FR"/>
              </w:rPr>
            </w:pPr>
          </w:p>
        </w:tc>
      </w:tr>
    </w:tbl>
    <w:p w:rsidR="00CA373B" w:rsidRPr="00A67174" w:rsidRDefault="00CA373B">
      <w:pPr>
        <w:rPr>
          <w:lang w:val="fr-FR"/>
        </w:rPr>
      </w:pPr>
    </w:p>
    <w:sectPr w:rsidR="00CA373B" w:rsidRPr="00A67174" w:rsidSect="002F7506">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F15" w:rsidRDefault="005E7F15" w:rsidP="006625B5">
      <w:r>
        <w:separator/>
      </w:r>
    </w:p>
  </w:endnote>
  <w:endnote w:type="continuationSeparator" w:id="0">
    <w:p w:rsidR="005E7F15" w:rsidRDefault="005E7F15" w:rsidP="00662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15" w:rsidRDefault="0050678A" w:rsidP="00BB7C6C">
    <w:pPr>
      <w:pStyle w:val="Piedepgina"/>
      <w:framePr w:wrap="around" w:vAnchor="text" w:hAnchor="margin" w:xAlign="right" w:y="1"/>
      <w:rPr>
        <w:rStyle w:val="Nmerodepgina"/>
      </w:rPr>
    </w:pPr>
    <w:r>
      <w:rPr>
        <w:rStyle w:val="Nmerodepgina"/>
      </w:rPr>
      <w:fldChar w:fldCharType="begin"/>
    </w:r>
    <w:r w:rsidR="005E7F15">
      <w:rPr>
        <w:rStyle w:val="Nmerodepgina"/>
      </w:rPr>
      <w:instrText xml:space="preserve">PAGE  </w:instrText>
    </w:r>
    <w:r>
      <w:rPr>
        <w:rStyle w:val="Nmerodepgina"/>
      </w:rPr>
      <w:fldChar w:fldCharType="separate"/>
    </w:r>
    <w:r w:rsidR="005E7F15">
      <w:rPr>
        <w:rStyle w:val="Nmerodepgina"/>
        <w:noProof/>
      </w:rPr>
      <w:t>68</w:t>
    </w:r>
    <w:r>
      <w:rPr>
        <w:rStyle w:val="Nmerodepgina"/>
      </w:rPr>
      <w:fldChar w:fldCharType="end"/>
    </w:r>
  </w:p>
  <w:p w:rsidR="005E7F15" w:rsidRDefault="005E7F15">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15" w:rsidRPr="00AF5107" w:rsidRDefault="005E7F15">
    <w:pPr>
      <w:pStyle w:val="Piedepgina"/>
      <w:jc w:val="right"/>
      <w:rPr>
        <w:rFonts w:ascii="Arial" w:hAnsi="Arial" w:cs="Arial"/>
      </w:rPr>
    </w:pPr>
    <w:r w:rsidRPr="00AF5107">
      <w:rPr>
        <w:rFonts w:ascii="Arial" w:hAnsi="Arial" w:cs="Arial"/>
      </w:rPr>
      <w:t>P</w:t>
    </w:r>
    <w:r w:rsidR="00C430F8" w:rsidRPr="00AF5107">
      <w:rPr>
        <w:rFonts w:ascii="Arial" w:hAnsi="Arial" w:cs="Arial"/>
      </w:rPr>
      <w:t>age</w:t>
    </w:r>
    <w:r w:rsidRPr="00AF5107">
      <w:rPr>
        <w:rFonts w:ascii="Arial" w:hAnsi="Arial" w:cs="Arial"/>
      </w:rPr>
      <w:t xml:space="preserve"> </w:t>
    </w:r>
    <w:r w:rsidR="0050678A" w:rsidRPr="00AF5107">
      <w:rPr>
        <w:rFonts w:ascii="Arial" w:hAnsi="Arial" w:cs="Arial"/>
        <w:bCs/>
        <w:sz w:val="24"/>
        <w:szCs w:val="24"/>
      </w:rPr>
      <w:fldChar w:fldCharType="begin"/>
    </w:r>
    <w:r w:rsidRPr="00AF5107">
      <w:rPr>
        <w:rFonts w:ascii="Arial" w:hAnsi="Arial" w:cs="Arial"/>
        <w:bCs/>
      </w:rPr>
      <w:instrText>PAGE</w:instrText>
    </w:r>
    <w:r w:rsidR="0050678A" w:rsidRPr="00AF5107">
      <w:rPr>
        <w:rFonts w:ascii="Arial" w:hAnsi="Arial" w:cs="Arial"/>
        <w:bCs/>
        <w:sz w:val="24"/>
        <w:szCs w:val="24"/>
      </w:rPr>
      <w:fldChar w:fldCharType="separate"/>
    </w:r>
    <w:r w:rsidR="004F34EA">
      <w:rPr>
        <w:rFonts w:ascii="Arial" w:hAnsi="Arial" w:cs="Arial"/>
        <w:bCs/>
        <w:noProof/>
      </w:rPr>
      <w:t>6</w:t>
    </w:r>
    <w:r w:rsidR="0050678A" w:rsidRPr="00AF5107">
      <w:rPr>
        <w:rFonts w:ascii="Arial" w:hAnsi="Arial" w:cs="Arial"/>
        <w:bCs/>
        <w:sz w:val="24"/>
        <w:szCs w:val="24"/>
      </w:rPr>
      <w:fldChar w:fldCharType="end"/>
    </w:r>
    <w:r w:rsidRPr="00AF5107">
      <w:rPr>
        <w:rFonts w:ascii="Arial" w:hAnsi="Arial" w:cs="Arial"/>
      </w:rPr>
      <w:t xml:space="preserve"> de </w:t>
    </w:r>
    <w:r w:rsidR="0050678A" w:rsidRPr="00AF5107">
      <w:rPr>
        <w:rFonts w:ascii="Arial" w:hAnsi="Arial" w:cs="Arial"/>
        <w:bCs/>
        <w:sz w:val="24"/>
        <w:szCs w:val="24"/>
      </w:rPr>
      <w:fldChar w:fldCharType="begin"/>
    </w:r>
    <w:r w:rsidRPr="00AF5107">
      <w:rPr>
        <w:rFonts w:ascii="Arial" w:hAnsi="Arial" w:cs="Arial"/>
        <w:bCs/>
      </w:rPr>
      <w:instrText>NUMPAGES</w:instrText>
    </w:r>
    <w:r w:rsidR="0050678A" w:rsidRPr="00AF5107">
      <w:rPr>
        <w:rFonts w:ascii="Arial" w:hAnsi="Arial" w:cs="Arial"/>
        <w:bCs/>
        <w:sz w:val="24"/>
        <w:szCs w:val="24"/>
      </w:rPr>
      <w:fldChar w:fldCharType="separate"/>
    </w:r>
    <w:r w:rsidR="004F34EA">
      <w:rPr>
        <w:rFonts w:ascii="Arial" w:hAnsi="Arial" w:cs="Arial"/>
        <w:bCs/>
        <w:noProof/>
      </w:rPr>
      <w:t>6</w:t>
    </w:r>
    <w:r w:rsidR="0050678A" w:rsidRPr="00AF5107">
      <w:rPr>
        <w:rFonts w:ascii="Arial" w:hAnsi="Arial" w:cs="Arial"/>
        <w:bCs/>
        <w:sz w:val="24"/>
        <w:szCs w:val="24"/>
      </w:rPr>
      <w:fldChar w:fldCharType="end"/>
    </w:r>
  </w:p>
  <w:p w:rsidR="005E7F15" w:rsidRPr="00526FE2" w:rsidRDefault="005E7F15" w:rsidP="00BB7C6C">
    <w:pPr>
      <w:pStyle w:val="Piedepgina"/>
      <w:ind w:right="360"/>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F15" w:rsidRPr="00A905A2" w:rsidRDefault="005E7F15">
    <w:pPr>
      <w:pStyle w:val="Piedepgina"/>
      <w:jc w:val="right"/>
      <w:rPr>
        <w:rFonts w:ascii="Arial" w:hAnsi="Arial" w:cs="Arial"/>
      </w:rPr>
    </w:pPr>
    <w:r w:rsidRPr="00A905A2">
      <w:rPr>
        <w:rFonts w:ascii="Arial" w:hAnsi="Arial" w:cs="Arial"/>
      </w:rPr>
      <w:t xml:space="preserve">Página </w:t>
    </w:r>
    <w:r w:rsidR="0050678A" w:rsidRPr="00A905A2">
      <w:rPr>
        <w:rFonts w:ascii="Arial" w:hAnsi="Arial" w:cs="Arial"/>
        <w:b/>
        <w:bCs/>
        <w:sz w:val="24"/>
        <w:szCs w:val="24"/>
      </w:rPr>
      <w:fldChar w:fldCharType="begin"/>
    </w:r>
    <w:r w:rsidRPr="00A905A2">
      <w:rPr>
        <w:rFonts w:ascii="Arial" w:hAnsi="Arial" w:cs="Arial"/>
        <w:b/>
        <w:bCs/>
      </w:rPr>
      <w:instrText>PAGE</w:instrText>
    </w:r>
    <w:r w:rsidR="0050678A" w:rsidRPr="00A905A2">
      <w:rPr>
        <w:rFonts w:ascii="Arial" w:hAnsi="Arial" w:cs="Arial"/>
        <w:b/>
        <w:bCs/>
        <w:sz w:val="24"/>
        <w:szCs w:val="24"/>
      </w:rPr>
      <w:fldChar w:fldCharType="separate"/>
    </w:r>
    <w:r>
      <w:rPr>
        <w:rFonts w:ascii="Arial" w:hAnsi="Arial" w:cs="Arial"/>
        <w:b/>
        <w:bCs/>
        <w:noProof/>
      </w:rPr>
      <w:t>1</w:t>
    </w:r>
    <w:r w:rsidR="0050678A" w:rsidRPr="00A905A2">
      <w:rPr>
        <w:rFonts w:ascii="Arial" w:hAnsi="Arial" w:cs="Arial"/>
        <w:b/>
        <w:bCs/>
        <w:sz w:val="24"/>
        <w:szCs w:val="24"/>
      </w:rPr>
      <w:fldChar w:fldCharType="end"/>
    </w:r>
    <w:r w:rsidRPr="00A905A2">
      <w:rPr>
        <w:rFonts w:ascii="Arial" w:hAnsi="Arial" w:cs="Arial"/>
      </w:rPr>
      <w:t xml:space="preserve"> de </w:t>
    </w:r>
    <w:r w:rsidR="0050678A" w:rsidRPr="00A905A2">
      <w:rPr>
        <w:rFonts w:ascii="Arial" w:hAnsi="Arial" w:cs="Arial"/>
        <w:b/>
        <w:bCs/>
        <w:sz w:val="24"/>
        <w:szCs w:val="24"/>
      </w:rPr>
      <w:fldChar w:fldCharType="begin"/>
    </w:r>
    <w:r w:rsidRPr="00A905A2">
      <w:rPr>
        <w:rFonts w:ascii="Arial" w:hAnsi="Arial" w:cs="Arial"/>
        <w:b/>
        <w:bCs/>
      </w:rPr>
      <w:instrText>NUMPAGES</w:instrText>
    </w:r>
    <w:r w:rsidR="0050678A" w:rsidRPr="00A905A2">
      <w:rPr>
        <w:rFonts w:ascii="Arial" w:hAnsi="Arial" w:cs="Arial"/>
        <w:b/>
        <w:bCs/>
        <w:sz w:val="24"/>
        <w:szCs w:val="24"/>
      </w:rPr>
      <w:fldChar w:fldCharType="separate"/>
    </w:r>
    <w:r w:rsidR="00BF73BA">
      <w:rPr>
        <w:rFonts w:ascii="Arial" w:hAnsi="Arial" w:cs="Arial"/>
        <w:b/>
        <w:bCs/>
        <w:noProof/>
      </w:rPr>
      <w:t>5</w:t>
    </w:r>
    <w:r w:rsidR="0050678A" w:rsidRPr="00A905A2">
      <w:rPr>
        <w:rFonts w:ascii="Arial" w:hAnsi="Arial" w:cs="Arial"/>
        <w:b/>
        <w:bCs/>
        <w:sz w:val="24"/>
        <w:szCs w:val="24"/>
      </w:rPr>
      <w:fldChar w:fldCharType="end"/>
    </w:r>
  </w:p>
  <w:p w:rsidR="005E7F15" w:rsidRDefault="005E7F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F15" w:rsidRDefault="005E7F15" w:rsidP="006625B5">
      <w:r>
        <w:separator/>
      </w:r>
    </w:p>
  </w:footnote>
  <w:footnote w:type="continuationSeparator" w:id="0">
    <w:p w:rsidR="005E7F15" w:rsidRDefault="005E7F15" w:rsidP="006625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4322"/>
      <w:gridCol w:w="4322"/>
    </w:tblGrid>
    <w:tr w:rsidR="005E7F15" w:rsidTr="005E7F15">
      <w:tc>
        <w:tcPr>
          <w:tcW w:w="4322" w:type="dxa"/>
          <w:shd w:val="clear" w:color="auto" w:fill="auto"/>
        </w:tcPr>
        <w:p w:rsidR="005E7F15" w:rsidRDefault="005E7F15" w:rsidP="005E7F15">
          <w:pPr>
            <w:pStyle w:val="Encabezado"/>
            <w:tabs>
              <w:tab w:val="clear" w:pos="4819"/>
              <w:tab w:val="clear" w:pos="9071"/>
              <w:tab w:val="left" w:pos="3231"/>
              <w:tab w:val="right" w:pos="4106"/>
            </w:tabs>
            <w:jc w:val="both"/>
          </w:pPr>
          <w:r>
            <w:rPr>
              <w:noProof/>
              <w:lang w:eastAsia="es-ES"/>
            </w:rPr>
            <w:drawing>
              <wp:inline distT="0" distB="0" distL="0" distR="0" wp14:anchorId="4D1111B8" wp14:editId="22E1A453">
                <wp:extent cx="1288415" cy="755650"/>
                <wp:effectExtent l="0" t="0" r="6985" b="6350"/>
                <wp:docPr id="2" name="Imagen 2" descr="Logo AGENCIA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GENCIA 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415" cy="755650"/>
                        </a:xfrm>
                        <a:prstGeom prst="rect">
                          <a:avLst/>
                        </a:prstGeom>
                        <a:noFill/>
                        <a:ln>
                          <a:noFill/>
                        </a:ln>
                      </pic:spPr>
                    </pic:pic>
                  </a:graphicData>
                </a:graphic>
              </wp:inline>
            </w:drawing>
          </w:r>
          <w:r>
            <w:tab/>
          </w:r>
          <w:r>
            <w:tab/>
          </w:r>
        </w:p>
      </w:tc>
      <w:tc>
        <w:tcPr>
          <w:tcW w:w="4322"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5E7F15" w:rsidTr="005E7F15">
            <w:trPr>
              <w:trHeight w:val="170"/>
            </w:trPr>
            <w:tc>
              <w:tcPr>
                <w:tcW w:w="4091" w:type="dxa"/>
                <w:tcBorders>
                  <w:top w:val="nil"/>
                  <w:left w:val="nil"/>
                  <w:bottom w:val="nil"/>
                  <w:right w:val="nil"/>
                </w:tcBorders>
                <w:shd w:val="clear" w:color="auto" w:fill="auto"/>
              </w:tcPr>
              <w:p w:rsidR="005E7F15" w:rsidRPr="00F665D8" w:rsidRDefault="005E7F15" w:rsidP="005E7F15">
                <w:pPr>
                  <w:pStyle w:val="Encabezado"/>
                  <w:jc w:val="right"/>
                  <w:rPr>
                    <w:sz w:val="16"/>
                    <w:szCs w:val="16"/>
                  </w:rPr>
                </w:pPr>
              </w:p>
            </w:tc>
          </w:tr>
        </w:tbl>
        <w:p w:rsidR="005E7F15" w:rsidRDefault="005E7F15" w:rsidP="005E7F15">
          <w:pPr>
            <w:pStyle w:val="Encabezado"/>
            <w:jc w:val="right"/>
          </w:pPr>
          <w:r>
            <w:rPr>
              <w:noProof/>
              <w:lang w:eastAsia="es-ES"/>
            </w:rPr>
            <w:drawing>
              <wp:inline distT="0" distB="0" distL="0" distR="0" wp14:anchorId="4569CDE2" wp14:editId="070C26C1">
                <wp:extent cx="1304290" cy="437515"/>
                <wp:effectExtent l="0" t="0" r="0" b="635"/>
                <wp:docPr id="1" name="Imagen 1" descr="Logo Gobiern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obierno Colo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04290" cy="437515"/>
                        </a:xfrm>
                        <a:prstGeom prst="rect">
                          <a:avLst/>
                        </a:prstGeom>
                        <a:noFill/>
                        <a:ln>
                          <a:noFill/>
                        </a:ln>
                      </pic:spPr>
                    </pic:pic>
                  </a:graphicData>
                </a:graphic>
              </wp:inline>
            </w:drawing>
          </w:r>
        </w:p>
      </w:tc>
    </w:tr>
  </w:tbl>
  <w:p w:rsidR="005E7F15" w:rsidRDefault="005E7F15">
    <w:pPr>
      <w:pStyle w:val="Encabezado"/>
    </w:pPr>
  </w:p>
  <w:p w:rsidR="002F7712" w:rsidRDefault="002F771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1E0" w:firstRow="1" w:lastRow="1" w:firstColumn="1" w:lastColumn="1" w:noHBand="0" w:noVBand="0"/>
    </w:tblPr>
    <w:tblGrid>
      <w:gridCol w:w="4323"/>
      <w:gridCol w:w="4322"/>
    </w:tblGrid>
    <w:tr w:rsidR="005E7F15" w:rsidTr="00BB7C6C">
      <w:trPr>
        <w:jc w:val="center"/>
      </w:trPr>
      <w:tc>
        <w:tcPr>
          <w:tcW w:w="4322" w:type="dxa"/>
          <w:hideMark/>
        </w:tcPr>
        <w:p w:rsidR="005E7F15" w:rsidRDefault="005E7F15" w:rsidP="00BB7C6C">
          <w:pPr>
            <w:pStyle w:val="Encabezado"/>
            <w:tabs>
              <w:tab w:val="right" w:pos="4106"/>
            </w:tabs>
            <w:jc w:val="both"/>
            <w:rPr>
              <w:lang w:val="es-ES_tradnl"/>
            </w:rPr>
          </w:pPr>
          <w:r>
            <w:tab/>
          </w:r>
        </w:p>
      </w:tc>
      <w:tc>
        <w:tcPr>
          <w:tcW w:w="4322"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1"/>
          </w:tblGrid>
          <w:tr w:rsidR="005E7F15" w:rsidTr="00BB7C6C">
            <w:trPr>
              <w:trHeight w:val="170"/>
            </w:trPr>
            <w:tc>
              <w:tcPr>
                <w:tcW w:w="4091" w:type="dxa"/>
                <w:tcBorders>
                  <w:top w:val="nil"/>
                  <w:left w:val="nil"/>
                  <w:bottom w:val="nil"/>
                  <w:right w:val="nil"/>
                </w:tcBorders>
              </w:tcPr>
              <w:p w:rsidR="005E7F15" w:rsidRDefault="005E7F15" w:rsidP="00BB7C6C">
                <w:pPr>
                  <w:pStyle w:val="Encabezado"/>
                  <w:jc w:val="right"/>
                  <w:rPr>
                    <w:sz w:val="16"/>
                    <w:szCs w:val="16"/>
                    <w:lang w:val="es-ES_tradnl"/>
                  </w:rPr>
                </w:pPr>
              </w:p>
            </w:tc>
          </w:tr>
        </w:tbl>
        <w:p w:rsidR="005E7F15" w:rsidRDefault="005E7F15" w:rsidP="00BB7C6C">
          <w:pPr>
            <w:pStyle w:val="Encabezado"/>
            <w:jc w:val="right"/>
            <w:rPr>
              <w:lang w:val="es-ES_tradnl"/>
            </w:rPr>
          </w:pPr>
        </w:p>
      </w:tc>
    </w:tr>
  </w:tbl>
  <w:p w:rsidR="005E7F15" w:rsidRDefault="005E7F15" w:rsidP="00BB7C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5C7719"/>
    <w:multiLevelType w:val="hybridMultilevel"/>
    <w:tmpl w:val="B6E8748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073FC4"/>
    <w:multiLevelType w:val="hybridMultilevel"/>
    <w:tmpl w:val="ED2C2F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6A2E40B8"/>
    <w:multiLevelType w:val="hybridMultilevel"/>
    <w:tmpl w:val="14E4C8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5B5"/>
    <w:rsid w:val="00000C33"/>
    <w:rsid w:val="00073F65"/>
    <w:rsid w:val="0008276C"/>
    <w:rsid w:val="00082819"/>
    <w:rsid w:val="000938A3"/>
    <w:rsid w:val="000F7AFE"/>
    <w:rsid w:val="0017168C"/>
    <w:rsid w:val="00192411"/>
    <w:rsid w:val="001D22C5"/>
    <w:rsid w:val="00223131"/>
    <w:rsid w:val="002E71F4"/>
    <w:rsid w:val="002F0451"/>
    <w:rsid w:val="002F7506"/>
    <w:rsid w:val="002F7712"/>
    <w:rsid w:val="00336471"/>
    <w:rsid w:val="003564C6"/>
    <w:rsid w:val="0038582A"/>
    <w:rsid w:val="003B274E"/>
    <w:rsid w:val="003B47F3"/>
    <w:rsid w:val="003B5A48"/>
    <w:rsid w:val="00406756"/>
    <w:rsid w:val="00455D68"/>
    <w:rsid w:val="004631E3"/>
    <w:rsid w:val="004F34EA"/>
    <w:rsid w:val="0050678A"/>
    <w:rsid w:val="00595ABE"/>
    <w:rsid w:val="005E7F15"/>
    <w:rsid w:val="00624A8C"/>
    <w:rsid w:val="006625B5"/>
    <w:rsid w:val="00711DC5"/>
    <w:rsid w:val="007376BB"/>
    <w:rsid w:val="00744D81"/>
    <w:rsid w:val="00793B5F"/>
    <w:rsid w:val="00797D57"/>
    <w:rsid w:val="007B472A"/>
    <w:rsid w:val="007C34EB"/>
    <w:rsid w:val="007F64CD"/>
    <w:rsid w:val="008206B0"/>
    <w:rsid w:val="00876FBD"/>
    <w:rsid w:val="008944D0"/>
    <w:rsid w:val="009208DB"/>
    <w:rsid w:val="0096153A"/>
    <w:rsid w:val="0097652C"/>
    <w:rsid w:val="00A62658"/>
    <w:rsid w:val="00A67174"/>
    <w:rsid w:val="00A74BA0"/>
    <w:rsid w:val="00A82325"/>
    <w:rsid w:val="00AA2092"/>
    <w:rsid w:val="00AB1F2C"/>
    <w:rsid w:val="00AF5107"/>
    <w:rsid w:val="00B17A0B"/>
    <w:rsid w:val="00B9611B"/>
    <w:rsid w:val="00BA05F0"/>
    <w:rsid w:val="00BB7C6C"/>
    <w:rsid w:val="00BD1CA8"/>
    <w:rsid w:val="00BE36CC"/>
    <w:rsid w:val="00BF73BA"/>
    <w:rsid w:val="00C24983"/>
    <w:rsid w:val="00C41E2A"/>
    <w:rsid w:val="00C430F8"/>
    <w:rsid w:val="00C91A0B"/>
    <w:rsid w:val="00CA373B"/>
    <w:rsid w:val="00CF3689"/>
    <w:rsid w:val="00D2769D"/>
    <w:rsid w:val="00D57107"/>
    <w:rsid w:val="00D617ED"/>
    <w:rsid w:val="00DD5934"/>
    <w:rsid w:val="00DF177D"/>
    <w:rsid w:val="00E24B8A"/>
    <w:rsid w:val="00EB0438"/>
    <w:rsid w:val="00EF2550"/>
    <w:rsid w:val="00F04345"/>
    <w:rsid w:val="00F83470"/>
    <w:rsid w:val="00FA7354"/>
    <w:rsid w:val="00FF79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B5"/>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625B5"/>
    <w:pPr>
      <w:tabs>
        <w:tab w:val="center" w:pos="4819"/>
        <w:tab w:val="right" w:pos="9071"/>
      </w:tabs>
    </w:pPr>
  </w:style>
  <w:style w:type="character" w:customStyle="1" w:styleId="PiedepginaCar">
    <w:name w:val="Pie de página Car"/>
    <w:basedOn w:val="Fuentedeprrafopredeter"/>
    <w:link w:val="Piedepgina"/>
    <w:uiPriority w:val="99"/>
    <w:rsid w:val="006625B5"/>
    <w:rPr>
      <w:rFonts w:ascii="Times New Roman" w:eastAsia="Times New Roman" w:hAnsi="Times New Roman" w:cs="Times New Roman"/>
      <w:sz w:val="20"/>
      <w:szCs w:val="20"/>
      <w:lang w:eastAsia="es-ES_tradnl"/>
    </w:rPr>
  </w:style>
  <w:style w:type="paragraph" w:styleId="Encabezado">
    <w:name w:val="header"/>
    <w:basedOn w:val="Normal"/>
    <w:link w:val="EncabezadoCar"/>
    <w:rsid w:val="006625B5"/>
    <w:pPr>
      <w:tabs>
        <w:tab w:val="center" w:pos="4819"/>
        <w:tab w:val="right" w:pos="9071"/>
      </w:tabs>
    </w:pPr>
  </w:style>
  <w:style w:type="character" w:customStyle="1" w:styleId="EncabezadoCar">
    <w:name w:val="Encabezado Car"/>
    <w:basedOn w:val="Fuentedeprrafopredeter"/>
    <w:link w:val="Encabezado"/>
    <w:uiPriority w:val="99"/>
    <w:rsid w:val="006625B5"/>
    <w:rPr>
      <w:rFonts w:ascii="Times New Roman" w:eastAsia="Times New Roman" w:hAnsi="Times New Roman" w:cs="Times New Roman"/>
      <w:sz w:val="20"/>
      <w:szCs w:val="20"/>
      <w:lang w:eastAsia="es-ES_tradnl"/>
    </w:rPr>
  </w:style>
  <w:style w:type="character" w:styleId="Nmerodepgina">
    <w:name w:val="page number"/>
    <w:basedOn w:val="Fuentedeprrafopredeter"/>
    <w:rsid w:val="006625B5"/>
  </w:style>
  <w:style w:type="character" w:styleId="Hipervnculo">
    <w:name w:val="Hyperlink"/>
    <w:rsid w:val="006625B5"/>
    <w:rPr>
      <w:color w:val="0000FF"/>
      <w:u w:val="single"/>
    </w:rPr>
  </w:style>
  <w:style w:type="paragraph" w:styleId="Textodeglobo">
    <w:name w:val="Balloon Text"/>
    <w:basedOn w:val="Normal"/>
    <w:link w:val="TextodegloboCar"/>
    <w:uiPriority w:val="99"/>
    <w:semiHidden/>
    <w:unhideWhenUsed/>
    <w:rsid w:val="006625B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5B5"/>
    <w:rPr>
      <w:rFonts w:ascii="Tahoma" w:eastAsia="Times New Roman" w:hAnsi="Tahoma" w:cs="Tahoma"/>
      <w:sz w:val="16"/>
      <w:szCs w:val="16"/>
      <w:lang w:eastAsia="es-ES_tradnl"/>
    </w:rPr>
  </w:style>
  <w:style w:type="character" w:styleId="Refdecomentario">
    <w:name w:val="annotation reference"/>
    <w:basedOn w:val="Fuentedeprrafopredeter"/>
    <w:uiPriority w:val="99"/>
    <w:semiHidden/>
    <w:unhideWhenUsed/>
    <w:rsid w:val="00DD5934"/>
    <w:rPr>
      <w:sz w:val="16"/>
      <w:szCs w:val="16"/>
    </w:rPr>
  </w:style>
  <w:style w:type="paragraph" w:styleId="Textocomentario">
    <w:name w:val="annotation text"/>
    <w:basedOn w:val="Normal"/>
    <w:link w:val="TextocomentarioCar"/>
    <w:uiPriority w:val="99"/>
    <w:semiHidden/>
    <w:unhideWhenUsed/>
    <w:rsid w:val="00DD5934"/>
  </w:style>
  <w:style w:type="character" w:customStyle="1" w:styleId="TextocomentarioCar">
    <w:name w:val="Texto comentario Car"/>
    <w:basedOn w:val="Fuentedeprrafopredeter"/>
    <w:link w:val="Textocomentario"/>
    <w:uiPriority w:val="99"/>
    <w:semiHidden/>
    <w:rsid w:val="00DD593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DD5934"/>
    <w:rPr>
      <w:b/>
      <w:bCs/>
    </w:rPr>
  </w:style>
  <w:style w:type="character" w:customStyle="1" w:styleId="AsuntodelcomentarioCar">
    <w:name w:val="Asunto del comentario Car"/>
    <w:basedOn w:val="TextocomentarioCar"/>
    <w:link w:val="Asuntodelcomentario"/>
    <w:uiPriority w:val="99"/>
    <w:semiHidden/>
    <w:rsid w:val="00DD5934"/>
    <w:rPr>
      <w:rFonts w:ascii="Times New Roman" w:eastAsia="Times New Roman" w:hAnsi="Times New Roman" w:cs="Times New Roman"/>
      <w:b/>
      <w:bCs/>
      <w:sz w:val="20"/>
      <w:szCs w:val="20"/>
      <w:lang w:eastAsia="es-ES_tradnl"/>
    </w:rPr>
  </w:style>
  <w:style w:type="paragraph" w:customStyle="1" w:styleId="BOPVClave">
    <w:name w:val="BOPVClave"/>
    <w:basedOn w:val="Normal"/>
    <w:rsid w:val="009208DB"/>
    <w:pPr>
      <w:widowControl w:val="0"/>
      <w:spacing w:after="220"/>
      <w:jc w:val="center"/>
    </w:pPr>
    <w:rPr>
      <w:rFonts w:ascii="Arial" w:hAnsi="Arial"/>
      <w:caps/>
      <w:sz w:val="22"/>
      <w:szCs w:val="22"/>
    </w:rPr>
  </w:style>
  <w:style w:type="paragraph" w:styleId="Prrafodelista">
    <w:name w:val="List Paragraph"/>
    <w:basedOn w:val="Normal"/>
    <w:uiPriority w:val="34"/>
    <w:qFormat/>
    <w:rsid w:val="00A74BA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5B5"/>
    <w:pPr>
      <w:spacing w:after="0" w:line="240" w:lineRule="auto"/>
    </w:pPr>
    <w:rPr>
      <w:rFonts w:ascii="Times New Roman" w:eastAsia="Times New Roman" w:hAnsi="Times New Roman" w:cs="Times New Roman"/>
      <w:sz w:val="20"/>
      <w:szCs w:val="20"/>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6625B5"/>
    <w:pPr>
      <w:tabs>
        <w:tab w:val="center" w:pos="4819"/>
        <w:tab w:val="right" w:pos="9071"/>
      </w:tabs>
    </w:pPr>
  </w:style>
  <w:style w:type="character" w:customStyle="1" w:styleId="PiedepginaCar">
    <w:name w:val="Pie de página Car"/>
    <w:basedOn w:val="Fuentedeprrafopredeter"/>
    <w:link w:val="Piedepgina"/>
    <w:uiPriority w:val="99"/>
    <w:rsid w:val="006625B5"/>
    <w:rPr>
      <w:rFonts w:ascii="Times New Roman" w:eastAsia="Times New Roman" w:hAnsi="Times New Roman" w:cs="Times New Roman"/>
      <w:sz w:val="20"/>
      <w:szCs w:val="20"/>
      <w:lang w:eastAsia="es-ES_tradnl"/>
    </w:rPr>
  </w:style>
  <w:style w:type="paragraph" w:styleId="Encabezado">
    <w:name w:val="header"/>
    <w:basedOn w:val="Normal"/>
    <w:link w:val="EncabezadoCar"/>
    <w:rsid w:val="006625B5"/>
    <w:pPr>
      <w:tabs>
        <w:tab w:val="center" w:pos="4819"/>
        <w:tab w:val="right" w:pos="9071"/>
      </w:tabs>
    </w:pPr>
  </w:style>
  <w:style w:type="character" w:customStyle="1" w:styleId="EncabezadoCar">
    <w:name w:val="Encabezado Car"/>
    <w:basedOn w:val="Fuentedeprrafopredeter"/>
    <w:link w:val="Encabezado"/>
    <w:uiPriority w:val="99"/>
    <w:rsid w:val="006625B5"/>
    <w:rPr>
      <w:rFonts w:ascii="Times New Roman" w:eastAsia="Times New Roman" w:hAnsi="Times New Roman" w:cs="Times New Roman"/>
      <w:sz w:val="20"/>
      <w:szCs w:val="20"/>
      <w:lang w:eastAsia="es-ES_tradnl"/>
    </w:rPr>
  </w:style>
  <w:style w:type="character" w:styleId="Nmerodepgina">
    <w:name w:val="page number"/>
    <w:basedOn w:val="Fuentedeprrafopredeter"/>
    <w:rsid w:val="006625B5"/>
  </w:style>
  <w:style w:type="character" w:styleId="Hipervnculo">
    <w:name w:val="Hyperlink"/>
    <w:rsid w:val="006625B5"/>
    <w:rPr>
      <w:color w:val="0000FF"/>
      <w:u w:val="single"/>
    </w:rPr>
  </w:style>
  <w:style w:type="paragraph" w:styleId="Textodeglobo">
    <w:name w:val="Balloon Text"/>
    <w:basedOn w:val="Normal"/>
    <w:link w:val="TextodegloboCar"/>
    <w:uiPriority w:val="99"/>
    <w:semiHidden/>
    <w:unhideWhenUsed/>
    <w:rsid w:val="006625B5"/>
    <w:rPr>
      <w:rFonts w:ascii="Tahoma" w:hAnsi="Tahoma" w:cs="Tahoma"/>
      <w:sz w:val="16"/>
      <w:szCs w:val="16"/>
    </w:rPr>
  </w:style>
  <w:style w:type="character" w:customStyle="1" w:styleId="TextodegloboCar">
    <w:name w:val="Texto de globo Car"/>
    <w:basedOn w:val="Fuentedeprrafopredeter"/>
    <w:link w:val="Textodeglobo"/>
    <w:uiPriority w:val="99"/>
    <w:semiHidden/>
    <w:rsid w:val="006625B5"/>
    <w:rPr>
      <w:rFonts w:ascii="Tahoma" w:eastAsia="Times New Roman" w:hAnsi="Tahoma" w:cs="Tahoma"/>
      <w:sz w:val="16"/>
      <w:szCs w:val="16"/>
      <w:lang w:eastAsia="es-ES_tradnl"/>
    </w:rPr>
  </w:style>
  <w:style w:type="character" w:styleId="Refdecomentario">
    <w:name w:val="annotation reference"/>
    <w:basedOn w:val="Fuentedeprrafopredeter"/>
    <w:uiPriority w:val="99"/>
    <w:semiHidden/>
    <w:unhideWhenUsed/>
    <w:rsid w:val="00DD5934"/>
    <w:rPr>
      <w:sz w:val="16"/>
      <w:szCs w:val="16"/>
    </w:rPr>
  </w:style>
  <w:style w:type="paragraph" w:styleId="Textocomentario">
    <w:name w:val="annotation text"/>
    <w:basedOn w:val="Normal"/>
    <w:link w:val="TextocomentarioCar"/>
    <w:uiPriority w:val="99"/>
    <w:semiHidden/>
    <w:unhideWhenUsed/>
    <w:rsid w:val="00DD5934"/>
  </w:style>
  <w:style w:type="character" w:customStyle="1" w:styleId="TextocomentarioCar">
    <w:name w:val="Texto comentario Car"/>
    <w:basedOn w:val="Fuentedeprrafopredeter"/>
    <w:link w:val="Textocomentario"/>
    <w:uiPriority w:val="99"/>
    <w:semiHidden/>
    <w:rsid w:val="00DD5934"/>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DD5934"/>
    <w:rPr>
      <w:b/>
      <w:bCs/>
    </w:rPr>
  </w:style>
  <w:style w:type="character" w:customStyle="1" w:styleId="AsuntodelcomentarioCar">
    <w:name w:val="Asunto del comentario Car"/>
    <w:basedOn w:val="TextocomentarioCar"/>
    <w:link w:val="Asuntodelcomentario"/>
    <w:uiPriority w:val="99"/>
    <w:semiHidden/>
    <w:rsid w:val="00DD5934"/>
    <w:rPr>
      <w:rFonts w:ascii="Times New Roman" w:eastAsia="Times New Roman" w:hAnsi="Times New Roman" w:cs="Times New Roman"/>
      <w:b/>
      <w:bCs/>
      <w:sz w:val="20"/>
      <w:szCs w:val="20"/>
      <w:lang w:eastAsia="es-ES_tradnl"/>
    </w:rPr>
  </w:style>
  <w:style w:type="paragraph" w:customStyle="1" w:styleId="BOPVClave">
    <w:name w:val="BOPVClave"/>
    <w:basedOn w:val="Normal"/>
    <w:rsid w:val="009208DB"/>
    <w:pPr>
      <w:widowControl w:val="0"/>
      <w:spacing w:after="220"/>
      <w:jc w:val="center"/>
    </w:pPr>
    <w:rPr>
      <w:rFonts w:ascii="Arial" w:hAnsi="Arial"/>
      <w:caps/>
      <w:sz w:val="22"/>
      <w:szCs w:val="22"/>
    </w:rPr>
  </w:style>
  <w:style w:type="paragraph" w:styleId="Prrafodelista">
    <w:name w:val="List Paragraph"/>
    <w:basedOn w:val="Normal"/>
    <w:uiPriority w:val="34"/>
    <w:qFormat/>
    <w:rsid w:val="00A74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18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3B5E67-B7A9-4DB9-8CB8-FFD1B3290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2026</Words>
  <Characters>11146</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Dominguez Hernandez, Olatz</dc:creator>
  <cp:lastModifiedBy>Gorostiza Mendia, Nagore</cp:lastModifiedBy>
  <cp:revision>5</cp:revision>
  <cp:lastPrinted>2015-06-17T16:15:00Z</cp:lastPrinted>
  <dcterms:created xsi:type="dcterms:W3CDTF">2017-06-08T09:37:00Z</dcterms:created>
  <dcterms:modified xsi:type="dcterms:W3CDTF">2017-06-08T10:11:00Z</dcterms:modified>
</cp:coreProperties>
</file>